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B3B" w:rsidRPr="00B94B3B" w:rsidRDefault="00B94B3B" w:rsidP="00B94B3B">
      <w:pPr>
        <w:spacing w:after="0"/>
        <w:rPr>
          <w:rFonts w:ascii="Arial" w:hAnsi="Arial" w:cs="Arial"/>
          <w:lang w:val="en-ZA"/>
        </w:rPr>
      </w:pPr>
    </w:p>
    <w:p w:rsidR="009712AE" w:rsidRPr="00AB2C49" w:rsidRDefault="009712AE" w:rsidP="009712AE">
      <w:pPr>
        <w:spacing w:after="0"/>
        <w:jc w:val="center"/>
        <w:rPr>
          <w:rFonts w:ascii="Arial" w:hAnsi="Arial" w:cs="Arial"/>
          <w:b/>
          <w:sz w:val="36"/>
          <w:szCs w:val="36"/>
          <w:lang w:val="en-ZA"/>
        </w:rPr>
      </w:pPr>
      <w:r w:rsidRPr="00AB2C49">
        <w:rPr>
          <w:rFonts w:ascii="Arial" w:hAnsi="Arial" w:cs="Arial"/>
          <w:b/>
          <w:sz w:val="36"/>
          <w:szCs w:val="36"/>
          <w:lang w:val="en-ZA"/>
        </w:rPr>
        <w:t>GOLD WEEK AFRICA</w:t>
      </w:r>
    </w:p>
    <w:p w:rsidR="009712AE" w:rsidRPr="004318E6" w:rsidRDefault="009712AE" w:rsidP="009712AE">
      <w:pPr>
        <w:spacing w:after="0"/>
        <w:jc w:val="center"/>
        <w:rPr>
          <w:rFonts w:ascii="Arial" w:hAnsi="Arial" w:cs="Arial"/>
          <w:b/>
          <w:lang w:val="en-ZA"/>
        </w:rPr>
      </w:pPr>
      <w:r w:rsidRPr="004318E6">
        <w:rPr>
          <w:rFonts w:ascii="Arial" w:hAnsi="Arial" w:cs="Arial"/>
          <w:b/>
          <w:lang w:val="en-ZA"/>
        </w:rPr>
        <w:t>PROVISIONAL PROGRAMME</w:t>
      </w:r>
    </w:p>
    <w:p w:rsidR="009712AE" w:rsidRDefault="009712AE" w:rsidP="009712AE">
      <w:pPr>
        <w:spacing w:after="0"/>
        <w:rPr>
          <w:rFonts w:ascii="Arial" w:hAnsi="Arial" w:cs="Arial"/>
          <w:lang w:val="en-ZA"/>
        </w:rPr>
      </w:pPr>
    </w:p>
    <w:tbl>
      <w:tblPr>
        <w:tblStyle w:val="TableGrid"/>
        <w:tblW w:w="0" w:type="auto"/>
        <w:tblLook w:val="04A0" w:firstRow="1" w:lastRow="0" w:firstColumn="1" w:lastColumn="0" w:noHBand="0" w:noVBand="1"/>
      </w:tblPr>
      <w:tblGrid>
        <w:gridCol w:w="1668"/>
        <w:gridCol w:w="7498"/>
      </w:tblGrid>
      <w:tr w:rsidR="009712AE" w:rsidRPr="00AB2C49" w:rsidTr="00C47F82">
        <w:tc>
          <w:tcPr>
            <w:tcW w:w="9166" w:type="dxa"/>
            <w:gridSpan w:val="2"/>
          </w:tcPr>
          <w:p w:rsidR="009712AE" w:rsidRPr="00AB2C49" w:rsidRDefault="009712AE" w:rsidP="00C47F82">
            <w:pPr>
              <w:jc w:val="center"/>
              <w:rPr>
                <w:rFonts w:ascii="Arial" w:hAnsi="Arial" w:cs="Arial"/>
                <w:b/>
                <w:lang w:val="en-ZA"/>
              </w:rPr>
            </w:pPr>
            <w:r w:rsidRPr="00EC3B1A">
              <w:rPr>
                <w:rFonts w:ascii="Arial" w:hAnsi="Arial" w:cs="Arial"/>
                <w:b/>
                <w:highlight w:val="yellow"/>
                <w:lang w:val="en-ZA"/>
              </w:rPr>
              <w:t>Monday, 15 February 2021</w:t>
            </w:r>
          </w:p>
        </w:tc>
      </w:tr>
      <w:tr w:rsidR="009712AE" w:rsidRPr="00006F17" w:rsidTr="00C47F82">
        <w:tc>
          <w:tcPr>
            <w:tcW w:w="9166" w:type="dxa"/>
            <w:gridSpan w:val="2"/>
          </w:tcPr>
          <w:p w:rsidR="009712AE" w:rsidRPr="00AB2C49" w:rsidRDefault="009712AE" w:rsidP="00C47F82">
            <w:pPr>
              <w:rPr>
                <w:rFonts w:ascii="Arial" w:hAnsi="Arial" w:cs="Arial"/>
                <w:b/>
                <w:lang w:val="en-ZA"/>
              </w:rPr>
            </w:pPr>
            <w:r w:rsidRPr="00AB2C49">
              <w:rPr>
                <w:rFonts w:ascii="Arial" w:hAnsi="Arial" w:cs="Arial"/>
                <w:b/>
                <w:lang w:val="en-ZA"/>
              </w:rPr>
              <w:t>Information session 1</w:t>
            </w:r>
          </w:p>
          <w:p w:rsidR="009712AE" w:rsidRDefault="009712AE" w:rsidP="00C47F82">
            <w:pPr>
              <w:rPr>
                <w:rFonts w:ascii="Arial" w:hAnsi="Arial" w:cs="Arial"/>
                <w:b/>
                <w:lang w:val="en-ZA"/>
              </w:rPr>
            </w:pPr>
            <w:r w:rsidRPr="00AB2C49">
              <w:rPr>
                <w:rFonts w:ascii="Arial" w:hAnsi="Arial" w:cs="Arial"/>
                <w:b/>
                <w:lang w:val="en-ZA"/>
              </w:rPr>
              <w:t>The Gold Value Chain of West Africa</w:t>
            </w:r>
          </w:p>
          <w:p w:rsidR="009712AE" w:rsidRPr="00181024" w:rsidRDefault="009712AE" w:rsidP="00C47F82">
            <w:pPr>
              <w:rPr>
                <w:rFonts w:ascii="Arial" w:hAnsi="Arial" w:cs="Arial"/>
                <w:i/>
                <w:sz w:val="18"/>
                <w:szCs w:val="18"/>
                <w:lang w:val="en-ZA"/>
              </w:rPr>
            </w:pPr>
            <w:r>
              <w:rPr>
                <w:rFonts w:ascii="Arial" w:hAnsi="Arial" w:cs="Arial"/>
                <w:i/>
                <w:sz w:val="18"/>
                <w:szCs w:val="18"/>
                <w:lang w:val="en-ZA"/>
              </w:rPr>
              <w:t>In these sessions, expert panels of regional gold stakeholders and policymakers provide perspectives on how progress made so far and future plans to integrate and boost the West African gold value-chain.  We look at the statistics of production across the region and get a snapshot of gold production in West Africa to date as well as explore issues that affect pricing of gold and the future potential of the industry as whole</w:t>
            </w:r>
          </w:p>
        </w:tc>
      </w:tr>
      <w:tr w:rsidR="009712AE" w:rsidRPr="00006F17" w:rsidTr="00C47F82">
        <w:tc>
          <w:tcPr>
            <w:tcW w:w="1668" w:type="dxa"/>
            <w:vMerge w:val="restart"/>
          </w:tcPr>
          <w:p w:rsidR="009712AE" w:rsidRPr="00EA41D4" w:rsidRDefault="009712AE" w:rsidP="00C47F82">
            <w:pPr>
              <w:jc w:val="center"/>
              <w:rPr>
                <w:rFonts w:ascii="Arial" w:hAnsi="Arial" w:cs="Arial"/>
                <w:b/>
                <w:sz w:val="18"/>
                <w:szCs w:val="18"/>
                <w:highlight w:val="magenta"/>
                <w:lang w:val="en-ZA"/>
              </w:rPr>
            </w:pPr>
          </w:p>
          <w:p w:rsidR="009712AE" w:rsidRPr="00BA6759" w:rsidRDefault="009712AE" w:rsidP="00C47F82">
            <w:pPr>
              <w:jc w:val="center"/>
              <w:rPr>
                <w:rFonts w:ascii="Arial" w:hAnsi="Arial" w:cs="Arial"/>
                <w:b/>
                <w:sz w:val="18"/>
                <w:szCs w:val="18"/>
                <w:lang w:val="en-ZA"/>
              </w:rPr>
            </w:pPr>
            <w:r w:rsidRPr="00BA6759">
              <w:rPr>
                <w:rFonts w:ascii="Arial" w:hAnsi="Arial" w:cs="Arial"/>
                <w:b/>
                <w:sz w:val="18"/>
                <w:szCs w:val="18"/>
                <w:highlight w:val="yellow"/>
                <w:lang w:val="en-ZA"/>
              </w:rPr>
              <w:t>10h00-</w:t>
            </w:r>
            <w:r w:rsidR="00BA6759" w:rsidRPr="00BA6759">
              <w:rPr>
                <w:rFonts w:ascii="Arial" w:hAnsi="Arial" w:cs="Arial"/>
                <w:b/>
                <w:sz w:val="18"/>
                <w:szCs w:val="18"/>
                <w:highlight w:val="yellow"/>
                <w:lang w:val="en-ZA"/>
              </w:rPr>
              <w:t>10h50</w:t>
            </w:r>
          </w:p>
          <w:p w:rsidR="009712AE" w:rsidRPr="00BA6759" w:rsidRDefault="009712AE" w:rsidP="00C47F82">
            <w:pPr>
              <w:jc w:val="center"/>
              <w:rPr>
                <w:rFonts w:ascii="Arial" w:hAnsi="Arial" w:cs="Arial"/>
                <w:b/>
                <w:sz w:val="18"/>
                <w:szCs w:val="18"/>
                <w:lang w:val="en-ZA"/>
              </w:rPr>
            </w:pPr>
          </w:p>
          <w:p w:rsidR="009712AE" w:rsidRDefault="009712AE" w:rsidP="00C47F82">
            <w:pPr>
              <w:jc w:val="center"/>
              <w:rPr>
                <w:rFonts w:ascii="Arial" w:hAnsi="Arial" w:cs="Arial"/>
                <w:b/>
                <w:lang w:val="en-ZA"/>
              </w:rPr>
            </w:pPr>
            <w:r w:rsidRPr="00BA6759">
              <w:rPr>
                <w:rFonts w:ascii="Arial" w:hAnsi="Arial" w:cs="Arial"/>
                <w:b/>
                <w:lang w:val="en-ZA"/>
              </w:rPr>
              <w:t>Policy &amp; regulation</w:t>
            </w:r>
          </w:p>
          <w:p w:rsidR="009712AE" w:rsidRDefault="009712AE" w:rsidP="00C47F82">
            <w:pPr>
              <w:jc w:val="center"/>
              <w:rPr>
                <w:rFonts w:ascii="Arial" w:hAnsi="Arial" w:cs="Arial"/>
                <w:b/>
                <w:sz w:val="18"/>
                <w:szCs w:val="18"/>
                <w:lang w:val="en-ZA"/>
              </w:rPr>
            </w:pPr>
          </w:p>
        </w:tc>
        <w:tc>
          <w:tcPr>
            <w:tcW w:w="7498" w:type="dxa"/>
          </w:tcPr>
          <w:p w:rsidR="009712AE" w:rsidRPr="00913884" w:rsidRDefault="009712AE" w:rsidP="00C47F82">
            <w:pPr>
              <w:rPr>
                <w:rFonts w:ascii="Arial" w:hAnsi="Arial" w:cs="Arial"/>
                <w:sz w:val="18"/>
                <w:szCs w:val="18"/>
                <w:lang w:val="en-ZA"/>
              </w:rPr>
            </w:pPr>
            <w:r w:rsidRPr="005D4F4E">
              <w:rPr>
                <w:rFonts w:ascii="Arial" w:hAnsi="Arial" w:cs="Arial"/>
                <w:sz w:val="18"/>
                <w:szCs w:val="18"/>
                <w:highlight w:val="yellow"/>
                <w:lang w:val="en-ZA"/>
              </w:rPr>
              <w:t>10h00-10h15</w:t>
            </w:r>
          </w:p>
          <w:p w:rsidR="009712AE" w:rsidRDefault="009712AE" w:rsidP="00C47F82">
            <w:pPr>
              <w:rPr>
                <w:rFonts w:ascii="Arial" w:hAnsi="Arial" w:cs="Arial"/>
                <w:b/>
                <w:sz w:val="18"/>
                <w:szCs w:val="18"/>
                <w:lang w:val="en-ZA"/>
              </w:rPr>
            </w:pPr>
            <w:r>
              <w:rPr>
                <w:rFonts w:ascii="Arial" w:hAnsi="Arial" w:cs="Arial"/>
                <w:b/>
                <w:sz w:val="18"/>
                <w:szCs w:val="18"/>
                <w:lang w:val="en-ZA"/>
              </w:rPr>
              <w:t>Welcome address: The role of Nigeria in West Africa’s gold sector</w:t>
            </w:r>
          </w:p>
          <w:p w:rsidR="009712AE" w:rsidRPr="00913884" w:rsidRDefault="009712AE" w:rsidP="00C47F82">
            <w:pPr>
              <w:rPr>
                <w:rFonts w:ascii="Arial" w:hAnsi="Arial" w:cs="Arial"/>
                <w:i/>
                <w:sz w:val="18"/>
                <w:szCs w:val="18"/>
                <w:lang w:val="en-ZA"/>
              </w:rPr>
            </w:pPr>
            <w:r w:rsidRPr="00913884">
              <w:rPr>
                <w:rFonts w:ascii="Arial" w:hAnsi="Arial" w:cs="Arial"/>
                <w:i/>
                <w:sz w:val="18"/>
                <w:szCs w:val="18"/>
                <w:lang w:val="en-ZA"/>
              </w:rPr>
              <w:t xml:space="preserve">Hon. Arc. </w:t>
            </w:r>
            <w:proofErr w:type="spellStart"/>
            <w:r w:rsidRPr="00913884">
              <w:rPr>
                <w:rFonts w:ascii="Arial" w:hAnsi="Arial" w:cs="Arial"/>
                <w:i/>
                <w:sz w:val="18"/>
                <w:szCs w:val="18"/>
                <w:lang w:val="en-ZA"/>
              </w:rPr>
              <w:t>Olamilekan</w:t>
            </w:r>
            <w:proofErr w:type="spellEnd"/>
            <w:r w:rsidRPr="00913884">
              <w:rPr>
                <w:rFonts w:ascii="Arial" w:hAnsi="Arial" w:cs="Arial"/>
                <w:i/>
                <w:sz w:val="18"/>
                <w:szCs w:val="18"/>
                <w:lang w:val="en-ZA"/>
              </w:rPr>
              <w:t xml:space="preserve"> </w:t>
            </w:r>
            <w:proofErr w:type="spellStart"/>
            <w:r w:rsidRPr="00913884">
              <w:rPr>
                <w:rFonts w:ascii="Arial" w:hAnsi="Arial" w:cs="Arial"/>
                <w:i/>
                <w:sz w:val="18"/>
                <w:szCs w:val="18"/>
                <w:lang w:val="en-ZA"/>
              </w:rPr>
              <w:t>Adegbite</w:t>
            </w:r>
            <w:proofErr w:type="spellEnd"/>
            <w:r w:rsidRPr="00913884">
              <w:rPr>
                <w:rFonts w:ascii="Arial" w:hAnsi="Arial" w:cs="Arial"/>
                <w:i/>
                <w:sz w:val="18"/>
                <w:szCs w:val="18"/>
                <w:lang w:val="en-ZA"/>
              </w:rPr>
              <w:t>, Minister, Ministry of Mines and Steel Development, Nigeria</w:t>
            </w:r>
          </w:p>
        </w:tc>
      </w:tr>
      <w:tr w:rsidR="009712AE" w:rsidRPr="00006F17" w:rsidTr="00C47F82">
        <w:trPr>
          <w:trHeight w:val="714"/>
        </w:trPr>
        <w:tc>
          <w:tcPr>
            <w:tcW w:w="1668" w:type="dxa"/>
            <w:vMerge/>
          </w:tcPr>
          <w:p w:rsidR="009712AE" w:rsidRDefault="009712AE" w:rsidP="00C47F82">
            <w:pPr>
              <w:jc w:val="center"/>
              <w:rPr>
                <w:rFonts w:ascii="Arial" w:hAnsi="Arial" w:cs="Arial"/>
                <w:b/>
                <w:sz w:val="18"/>
                <w:szCs w:val="18"/>
                <w:lang w:val="en-ZA"/>
              </w:rPr>
            </w:pPr>
          </w:p>
        </w:tc>
        <w:tc>
          <w:tcPr>
            <w:tcW w:w="7498" w:type="dxa"/>
          </w:tcPr>
          <w:p w:rsidR="009712AE" w:rsidRPr="00913884" w:rsidRDefault="009712AE" w:rsidP="00C47F82">
            <w:pPr>
              <w:rPr>
                <w:rFonts w:ascii="Arial" w:hAnsi="Arial" w:cs="Arial"/>
                <w:sz w:val="18"/>
                <w:szCs w:val="18"/>
                <w:lang w:val="en-ZA"/>
              </w:rPr>
            </w:pPr>
            <w:r w:rsidRPr="005D4F4E">
              <w:rPr>
                <w:rFonts w:ascii="Arial" w:hAnsi="Arial" w:cs="Arial"/>
                <w:sz w:val="18"/>
                <w:szCs w:val="18"/>
                <w:highlight w:val="yellow"/>
                <w:lang w:val="en-ZA"/>
              </w:rPr>
              <w:t>10h15-10h</w:t>
            </w:r>
            <w:r w:rsidR="00D654A0">
              <w:rPr>
                <w:rFonts w:ascii="Arial" w:hAnsi="Arial" w:cs="Arial"/>
                <w:sz w:val="18"/>
                <w:szCs w:val="18"/>
                <w:highlight w:val="yellow"/>
                <w:lang w:val="en-ZA"/>
              </w:rPr>
              <w:t>3</w:t>
            </w:r>
            <w:r w:rsidRPr="00DF31A3">
              <w:rPr>
                <w:rFonts w:ascii="Arial" w:hAnsi="Arial" w:cs="Arial"/>
                <w:sz w:val="18"/>
                <w:szCs w:val="18"/>
                <w:highlight w:val="yellow"/>
                <w:lang w:val="en-ZA"/>
              </w:rPr>
              <w:t>0</w:t>
            </w:r>
          </w:p>
          <w:p w:rsidR="00E8034C" w:rsidRPr="00294EE3" w:rsidRDefault="00E8034C" w:rsidP="00E8034C">
            <w:pPr>
              <w:rPr>
                <w:rFonts w:ascii="Arial" w:hAnsi="Arial" w:cs="Arial"/>
                <w:b/>
                <w:sz w:val="18"/>
                <w:szCs w:val="18"/>
                <w:lang w:val="en-ZA"/>
              </w:rPr>
            </w:pPr>
            <w:r>
              <w:rPr>
                <w:rFonts w:ascii="Arial" w:hAnsi="Arial" w:cs="Arial"/>
                <w:b/>
                <w:sz w:val="18"/>
                <w:szCs w:val="18"/>
                <w:lang w:val="en-ZA"/>
              </w:rPr>
              <w:t>Burkina Faso: a gold giant awakens</w:t>
            </w:r>
          </w:p>
          <w:p w:rsidR="009712AE" w:rsidRPr="00913884" w:rsidRDefault="00E8034C" w:rsidP="00E8034C">
            <w:pPr>
              <w:rPr>
                <w:rFonts w:ascii="Arial" w:hAnsi="Arial" w:cs="Arial"/>
                <w:i/>
                <w:sz w:val="18"/>
                <w:szCs w:val="18"/>
                <w:lang w:val="en-ZA"/>
              </w:rPr>
            </w:pPr>
            <w:r>
              <w:rPr>
                <w:rFonts w:ascii="Arial" w:hAnsi="Arial" w:cs="Arial"/>
                <w:i/>
                <w:sz w:val="18"/>
                <w:szCs w:val="18"/>
                <w:lang w:val="en-ZA"/>
              </w:rPr>
              <w:t>His Excellency Mr.</w:t>
            </w:r>
            <w:r w:rsidRPr="00294EE3">
              <w:rPr>
                <w:rFonts w:ascii="Arial" w:hAnsi="Arial" w:cs="Arial"/>
                <w:i/>
                <w:sz w:val="18"/>
                <w:szCs w:val="18"/>
                <w:lang w:val="en-ZA"/>
              </w:rPr>
              <w:t xml:space="preserve"> </w:t>
            </w:r>
            <w:proofErr w:type="spellStart"/>
            <w:r w:rsidRPr="00294EE3">
              <w:rPr>
                <w:rFonts w:ascii="Arial" w:hAnsi="Arial" w:cs="Arial"/>
                <w:i/>
                <w:sz w:val="18"/>
                <w:szCs w:val="18"/>
                <w:lang w:val="en-ZA"/>
              </w:rPr>
              <w:t>Bachir</w:t>
            </w:r>
            <w:proofErr w:type="spellEnd"/>
            <w:r w:rsidRPr="00294EE3">
              <w:rPr>
                <w:rFonts w:ascii="Arial" w:hAnsi="Arial" w:cs="Arial"/>
                <w:i/>
                <w:sz w:val="18"/>
                <w:szCs w:val="18"/>
                <w:lang w:val="en-ZA"/>
              </w:rPr>
              <w:t xml:space="preserve"> </w:t>
            </w:r>
            <w:proofErr w:type="spellStart"/>
            <w:r w:rsidRPr="00294EE3">
              <w:rPr>
                <w:rFonts w:ascii="Arial" w:hAnsi="Arial" w:cs="Arial"/>
                <w:i/>
                <w:sz w:val="18"/>
                <w:szCs w:val="18"/>
                <w:lang w:val="en-ZA"/>
              </w:rPr>
              <w:t>Isma</w:t>
            </w:r>
            <w:r>
              <w:rPr>
                <w:rFonts w:ascii="Arial" w:hAnsi="Arial" w:cs="Arial"/>
                <w:i/>
                <w:sz w:val="18"/>
                <w:szCs w:val="18"/>
                <w:lang w:val="en-ZA"/>
              </w:rPr>
              <w:t>ë</w:t>
            </w:r>
            <w:r w:rsidRPr="00294EE3">
              <w:rPr>
                <w:rFonts w:ascii="Arial" w:hAnsi="Arial" w:cs="Arial"/>
                <w:i/>
                <w:sz w:val="18"/>
                <w:szCs w:val="18"/>
                <w:lang w:val="en-ZA"/>
              </w:rPr>
              <w:t>l</w:t>
            </w:r>
            <w:proofErr w:type="spellEnd"/>
            <w:r w:rsidRPr="00294EE3">
              <w:rPr>
                <w:rFonts w:ascii="Arial" w:hAnsi="Arial" w:cs="Arial"/>
                <w:i/>
                <w:sz w:val="18"/>
                <w:szCs w:val="18"/>
                <w:lang w:val="en-ZA"/>
              </w:rPr>
              <w:t xml:space="preserve"> </w:t>
            </w:r>
            <w:proofErr w:type="spellStart"/>
            <w:r w:rsidRPr="00294EE3">
              <w:rPr>
                <w:rFonts w:ascii="Arial" w:hAnsi="Arial" w:cs="Arial"/>
                <w:i/>
                <w:sz w:val="18"/>
                <w:szCs w:val="18"/>
                <w:lang w:val="en-ZA"/>
              </w:rPr>
              <w:t>Ou</w:t>
            </w:r>
            <w:r>
              <w:rPr>
                <w:rFonts w:ascii="Arial" w:hAnsi="Arial" w:cs="Arial"/>
                <w:i/>
                <w:sz w:val="18"/>
                <w:szCs w:val="18"/>
                <w:lang w:val="en-ZA"/>
              </w:rPr>
              <w:t>é</w:t>
            </w:r>
            <w:r w:rsidRPr="00294EE3">
              <w:rPr>
                <w:rFonts w:ascii="Arial" w:hAnsi="Arial" w:cs="Arial"/>
                <w:i/>
                <w:sz w:val="18"/>
                <w:szCs w:val="18"/>
                <w:lang w:val="en-ZA"/>
              </w:rPr>
              <w:t>draogo</w:t>
            </w:r>
            <w:proofErr w:type="spellEnd"/>
            <w:r w:rsidRPr="00294EE3">
              <w:rPr>
                <w:rFonts w:ascii="Arial" w:hAnsi="Arial" w:cs="Arial"/>
                <w:i/>
                <w:sz w:val="18"/>
                <w:szCs w:val="18"/>
                <w:lang w:val="en-ZA"/>
              </w:rPr>
              <w:t>, Minister of Energy, Mines and Quarries, Burkina Faso</w:t>
            </w:r>
          </w:p>
        </w:tc>
      </w:tr>
      <w:tr w:rsidR="009712AE" w:rsidRPr="00006F17" w:rsidTr="00C47F82">
        <w:tc>
          <w:tcPr>
            <w:tcW w:w="1668" w:type="dxa"/>
            <w:vMerge/>
          </w:tcPr>
          <w:p w:rsidR="009712AE" w:rsidRDefault="009712AE" w:rsidP="00C47F82">
            <w:pPr>
              <w:jc w:val="center"/>
              <w:rPr>
                <w:rFonts w:ascii="Arial" w:hAnsi="Arial" w:cs="Arial"/>
                <w:b/>
                <w:sz w:val="18"/>
                <w:szCs w:val="18"/>
                <w:lang w:val="en-ZA"/>
              </w:rPr>
            </w:pPr>
          </w:p>
        </w:tc>
        <w:tc>
          <w:tcPr>
            <w:tcW w:w="7498" w:type="dxa"/>
          </w:tcPr>
          <w:p w:rsidR="009712AE" w:rsidRDefault="009712AE" w:rsidP="00C47F82">
            <w:pPr>
              <w:rPr>
                <w:rFonts w:ascii="Arial" w:hAnsi="Arial" w:cs="Arial"/>
                <w:sz w:val="18"/>
                <w:szCs w:val="18"/>
                <w:lang w:val="en-ZA"/>
              </w:rPr>
            </w:pPr>
            <w:r w:rsidRPr="00DF31A3">
              <w:rPr>
                <w:rFonts w:ascii="Arial" w:hAnsi="Arial" w:cs="Arial"/>
                <w:sz w:val="18"/>
                <w:szCs w:val="18"/>
                <w:highlight w:val="yellow"/>
                <w:lang w:val="en-ZA"/>
              </w:rPr>
              <w:t>10h</w:t>
            </w:r>
            <w:r w:rsidR="00D654A0">
              <w:rPr>
                <w:rFonts w:ascii="Arial" w:hAnsi="Arial" w:cs="Arial"/>
                <w:sz w:val="18"/>
                <w:szCs w:val="18"/>
                <w:highlight w:val="yellow"/>
                <w:lang w:val="en-ZA"/>
              </w:rPr>
              <w:t>3</w:t>
            </w:r>
            <w:r>
              <w:rPr>
                <w:rFonts w:ascii="Arial" w:hAnsi="Arial" w:cs="Arial"/>
                <w:sz w:val="18"/>
                <w:szCs w:val="18"/>
                <w:highlight w:val="yellow"/>
                <w:lang w:val="en-ZA"/>
              </w:rPr>
              <w:t>0</w:t>
            </w:r>
            <w:r w:rsidRPr="00DF31A3">
              <w:rPr>
                <w:rFonts w:ascii="Arial" w:hAnsi="Arial" w:cs="Arial"/>
                <w:sz w:val="18"/>
                <w:szCs w:val="18"/>
                <w:highlight w:val="yellow"/>
                <w:lang w:val="en-ZA"/>
              </w:rPr>
              <w:t>-10h35</w:t>
            </w:r>
          </w:p>
          <w:p w:rsidR="00E8034C" w:rsidRDefault="00E8034C" w:rsidP="00E8034C">
            <w:pPr>
              <w:rPr>
                <w:rFonts w:ascii="Arial" w:hAnsi="Arial" w:cs="Arial"/>
                <w:b/>
                <w:sz w:val="18"/>
                <w:szCs w:val="18"/>
                <w:lang w:val="en-ZA"/>
              </w:rPr>
            </w:pPr>
            <w:r>
              <w:rPr>
                <w:rFonts w:ascii="Arial" w:hAnsi="Arial" w:cs="Arial"/>
                <w:b/>
                <w:sz w:val="18"/>
                <w:szCs w:val="18"/>
                <w:lang w:val="en-ZA"/>
              </w:rPr>
              <w:t>Why Gold Africa: a blueprint to develop the West African gold economy</w:t>
            </w:r>
          </w:p>
          <w:p w:rsidR="009712AE" w:rsidRPr="00E8034C" w:rsidRDefault="00E8034C" w:rsidP="00C47F82">
            <w:pPr>
              <w:rPr>
                <w:rFonts w:ascii="Arial" w:hAnsi="Arial" w:cs="Arial"/>
                <w:sz w:val="18"/>
                <w:szCs w:val="18"/>
                <w:lang w:val="en-ZA"/>
              </w:rPr>
            </w:pPr>
            <w:r w:rsidRPr="00913884">
              <w:rPr>
                <w:rFonts w:ascii="Arial" w:hAnsi="Arial" w:cs="Arial"/>
                <w:i/>
                <w:sz w:val="18"/>
                <w:szCs w:val="18"/>
                <w:lang w:val="en-ZA"/>
              </w:rPr>
              <w:t>Nicole Smith, Secretary, Africa Gold Council, Nigeria</w:t>
            </w:r>
          </w:p>
        </w:tc>
      </w:tr>
      <w:tr w:rsidR="009712AE" w:rsidRPr="00006F17" w:rsidTr="00C47F82">
        <w:tc>
          <w:tcPr>
            <w:tcW w:w="1668" w:type="dxa"/>
            <w:vMerge/>
          </w:tcPr>
          <w:p w:rsidR="009712AE" w:rsidRDefault="009712AE" w:rsidP="00C47F82">
            <w:pPr>
              <w:jc w:val="center"/>
              <w:rPr>
                <w:rFonts w:ascii="Arial" w:hAnsi="Arial" w:cs="Arial"/>
                <w:b/>
                <w:sz w:val="18"/>
                <w:szCs w:val="18"/>
                <w:lang w:val="en-ZA"/>
              </w:rPr>
            </w:pPr>
          </w:p>
        </w:tc>
        <w:tc>
          <w:tcPr>
            <w:tcW w:w="7498" w:type="dxa"/>
          </w:tcPr>
          <w:p w:rsidR="009712AE" w:rsidRDefault="009712AE" w:rsidP="00C47F82">
            <w:pPr>
              <w:rPr>
                <w:rFonts w:ascii="Arial" w:hAnsi="Arial" w:cs="Arial"/>
                <w:sz w:val="18"/>
                <w:szCs w:val="18"/>
                <w:lang w:val="en-ZA"/>
              </w:rPr>
            </w:pPr>
            <w:r w:rsidRPr="00DF31A3">
              <w:rPr>
                <w:rFonts w:ascii="Arial" w:hAnsi="Arial" w:cs="Arial"/>
                <w:sz w:val="18"/>
                <w:szCs w:val="18"/>
                <w:highlight w:val="yellow"/>
                <w:lang w:val="en-ZA"/>
              </w:rPr>
              <w:t>10h</w:t>
            </w:r>
            <w:r>
              <w:rPr>
                <w:rFonts w:ascii="Arial" w:hAnsi="Arial" w:cs="Arial"/>
                <w:sz w:val="18"/>
                <w:szCs w:val="18"/>
                <w:highlight w:val="yellow"/>
                <w:lang w:val="en-ZA"/>
              </w:rPr>
              <w:t>35</w:t>
            </w:r>
            <w:r w:rsidRPr="00DF31A3">
              <w:rPr>
                <w:rFonts w:ascii="Arial" w:hAnsi="Arial" w:cs="Arial"/>
                <w:sz w:val="18"/>
                <w:szCs w:val="18"/>
                <w:highlight w:val="yellow"/>
                <w:lang w:val="en-ZA"/>
              </w:rPr>
              <w:t>-1</w:t>
            </w:r>
            <w:r>
              <w:rPr>
                <w:rFonts w:ascii="Arial" w:hAnsi="Arial" w:cs="Arial"/>
                <w:sz w:val="18"/>
                <w:szCs w:val="18"/>
                <w:highlight w:val="yellow"/>
                <w:lang w:val="en-ZA"/>
              </w:rPr>
              <w:t>0</w:t>
            </w:r>
            <w:r w:rsidRPr="00DF31A3">
              <w:rPr>
                <w:rFonts w:ascii="Arial" w:hAnsi="Arial" w:cs="Arial"/>
                <w:sz w:val="18"/>
                <w:szCs w:val="18"/>
                <w:highlight w:val="yellow"/>
                <w:lang w:val="en-ZA"/>
              </w:rPr>
              <w:t>h</w:t>
            </w:r>
            <w:r>
              <w:rPr>
                <w:rFonts w:ascii="Arial" w:hAnsi="Arial" w:cs="Arial"/>
                <w:sz w:val="18"/>
                <w:szCs w:val="18"/>
                <w:highlight w:val="yellow"/>
                <w:lang w:val="en-ZA"/>
              </w:rPr>
              <w:t>5</w:t>
            </w:r>
            <w:r w:rsidRPr="00DF31A3">
              <w:rPr>
                <w:rFonts w:ascii="Arial" w:hAnsi="Arial" w:cs="Arial"/>
                <w:sz w:val="18"/>
                <w:szCs w:val="18"/>
                <w:highlight w:val="yellow"/>
                <w:lang w:val="en-ZA"/>
              </w:rPr>
              <w:t>0</w:t>
            </w:r>
          </w:p>
          <w:p w:rsidR="00181024" w:rsidRDefault="00181024" w:rsidP="00181024">
            <w:pPr>
              <w:rPr>
                <w:rFonts w:ascii="Arial" w:hAnsi="Arial" w:cs="Arial"/>
                <w:b/>
                <w:sz w:val="18"/>
                <w:szCs w:val="18"/>
                <w:lang w:val="en-ZA"/>
              </w:rPr>
            </w:pPr>
            <w:r>
              <w:rPr>
                <w:rFonts w:ascii="Arial" w:hAnsi="Arial" w:cs="Arial"/>
                <w:b/>
                <w:sz w:val="18"/>
                <w:szCs w:val="18"/>
                <w:lang w:val="en-ZA"/>
              </w:rPr>
              <w:t>Gold value addition– African perspectives</w:t>
            </w:r>
          </w:p>
          <w:p w:rsidR="009712AE" w:rsidRPr="00294EE3" w:rsidRDefault="00181024" w:rsidP="00181024">
            <w:pPr>
              <w:rPr>
                <w:rFonts w:ascii="Arial" w:hAnsi="Arial" w:cs="Arial"/>
                <w:i/>
                <w:sz w:val="18"/>
                <w:szCs w:val="18"/>
                <w:lang w:val="en-ZA"/>
              </w:rPr>
            </w:pPr>
            <w:r w:rsidRPr="00AC0439">
              <w:rPr>
                <w:rFonts w:ascii="Arial" w:hAnsi="Arial" w:cs="Arial"/>
                <w:i/>
                <w:sz w:val="18"/>
                <w:szCs w:val="18"/>
                <w:lang w:val="en-ZA"/>
              </w:rPr>
              <w:t xml:space="preserve">Frank </w:t>
            </w:r>
            <w:proofErr w:type="spellStart"/>
            <w:r w:rsidRPr="00AC0439">
              <w:rPr>
                <w:rFonts w:ascii="Arial" w:hAnsi="Arial" w:cs="Arial"/>
                <w:i/>
                <w:sz w:val="18"/>
                <w:szCs w:val="18"/>
                <w:lang w:val="en-ZA"/>
              </w:rPr>
              <w:t>Mugyenyi</w:t>
            </w:r>
            <w:proofErr w:type="spellEnd"/>
            <w:r w:rsidRPr="00AC0439">
              <w:rPr>
                <w:rFonts w:ascii="Arial" w:hAnsi="Arial" w:cs="Arial"/>
                <w:i/>
                <w:sz w:val="18"/>
                <w:szCs w:val="18"/>
                <w:lang w:val="en-ZA"/>
              </w:rPr>
              <w:t xml:space="preserve">, Chairman, Minerals Africa Development Institute (MADI), </w:t>
            </w:r>
            <w:r>
              <w:rPr>
                <w:rFonts w:ascii="Arial" w:hAnsi="Arial" w:cs="Arial"/>
                <w:i/>
                <w:sz w:val="18"/>
                <w:szCs w:val="18"/>
                <w:lang w:val="en-ZA"/>
              </w:rPr>
              <w:t>Uganda</w:t>
            </w:r>
          </w:p>
        </w:tc>
      </w:tr>
      <w:tr w:rsidR="009712AE" w:rsidRPr="00006F17" w:rsidTr="00C47F82">
        <w:trPr>
          <w:trHeight w:val="874"/>
        </w:trPr>
        <w:tc>
          <w:tcPr>
            <w:tcW w:w="9166" w:type="dxa"/>
            <w:gridSpan w:val="2"/>
          </w:tcPr>
          <w:p w:rsidR="009712AE" w:rsidRPr="00BA6759" w:rsidRDefault="009712AE" w:rsidP="00C47F82">
            <w:pPr>
              <w:jc w:val="center"/>
              <w:rPr>
                <w:rFonts w:ascii="Arial" w:hAnsi="Arial" w:cs="Arial"/>
                <w:b/>
                <w:lang w:val="en-ZA"/>
              </w:rPr>
            </w:pPr>
            <w:r w:rsidRPr="00BA6759">
              <w:rPr>
                <w:rFonts w:ascii="Arial" w:hAnsi="Arial" w:cs="Arial"/>
                <w:b/>
                <w:lang w:val="en-ZA"/>
              </w:rPr>
              <w:t>Special information session</w:t>
            </w:r>
          </w:p>
          <w:p w:rsidR="009712AE" w:rsidRPr="00B70F44" w:rsidRDefault="009712AE" w:rsidP="00C47F82">
            <w:pPr>
              <w:rPr>
                <w:rFonts w:ascii="Arial" w:hAnsi="Arial" w:cs="Arial"/>
                <w:i/>
                <w:sz w:val="18"/>
                <w:szCs w:val="18"/>
                <w:lang w:val="en-ZA"/>
              </w:rPr>
            </w:pPr>
            <w:r w:rsidRPr="00BA6759">
              <w:rPr>
                <w:rFonts w:ascii="Arial" w:hAnsi="Arial" w:cs="Arial"/>
                <w:i/>
                <w:sz w:val="18"/>
                <w:szCs w:val="18"/>
                <w:lang w:val="en-ZA"/>
              </w:rPr>
              <w:t>This session showcases some niche expert speakers that we have handpicked from the 6 different information session themes at Gold Week Africa, to share with our gold community particularly around gold trends; gold and the global economy, gold in finance, tech and the international</w:t>
            </w:r>
            <w:r>
              <w:rPr>
                <w:rFonts w:ascii="Arial" w:hAnsi="Arial" w:cs="Arial"/>
                <w:i/>
                <w:sz w:val="18"/>
                <w:szCs w:val="18"/>
                <w:lang w:val="en-ZA"/>
              </w:rPr>
              <w:t xml:space="preserve"> policies that directly impact current and future African economic growth.</w:t>
            </w:r>
          </w:p>
        </w:tc>
      </w:tr>
      <w:tr w:rsidR="009712AE" w:rsidRPr="00130115" w:rsidTr="00C47F82">
        <w:trPr>
          <w:trHeight w:val="874"/>
        </w:trPr>
        <w:tc>
          <w:tcPr>
            <w:tcW w:w="1668" w:type="dxa"/>
          </w:tcPr>
          <w:p w:rsidR="009712AE" w:rsidRPr="00BA6759" w:rsidRDefault="009712AE" w:rsidP="00C47F82">
            <w:pPr>
              <w:jc w:val="center"/>
              <w:rPr>
                <w:rFonts w:ascii="Arial" w:hAnsi="Arial" w:cs="Arial"/>
                <w:b/>
                <w:sz w:val="18"/>
                <w:szCs w:val="18"/>
                <w:lang w:val="en-ZA"/>
              </w:rPr>
            </w:pPr>
            <w:r w:rsidRPr="00BA6759">
              <w:rPr>
                <w:rFonts w:ascii="Arial" w:hAnsi="Arial" w:cs="Arial"/>
                <w:b/>
                <w:sz w:val="18"/>
                <w:szCs w:val="18"/>
                <w:highlight w:val="yellow"/>
                <w:lang w:val="en-ZA"/>
              </w:rPr>
              <w:t>13h15-14h30</w:t>
            </w:r>
          </w:p>
          <w:p w:rsidR="009712AE" w:rsidRPr="00BA6759" w:rsidRDefault="009712AE" w:rsidP="00C47F82">
            <w:pPr>
              <w:jc w:val="center"/>
              <w:rPr>
                <w:rFonts w:ascii="Arial" w:hAnsi="Arial" w:cs="Arial"/>
                <w:b/>
                <w:sz w:val="18"/>
                <w:szCs w:val="18"/>
                <w:lang w:val="en-ZA"/>
              </w:rPr>
            </w:pPr>
          </w:p>
          <w:p w:rsidR="009712AE" w:rsidRPr="00BA6759" w:rsidRDefault="009712AE" w:rsidP="00C47F82">
            <w:pPr>
              <w:jc w:val="center"/>
              <w:rPr>
                <w:rFonts w:ascii="Arial" w:hAnsi="Arial" w:cs="Arial"/>
                <w:b/>
                <w:sz w:val="18"/>
                <w:szCs w:val="18"/>
                <w:lang w:val="en-ZA"/>
              </w:rPr>
            </w:pPr>
            <w:r w:rsidRPr="00BA6759">
              <w:rPr>
                <w:rFonts w:ascii="Arial" w:hAnsi="Arial" w:cs="Arial"/>
                <w:b/>
                <w:sz w:val="18"/>
                <w:szCs w:val="18"/>
                <w:lang w:val="en-ZA"/>
              </w:rPr>
              <w:t>An economist’s overview</w:t>
            </w:r>
          </w:p>
          <w:p w:rsidR="009712AE" w:rsidRPr="00BA6759" w:rsidRDefault="009712AE" w:rsidP="00C47F82">
            <w:pPr>
              <w:jc w:val="center"/>
              <w:rPr>
                <w:rFonts w:ascii="Arial" w:hAnsi="Arial" w:cs="Arial"/>
                <w:b/>
                <w:sz w:val="18"/>
                <w:szCs w:val="18"/>
                <w:lang w:val="en-ZA"/>
              </w:rPr>
            </w:pPr>
          </w:p>
        </w:tc>
        <w:tc>
          <w:tcPr>
            <w:tcW w:w="7498" w:type="dxa"/>
          </w:tcPr>
          <w:p w:rsidR="009712AE" w:rsidRPr="007D03C4" w:rsidRDefault="009712AE" w:rsidP="00C47F82">
            <w:pPr>
              <w:rPr>
                <w:rFonts w:ascii="Arial" w:hAnsi="Arial" w:cs="Arial"/>
                <w:b/>
                <w:sz w:val="18"/>
                <w:szCs w:val="18"/>
                <w:lang w:val="en-ZA"/>
              </w:rPr>
            </w:pPr>
            <w:r>
              <w:rPr>
                <w:rFonts w:ascii="Arial" w:hAnsi="Arial" w:cs="Arial"/>
                <w:b/>
                <w:sz w:val="18"/>
                <w:szCs w:val="18"/>
                <w:lang w:val="en-ZA"/>
              </w:rPr>
              <w:t>Macro-economic developments in West Africa in the Covid-19 era</w:t>
            </w:r>
          </w:p>
          <w:p w:rsidR="009712AE" w:rsidRPr="007D03C4" w:rsidRDefault="009712AE" w:rsidP="00C47F82">
            <w:pPr>
              <w:rPr>
                <w:rFonts w:ascii="Arial" w:hAnsi="Arial" w:cs="Arial"/>
                <w:i/>
                <w:sz w:val="18"/>
                <w:szCs w:val="18"/>
                <w:highlight w:val="cyan"/>
                <w:lang w:val="en-ZA"/>
              </w:rPr>
            </w:pPr>
            <w:r w:rsidRPr="007D03C4">
              <w:rPr>
                <w:rFonts w:ascii="Arial" w:hAnsi="Arial" w:cs="Arial"/>
                <w:i/>
                <w:sz w:val="18"/>
                <w:szCs w:val="18"/>
                <w:lang w:val="en-ZA"/>
              </w:rPr>
              <w:t xml:space="preserve">Laure </w:t>
            </w:r>
            <w:proofErr w:type="spellStart"/>
            <w:r w:rsidRPr="007D03C4">
              <w:rPr>
                <w:rFonts w:ascii="Arial" w:hAnsi="Arial" w:cs="Arial"/>
                <w:i/>
                <w:sz w:val="18"/>
                <w:szCs w:val="18"/>
                <w:lang w:val="en-ZA"/>
              </w:rPr>
              <w:t>Gnassou</w:t>
            </w:r>
            <w:proofErr w:type="spellEnd"/>
            <w:r w:rsidRPr="007D03C4">
              <w:rPr>
                <w:rFonts w:ascii="Arial" w:hAnsi="Arial" w:cs="Arial"/>
                <w:i/>
                <w:sz w:val="18"/>
                <w:szCs w:val="18"/>
                <w:lang w:val="en-ZA"/>
              </w:rPr>
              <w:t xml:space="preserve">, Economist, United </w:t>
            </w:r>
            <w:r>
              <w:rPr>
                <w:rFonts w:ascii="Arial" w:hAnsi="Arial" w:cs="Arial"/>
                <w:i/>
                <w:sz w:val="18"/>
                <w:szCs w:val="18"/>
                <w:lang w:val="en-ZA"/>
              </w:rPr>
              <w:t>Nations</w:t>
            </w:r>
          </w:p>
        </w:tc>
      </w:tr>
      <w:tr w:rsidR="009712AE" w:rsidRPr="00006F17" w:rsidTr="00C47F82">
        <w:trPr>
          <w:trHeight w:val="874"/>
        </w:trPr>
        <w:tc>
          <w:tcPr>
            <w:tcW w:w="1668" w:type="dxa"/>
          </w:tcPr>
          <w:p w:rsidR="009712AE" w:rsidRPr="00BA6759" w:rsidRDefault="009712AE" w:rsidP="00C47F82">
            <w:pPr>
              <w:jc w:val="center"/>
              <w:rPr>
                <w:rFonts w:ascii="Arial" w:hAnsi="Arial" w:cs="Arial"/>
                <w:b/>
                <w:lang w:val="en-ZA"/>
              </w:rPr>
            </w:pPr>
            <w:r w:rsidRPr="00BA6759">
              <w:rPr>
                <w:rFonts w:ascii="Arial" w:hAnsi="Arial" w:cs="Arial"/>
                <w:b/>
                <w:highlight w:val="yellow"/>
                <w:lang w:val="en-ZA"/>
              </w:rPr>
              <w:t>15h30-16h30</w:t>
            </w:r>
          </w:p>
          <w:p w:rsidR="009712AE" w:rsidRPr="00BA6759" w:rsidRDefault="009712AE" w:rsidP="00C47F82">
            <w:pPr>
              <w:jc w:val="center"/>
              <w:rPr>
                <w:rFonts w:ascii="Arial" w:hAnsi="Arial" w:cs="Arial"/>
                <w:b/>
                <w:lang w:val="en-ZA"/>
              </w:rPr>
            </w:pPr>
          </w:p>
          <w:p w:rsidR="009712AE" w:rsidRPr="00BA6759" w:rsidRDefault="009712AE" w:rsidP="00C47F82">
            <w:pPr>
              <w:jc w:val="center"/>
              <w:rPr>
                <w:rFonts w:ascii="Arial" w:hAnsi="Arial" w:cs="Arial"/>
                <w:b/>
                <w:lang w:val="en-ZA"/>
              </w:rPr>
            </w:pPr>
            <w:r w:rsidRPr="00BA6759">
              <w:rPr>
                <w:rFonts w:ascii="Arial" w:hAnsi="Arial" w:cs="Arial"/>
                <w:b/>
                <w:lang w:val="en-ZA"/>
              </w:rPr>
              <w:t>Gold Expert Spotlight</w:t>
            </w:r>
          </w:p>
        </w:tc>
        <w:tc>
          <w:tcPr>
            <w:tcW w:w="7498" w:type="dxa"/>
          </w:tcPr>
          <w:p w:rsidR="009712AE" w:rsidRDefault="009712AE" w:rsidP="00C47F82">
            <w:pPr>
              <w:rPr>
                <w:rFonts w:ascii="Arial" w:hAnsi="Arial" w:cs="Arial"/>
                <w:b/>
                <w:lang w:val="en-ZA"/>
              </w:rPr>
            </w:pPr>
            <w:r w:rsidRPr="00C029B1">
              <w:rPr>
                <w:rFonts w:ascii="Arial" w:hAnsi="Arial" w:cs="Arial"/>
                <w:b/>
                <w:highlight w:val="cyan"/>
                <w:lang w:val="en-ZA"/>
              </w:rPr>
              <w:t>Special guest presentation – PART ONE</w:t>
            </w:r>
          </w:p>
          <w:p w:rsidR="009712AE" w:rsidRPr="00391D8E" w:rsidRDefault="009712AE" w:rsidP="00C47F82">
            <w:pPr>
              <w:rPr>
                <w:rFonts w:ascii="Arial" w:hAnsi="Arial" w:cs="Arial"/>
                <w:b/>
                <w:lang w:val="en-ZA"/>
              </w:rPr>
            </w:pPr>
            <w:r w:rsidRPr="00391D8E">
              <w:rPr>
                <w:rFonts w:ascii="Arial" w:hAnsi="Arial" w:cs="Arial"/>
                <w:b/>
                <w:lang w:val="en-ZA"/>
              </w:rPr>
              <w:t>Gold Price Manipulation: Why, How, and How Much Longer</w:t>
            </w:r>
          </w:p>
          <w:p w:rsidR="009712AE" w:rsidRPr="00391D8E" w:rsidRDefault="009712AE" w:rsidP="00C47F82">
            <w:pPr>
              <w:rPr>
                <w:rFonts w:ascii="Arial" w:hAnsi="Arial" w:cs="Arial"/>
                <w:i/>
                <w:lang w:val="en-ZA"/>
              </w:rPr>
            </w:pPr>
            <w:r w:rsidRPr="00391D8E">
              <w:rPr>
                <w:rFonts w:ascii="Arial" w:hAnsi="Arial" w:cs="Arial"/>
                <w:i/>
                <w:lang w:val="en-ZA"/>
              </w:rPr>
              <w:t>Chris Powel</w:t>
            </w:r>
            <w:r>
              <w:rPr>
                <w:rFonts w:ascii="Arial" w:hAnsi="Arial" w:cs="Arial"/>
                <w:i/>
                <w:lang w:val="en-ZA"/>
              </w:rPr>
              <w:t>l</w:t>
            </w:r>
            <w:r w:rsidRPr="00391D8E">
              <w:rPr>
                <w:rFonts w:ascii="Arial" w:hAnsi="Arial" w:cs="Arial"/>
                <w:i/>
                <w:lang w:val="en-ZA"/>
              </w:rPr>
              <w:t>, Secretary and Treasurer of the Gold Anti-Trust Action Committee, USA</w:t>
            </w:r>
          </w:p>
          <w:p w:rsidR="009712AE" w:rsidRDefault="009712AE" w:rsidP="00C47F82">
            <w:pPr>
              <w:rPr>
                <w:rFonts w:ascii="Arial" w:hAnsi="Arial" w:cs="Arial"/>
                <w:b/>
                <w:sz w:val="18"/>
                <w:szCs w:val="18"/>
                <w:lang w:val="en-ZA"/>
              </w:rPr>
            </w:pPr>
          </w:p>
        </w:tc>
      </w:tr>
    </w:tbl>
    <w:p w:rsidR="009712AE" w:rsidRPr="005D4F4E" w:rsidRDefault="009712AE" w:rsidP="009712AE">
      <w:pPr>
        <w:rPr>
          <w:lang w:val="en-ZA"/>
        </w:rPr>
      </w:pPr>
    </w:p>
    <w:tbl>
      <w:tblPr>
        <w:tblStyle w:val="TableGrid"/>
        <w:tblW w:w="0" w:type="auto"/>
        <w:tblLook w:val="04A0" w:firstRow="1" w:lastRow="0" w:firstColumn="1" w:lastColumn="0" w:noHBand="0" w:noVBand="1"/>
      </w:tblPr>
      <w:tblGrid>
        <w:gridCol w:w="1668"/>
        <w:gridCol w:w="7498"/>
      </w:tblGrid>
      <w:tr w:rsidR="009712AE" w:rsidRPr="00AB2C49" w:rsidTr="00C47F82">
        <w:tc>
          <w:tcPr>
            <w:tcW w:w="9166" w:type="dxa"/>
            <w:gridSpan w:val="2"/>
          </w:tcPr>
          <w:p w:rsidR="009712AE" w:rsidRPr="00EC3B1A" w:rsidRDefault="009712AE" w:rsidP="00C47F82">
            <w:pPr>
              <w:jc w:val="center"/>
              <w:rPr>
                <w:rFonts w:ascii="Arial" w:hAnsi="Arial" w:cs="Arial"/>
                <w:b/>
                <w:lang w:val="en-ZA"/>
              </w:rPr>
            </w:pPr>
            <w:r w:rsidRPr="00EC3B1A">
              <w:rPr>
                <w:rFonts w:ascii="Arial" w:hAnsi="Arial" w:cs="Arial"/>
                <w:b/>
                <w:highlight w:val="yellow"/>
                <w:lang w:val="en-ZA"/>
              </w:rPr>
              <w:t>Tuesday, 16 February 2021</w:t>
            </w:r>
          </w:p>
        </w:tc>
      </w:tr>
      <w:tr w:rsidR="009712AE" w:rsidRPr="00006F17" w:rsidTr="00C47F82">
        <w:tc>
          <w:tcPr>
            <w:tcW w:w="9166" w:type="dxa"/>
            <w:gridSpan w:val="2"/>
          </w:tcPr>
          <w:p w:rsidR="009712AE" w:rsidRPr="00EC3B1A" w:rsidRDefault="009712AE" w:rsidP="00C47F82">
            <w:pPr>
              <w:rPr>
                <w:rFonts w:ascii="Arial" w:hAnsi="Arial" w:cs="Arial"/>
                <w:b/>
                <w:lang w:val="en-ZA"/>
              </w:rPr>
            </w:pPr>
            <w:r w:rsidRPr="00EC3B1A">
              <w:rPr>
                <w:rFonts w:ascii="Arial" w:hAnsi="Arial" w:cs="Arial"/>
                <w:b/>
                <w:lang w:val="en-ZA"/>
              </w:rPr>
              <w:t>Information session 2</w:t>
            </w:r>
          </w:p>
          <w:p w:rsidR="009712AE" w:rsidRPr="00EC3B1A" w:rsidRDefault="009712AE" w:rsidP="00C47F82">
            <w:pPr>
              <w:rPr>
                <w:rFonts w:ascii="Arial" w:hAnsi="Arial" w:cs="Arial"/>
                <w:b/>
                <w:lang w:val="en-ZA"/>
              </w:rPr>
            </w:pPr>
            <w:r w:rsidRPr="00EC3B1A">
              <w:rPr>
                <w:rFonts w:ascii="Arial" w:hAnsi="Arial" w:cs="Arial"/>
                <w:b/>
                <w:lang w:val="en-ZA"/>
              </w:rPr>
              <w:t xml:space="preserve">Africa’s gold </w:t>
            </w:r>
            <w:proofErr w:type="spellStart"/>
            <w:r w:rsidRPr="00EC3B1A">
              <w:rPr>
                <w:rFonts w:ascii="Arial" w:hAnsi="Arial" w:cs="Arial"/>
                <w:b/>
                <w:lang w:val="en-ZA"/>
              </w:rPr>
              <w:t>jewelry</w:t>
            </w:r>
            <w:proofErr w:type="spellEnd"/>
            <w:r w:rsidRPr="00EC3B1A">
              <w:rPr>
                <w:rFonts w:ascii="Arial" w:hAnsi="Arial" w:cs="Arial"/>
                <w:b/>
                <w:lang w:val="en-ZA"/>
              </w:rPr>
              <w:t xml:space="preserve"> market</w:t>
            </w:r>
          </w:p>
          <w:p w:rsidR="009712AE" w:rsidRPr="00C01763" w:rsidRDefault="009712AE" w:rsidP="00C47F82">
            <w:pPr>
              <w:rPr>
                <w:rFonts w:ascii="Arial" w:hAnsi="Arial" w:cs="Arial"/>
                <w:i/>
                <w:sz w:val="18"/>
                <w:szCs w:val="18"/>
                <w:lang w:val="en-ZA"/>
              </w:rPr>
            </w:pPr>
            <w:r w:rsidRPr="006728DC">
              <w:rPr>
                <w:rFonts w:ascii="Arial" w:hAnsi="Arial" w:cs="Arial"/>
                <w:i/>
                <w:sz w:val="18"/>
                <w:szCs w:val="18"/>
                <w:lang w:val="en-ZA"/>
              </w:rPr>
              <w:t>In this session</w:t>
            </w:r>
            <w:r>
              <w:rPr>
                <w:rFonts w:ascii="Arial" w:hAnsi="Arial" w:cs="Arial"/>
                <w:i/>
                <w:sz w:val="18"/>
                <w:szCs w:val="18"/>
                <w:lang w:val="en-ZA"/>
              </w:rPr>
              <w:t xml:space="preserve"> </w:t>
            </w:r>
            <w:proofErr w:type="spellStart"/>
            <w:r>
              <w:rPr>
                <w:rFonts w:ascii="Arial" w:hAnsi="Arial" w:cs="Arial"/>
                <w:i/>
                <w:sz w:val="18"/>
                <w:szCs w:val="18"/>
                <w:lang w:val="en-ZA"/>
              </w:rPr>
              <w:t>jewelers</w:t>
            </w:r>
            <w:proofErr w:type="spellEnd"/>
            <w:r>
              <w:rPr>
                <w:rFonts w:ascii="Arial" w:hAnsi="Arial" w:cs="Arial"/>
                <w:i/>
                <w:sz w:val="18"/>
                <w:szCs w:val="18"/>
                <w:lang w:val="en-ZA"/>
              </w:rPr>
              <w:t xml:space="preserve"> and goldsmiths discuss the realities of sourcing gold, </w:t>
            </w:r>
            <w:proofErr w:type="spellStart"/>
            <w:r>
              <w:rPr>
                <w:rFonts w:ascii="Arial" w:hAnsi="Arial" w:cs="Arial"/>
                <w:i/>
                <w:sz w:val="18"/>
                <w:szCs w:val="18"/>
                <w:lang w:val="en-ZA"/>
              </w:rPr>
              <w:t>jewelry</w:t>
            </w:r>
            <w:proofErr w:type="spellEnd"/>
            <w:r>
              <w:rPr>
                <w:rFonts w:ascii="Arial" w:hAnsi="Arial" w:cs="Arial"/>
                <w:i/>
                <w:sz w:val="18"/>
                <w:szCs w:val="18"/>
                <w:lang w:val="en-ZA"/>
              </w:rPr>
              <w:t xml:space="preserve"> making and building their brands in the local and regional market.  We report back from the </w:t>
            </w:r>
            <w:proofErr w:type="spellStart"/>
            <w:r>
              <w:rPr>
                <w:rFonts w:ascii="Arial" w:hAnsi="Arial" w:cs="Arial"/>
                <w:i/>
                <w:sz w:val="18"/>
                <w:szCs w:val="18"/>
                <w:lang w:val="en-ZA"/>
              </w:rPr>
              <w:t>jewelry</w:t>
            </w:r>
            <w:proofErr w:type="spellEnd"/>
            <w:r>
              <w:rPr>
                <w:rFonts w:ascii="Arial" w:hAnsi="Arial" w:cs="Arial"/>
                <w:i/>
                <w:sz w:val="18"/>
                <w:szCs w:val="18"/>
                <w:lang w:val="en-ZA"/>
              </w:rPr>
              <w:t xml:space="preserve"> markets of Kano, Ouagadougou and </w:t>
            </w:r>
            <w:proofErr w:type="gramStart"/>
            <w:r>
              <w:rPr>
                <w:rFonts w:ascii="Arial" w:hAnsi="Arial" w:cs="Arial"/>
                <w:i/>
                <w:sz w:val="18"/>
                <w:szCs w:val="18"/>
                <w:lang w:val="en-ZA"/>
              </w:rPr>
              <w:t>Senegal,</w:t>
            </w:r>
            <w:proofErr w:type="gramEnd"/>
            <w:r>
              <w:rPr>
                <w:rFonts w:ascii="Arial" w:hAnsi="Arial" w:cs="Arial"/>
                <w:i/>
                <w:sz w:val="18"/>
                <w:szCs w:val="18"/>
                <w:lang w:val="en-ZA"/>
              </w:rPr>
              <w:t xml:space="preserve"> discuss the ease of doing business regionally and consider the impacts of imports from Dubai, Italy, India and Turkey.</w:t>
            </w:r>
          </w:p>
        </w:tc>
      </w:tr>
      <w:tr w:rsidR="009712AE" w:rsidRPr="00006F17" w:rsidTr="00C47F82">
        <w:tc>
          <w:tcPr>
            <w:tcW w:w="1668" w:type="dxa"/>
          </w:tcPr>
          <w:p w:rsidR="009712AE" w:rsidRPr="00BA6759" w:rsidRDefault="009712AE" w:rsidP="00C47F82">
            <w:pPr>
              <w:jc w:val="center"/>
              <w:rPr>
                <w:rFonts w:ascii="Arial" w:hAnsi="Arial" w:cs="Arial"/>
                <w:b/>
                <w:sz w:val="18"/>
                <w:szCs w:val="18"/>
                <w:lang w:val="en-ZA"/>
              </w:rPr>
            </w:pPr>
            <w:r w:rsidRPr="00BA6759">
              <w:rPr>
                <w:rFonts w:ascii="Arial" w:hAnsi="Arial" w:cs="Arial"/>
                <w:b/>
                <w:sz w:val="18"/>
                <w:szCs w:val="18"/>
                <w:lang w:val="en-ZA"/>
              </w:rPr>
              <w:t>Part A</w:t>
            </w:r>
          </w:p>
          <w:p w:rsidR="009712AE" w:rsidRPr="00BA6759" w:rsidRDefault="009712AE" w:rsidP="00C47F82">
            <w:pPr>
              <w:jc w:val="center"/>
              <w:rPr>
                <w:rFonts w:ascii="Arial" w:hAnsi="Arial" w:cs="Arial"/>
                <w:b/>
                <w:sz w:val="18"/>
                <w:szCs w:val="18"/>
                <w:lang w:val="en-ZA"/>
              </w:rPr>
            </w:pPr>
          </w:p>
          <w:p w:rsidR="009712AE" w:rsidRPr="00BA6759" w:rsidRDefault="009712AE" w:rsidP="00C47F82">
            <w:pPr>
              <w:jc w:val="center"/>
              <w:rPr>
                <w:rFonts w:ascii="Arial" w:hAnsi="Arial" w:cs="Arial"/>
                <w:b/>
                <w:sz w:val="18"/>
                <w:szCs w:val="18"/>
                <w:lang w:val="en-ZA"/>
              </w:rPr>
            </w:pPr>
            <w:r w:rsidRPr="00BA6759">
              <w:rPr>
                <w:rFonts w:ascii="Arial" w:hAnsi="Arial" w:cs="Arial"/>
                <w:b/>
                <w:sz w:val="18"/>
                <w:szCs w:val="18"/>
                <w:highlight w:val="yellow"/>
                <w:lang w:val="en-ZA"/>
              </w:rPr>
              <w:t>10h00 – 10h45</w:t>
            </w:r>
          </w:p>
          <w:p w:rsidR="009712AE" w:rsidRPr="00BA6759" w:rsidRDefault="009712AE" w:rsidP="00C47F82">
            <w:pPr>
              <w:jc w:val="center"/>
              <w:rPr>
                <w:rFonts w:ascii="Arial" w:hAnsi="Arial" w:cs="Arial"/>
                <w:b/>
                <w:sz w:val="18"/>
                <w:szCs w:val="18"/>
                <w:lang w:val="en-ZA"/>
              </w:rPr>
            </w:pPr>
          </w:p>
          <w:p w:rsidR="009712AE" w:rsidRPr="00BA6759" w:rsidRDefault="009712AE" w:rsidP="00C47F82">
            <w:pPr>
              <w:jc w:val="center"/>
              <w:rPr>
                <w:rFonts w:ascii="Arial" w:hAnsi="Arial" w:cs="Arial"/>
                <w:b/>
                <w:lang w:val="en-ZA"/>
              </w:rPr>
            </w:pPr>
            <w:r w:rsidRPr="00BA6759">
              <w:rPr>
                <w:rFonts w:ascii="Arial" w:hAnsi="Arial" w:cs="Arial"/>
                <w:b/>
                <w:lang w:val="en-ZA"/>
              </w:rPr>
              <w:t>Taking Africa to the World</w:t>
            </w:r>
          </w:p>
          <w:p w:rsidR="00181024" w:rsidRPr="00BA6759" w:rsidRDefault="00181024" w:rsidP="00820DB1">
            <w:pPr>
              <w:rPr>
                <w:rFonts w:ascii="Arial" w:hAnsi="Arial" w:cs="Arial"/>
                <w:lang w:val="en-ZA"/>
              </w:rPr>
            </w:pPr>
          </w:p>
        </w:tc>
        <w:tc>
          <w:tcPr>
            <w:tcW w:w="7498" w:type="dxa"/>
          </w:tcPr>
          <w:p w:rsidR="009712AE" w:rsidRPr="00A66CCB" w:rsidRDefault="009712AE" w:rsidP="00C47F82">
            <w:pPr>
              <w:rPr>
                <w:rFonts w:ascii="Arial" w:hAnsi="Arial" w:cs="Arial"/>
                <w:sz w:val="18"/>
                <w:szCs w:val="18"/>
                <w:lang w:val="en-ZA"/>
              </w:rPr>
            </w:pPr>
            <w:r w:rsidRPr="00A66CCB">
              <w:rPr>
                <w:rFonts w:ascii="Arial" w:hAnsi="Arial" w:cs="Arial"/>
                <w:sz w:val="18"/>
                <w:szCs w:val="18"/>
                <w:highlight w:val="yellow"/>
                <w:lang w:val="en-ZA"/>
              </w:rPr>
              <w:t>10h00-10h45</w:t>
            </w:r>
          </w:p>
          <w:p w:rsidR="009712AE" w:rsidRDefault="009712AE" w:rsidP="00C47F82">
            <w:pPr>
              <w:rPr>
                <w:rFonts w:ascii="Arial" w:hAnsi="Arial" w:cs="Arial"/>
                <w:b/>
                <w:sz w:val="18"/>
                <w:szCs w:val="18"/>
                <w:lang w:val="en-ZA"/>
              </w:rPr>
            </w:pPr>
            <w:r>
              <w:rPr>
                <w:rFonts w:ascii="Arial" w:hAnsi="Arial" w:cs="Arial"/>
                <w:b/>
                <w:sz w:val="18"/>
                <w:szCs w:val="18"/>
                <w:lang w:val="en-ZA"/>
              </w:rPr>
              <w:t>Discussion moderated by Edward Johnson, GG, Consultant, Edward Johnson Consulting, United Kingdom</w:t>
            </w:r>
          </w:p>
          <w:p w:rsidR="009712AE" w:rsidRDefault="009712AE" w:rsidP="00C47F82">
            <w:pPr>
              <w:rPr>
                <w:rFonts w:ascii="Arial" w:hAnsi="Arial" w:cs="Arial"/>
                <w:b/>
                <w:sz w:val="18"/>
                <w:szCs w:val="18"/>
                <w:lang w:val="en-ZA"/>
              </w:rPr>
            </w:pPr>
            <w:proofErr w:type="spellStart"/>
            <w:r w:rsidRPr="006728DC">
              <w:rPr>
                <w:rFonts w:ascii="Arial" w:hAnsi="Arial" w:cs="Arial"/>
                <w:b/>
                <w:sz w:val="18"/>
                <w:szCs w:val="18"/>
                <w:lang w:val="en-ZA"/>
              </w:rPr>
              <w:t>Panelists</w:t>
            </w:r>
            <w:proofErr w:type="spellEnd"/>
            <w:r w:rsidRPr="006728DC">
              <w:rPr>
                <w:rFonts w:ascii="Arial" w:hAnsi="Arial" w:cs="Arial"/>
                <w:b/>
                <w:sz w:val="18"/>
                <w:szCs w:val="18"/>
                <w:lang w:val="en-ZA"/>
              </w:rPr>
              <w:t>:</w:t>
            </w:r>
          </w:p>
          <w:p w:rsidR="009712AE" w:rsidRDefault="009712AE" w:rsidP="009712AE">
            <w:pPr>
              <w:pStyle w:val="ListParagraph"/>
              <w:numPr>
                <w:ilvl w:val="0"/>
                <w:numId w:val="2"/>
              </w:numPr>
              <w:rPr>
                <w:rFonts w:ascii="Arial" w:hAnsi="Arial" w:cs="Arial"/>
                <w:sz w:val="18"/>
                <w:szCs w:val="18"/>
                <w:lang w:val="en-ZA"/>
              </w:rPr>
            </w:pPr>
            <w:r>
              <w:rPr>
                <w:rFonts w:ascii="Arial" w:hAnsi="Arial" w:cs="Arial"/>
                <w:sz w:val="18"/>
                <w:szCs w:val="18"/>
                <w:lang w:val="en-ZA"/>
              </w:rPr>
              <w:t>Charles Betts, Group Managing Director, The Betts Group, United Kingdom</w:t>
            </w:r>
          </w:p>
          <w:p w:rsidR="009712AE" w:rsidRDefault="009712AE" w:rsidP="009712AE">
            <w:pPr>
              <w:pStyle w:val="ListParagraph"/>
              <w:numPr>
                <w:ilvl w:val="0"/>
                <w:numId w:val="2"/>
              </w:numPr>
              <w:rPr>
                <w:rFonts w:ascii="Arial" w:hAnsi="Arial" w:cs="Arial"/>
                <w:sz w:val="18"/>
                <w:szCs w:val="18"/>
                <w:lang w:val="en-ZA"/>
              </w:rPr>
            </w:pPr>
            <w:r>
              <w:rPr>
                <w:rFonts w:ascii="Arial" w:hAnsi="Arial" w:cs="Arial"/>
                <w:sz w:val="18"/>
                <w:szCs w:val="18"/>
                <w:lang w:val="en-ZA"/>
              </w:rPr>
              <w:t xml:space="preserve">Vania </w:t>
            </w:r>
            <w:proofErr w:type="spellStart"/>
            <w:r>
              <w:rPr>
                <w:rFonts w:ascii="Arial" w:hAnsi="Arial" w:cs="Arial"/>
                <w:sz w:val="18"/>
                <w:szCs w:val="18"/>
                <w:lang w:val="en-ZA"/>
              </w:rPr>
              <w:t>Leles</w:t>
            </w:r>
            <w:proofErr w:type="spellEnd"/>
            <w:r>
              <w:rPr>
                <w:rFonts w:ascii="Arial" w:hAnsi="Arial" w:cs="Arial"/>
                <w:sz w:val="18"/>
                <w:szCs w:val="18"/>
                <w:lang w:val="en-ZA"/>
              </w:rPr>
              <w:t xml:space="preserve">, Founder &amp; Creative Director, </w:t>
            </w:r>
            <w:proofErr w:type="spellStart"/>
            <w:r>
              <w:rPr>
                <w:rFonts w:ascii="Arial" w:hAnsi="Arial" w:cs="Arial"/>
                <w:sz w:val="18"/>
                <w:szCs w:val="18"/>
                <w:lang w:val="en-ZA"/>
              </w:rPr>
              <w:t>Vanleles</w:t>
            </w:r>
            <w:proofErr w:type="spellEnd"/>
            <w:r>
              <w:rPr>
                <w:rFonts w:ascii="Arial" w:hAnsi="Arial" w:cs="Arial"/>
                <w:sz w:val="18"/>
                <w:szCs w:val="18"/>
                <w:lang w:val="en-ZA"/>
              </w:rPr>
              <w:t xml:space="preserve"> Diamonds, United Kingdom</w:t>
            </w:r>
          </w:p>
          <w:p w:rsidR="009712AE" w:rsidRPr="00A66CCB" w:rsidRDefault="009712AE" w:rsidP="009712AE">
            <w:pPr>
              <w:pStyle w:val="ListParagraph"/>
              <w:numPr>
                <w:ilvl w:val="0"/>
                <w:numId w:val="2"/>
              </w:numPr>
              <w:rPr>
                <w:rFonts w:ascii="Arial" w:hAnsi="Arial" w:cs="Arial"/>
                <w:sz w:val="18"/>
                <w:szCs w:val="18"/>
                <w:lang w:val="en-ZA"/>
              </w:rPr>
            </w:pPr>
            <w:proofErr w:type="spellStart"/>
            <w:r>
              <w:rPr>
                <w:rFonts w:ascii="Arial" w:hAnsi="Arial" w:cs="Arial"/>
                <w:sz w:val="18"/>
                <w:szCs w:val="18"/>
                <w:lang w:val="en-ZA"/>
              </w:rPr>
              <w:t>Labi</w:t>
            </w:r>
            <w:proofErr w:type="spellEnd"/>
            <w:r>
              <w:rPr>
                <w:rFonts w:ascii="Arial" w:hAnsi="Arial" w:cs="Arial"/>
                <w:sz w:val="18"/>
                <w:szCs w:val="18"/>
                <w:lang w:val="en-ZA"/>
              </w:rPr>
              <w:t xml:space="preserve"> </w:t>
            </w:r>
            <w:proofErr w:type="spellStart"/>
            <w:r>
              <w:rPr>
                <w:rFonts w:ascii="Arial" w:hAnsi="Arial" w:cs="Arial"/>
                <w:sz w:val="18"/>
                <w:szCs w:val="18"/>
                <w:lang w:val="en-ZA"/>
              </w:rPr>
              <w:t>Akapo</w:t>
            </w:r>
            <w:proofErr w:type="spellEnd"/>
            <w:r>
              <w:rPr>
                <w:rFonts w:ascii="Arial" w:hAnsi="Arial" w:cs="Arial"/>
                <w:sz w:val="18"/>
                <w:szCs w:val="18"/>
                <w:lang w:val="en-ZA"/>
              </w:rPr>
              <w:t xml:space="preserve">, CEO &amp; Diamond Mounter, </w:t>
            </w:r>
            <w:proofErr w:type="spellStart"/>
            <w:r>
              <w:rPr>
                <w:rFonts w:ascii="Arial" w:hAnsi="Arial" w:cs="Arial"/>
                <w:sz w:val="18"/>
                <w:szCs w:val="18"/>
                <w:lang w:val="en-ZA"/>
              </w:rPr>
              <w:t>Akapo</w:t>
            </w:r>
            <w:proofErr w:type="spellEnd"/>
            <w:r>
              <w:rPr>
                <w:rFonts w:ascii="Arial" w:hAnsi="Arial" w:cs="Arial"/>
                <w:sz w:val="18"/>
                <w:szCs w:val="18"/>
                <w:lang w:val="en-ZA"/>
              </w:rPr>
              <w:t xml:space="preserve"> Jewels, South Africa</w:t>
            </w:r>
          </w:p>
        </w:tc>
      </w:tr>
      <w:tr w:rsidR="009712AE" w:rsidRPr="00006F17" w:rsidTr="00C47F82">
        <w:tc>
          <w:tcPr>
            <w:tcW w:w="1668" w:type="dxa"/>
          </w:tcPr>
          <w:p w:rsidR="009712AE" w:rsidRPr="00BA6759" w:rsidRDefault="009712AE" w:rsidP="00C47F82">
            <w:pPr>
              <w:jc w:val="center"/>
              <w:rPr>
                <w:rFonts w:ascii="Arial" w:hAnsi="Arial" w:cs="Arial"/>
                <w:b/>
                <w:sz w:val="18"/>
                <w:szCs w:val="18"/>
                <w:lang w:val="en-ZA"/>
              </w:rPr>
            </w:pPr>
            <w:r w:rsidRPr="00BA6759">
              <w:rPr>
                <w:rFonts w:ascii="Arial" w:hAnsi="Arial" w:cs="Arial"/>
                <w:b/>
                <w:sz w:val="18"/>
                <w:szCs w:val="18"/>
                <w:lang w:val="en-ZA"/>
              </w:rPr>
              <w:t>Part B</w:t>
            </w:r>
          </w:p>
          <w:p w:rsidR="009712AE" w:rsidRPr="00BA6759" w:rsidRDefault="009712AE" w:rsidP="00C47F82">
            <w:pPr>
              <w:jc w:val="center"/>
              <w:rPr>
                <w:rFonts w:ascii="Arial" w:hAnsi="Arial" w:cs="Arial"/>
                <w:b/>
                <w:sz w:val="18"/>
                <w:szCs w:val="18"/>
                <w:lang w:val="en-ZA"/>
              </w:rPr>
            </w:pPr>
          </w:p>
          <w:p w:rsidR="009712AE" w:rsidRPr="00BA6759" w:rsidRDefault="009712AE" w:rsidP="00C47F82">
            <w:pPr>
              <w:jc w:val="center"/>
              <w:rPr>
                <w:rFonts w:ascii="Arial" w:hAnsi="Arial" w:cs="Arial"/>
                <w:b/>
                <w:sz w:val="18"/>
                <w:szCs w:val="18"/>
                <w:lang w:val="en-ZA"/>
              </w:rPr>
            </w:pPr>
            <w:r w:rsidRPr="00BA6759">
              <w:rPr>
                <w:rFonts w:ascii="Arial" w:hAnsi="Arial" w:cs="Arial"/>
                <w:b/>
                <w:sz w:val="18"/>
                <w:szCs w:val="18"/>
                <w:highlight w:val="yellow"/>
                <w:lang w:val="en-ZA"/>
              </w:rPr>
              <w:t>11h00 - 12h00</w:t>
            </w:r>
          </w:p>
          <w:p w:rsidR="009712AE" w:rsidRPr="00BA6759" w:rsidRDefault="009712AE" w:rsidP="00C47F82">
            <w:pPr>
              <w:jc w:val="center"/>
              <w:rPr>
                <w:rFonts w:ascii="Arial" w:hAnsi="Arial" w:cs="Arial"/>
                <w:b/>
                <w:sz w:val="18"/>
                <w:szCs w:val="18"/>
                <w:lang w:val="en-ZA"/>
              </w:rPr>
            </w:pPr>
          </w:p>
          <w:p w:rsidR="009712AE" w:rsidRPr="00BA6759" w:rsidRDefault="009712AE" w:rsidP="00C47F82">
            <w:pPr>
              <w:jc w:val="center"/>
              <w:rPr>
                <w:rFonts w:ascii="Arial" w:hAnsi="Arial" w:cs="Arial"/>
                <w:b/>
                <w:lang w:val="en-ZA"/>
              </w:rPr>
            </w:pPr>
            <w:r w:rsidRPr="00BA6759">
              <w:rPr>
                <w:rFonts w:ascii="Arial" w:hAnsi="Arial" w:cs="Arial"/>
                <w:b/>
                <w:lang w:val="en-ZA"/>
              </w:rPr>
              <w:t xml:space="preserve">The local </w:t>
            </w:r>
            <w:r w:rsidRPr="00BA6759">
              <w:rPr>
                <w:rFonts w:ascii="Arial" w:hAnsi="Arial" w:cs="Arial"/>
                <w:b/>
                <w:lang w:val="en-ZA"/>
              </w:rPr>
              <w:lastRenderedPageBreak/>
              <w:t>market</w:t>
            </w:r>
          </w:p>
          <w:p w:rsidR="00181024" w:rsidRPr="00BA6759" w:rsidRDefault="00181024" w:rsidP="00C47F82">
            <w:pPr>
              <w:jc w:val="center"/>
              <w:rPr>
                <w:rFonts w:ascii="Arial" w:hAnsi="Arial" w:cs="Arial"/>
                <w:b/>
                <w:lang w:val="en-ZA"/>
              </w:rPr>
            </w:pPr>
          </w:p>
          <w:p w:rsidR="00181024" w:rsidRPr="00BA6759" w:rsidRDefault="00181024" w:rsidP="00C47F82">
            <w:pPr>
              <w:jc w:val="center"/>
              <w:rPr>
                <w:rFonts w:ascii="Arial" w:hAnsi="Arial" w:cs="Arial"/>
                <w:b/>
                <w:lang w:val="en-ZA"/>
              </w:rPr>
            </w:pPr>
          </w:p>
        </w:tc>
        <w:tc>
          <w:tcPr>
            <w:tcW w:w="7498" w:type="dxa"/>
          </w:tcPr>
          <w:p w:rsidR="009712AE" w:rsidRDefault="009712AE" w:rsidP="00C47F82">
            <w:pPr>
              <w:rPr>
                <w:rFonts w:ascii="Arial" w:hAnsi="Arial" w:cs="Arial"/>
                <w:sz w:val="18"/>
                <w:szCs w:val="18"/>
                <w:lang w:val="en-ZA"/>
              </w:rPr>
            </w:pPr>
            <w:r w:rsidRPr="00C01763">
              <w:rPr>
                <w:rFonts w:ascii="Arial" w:hAnsi="Arial" w:cs="Arial"/>
                <w:sz w:val="18"/>
                <w:szCs w:val="18"/>
                <w:highlight w:val="yellow"/>
                <w:lang w:val="en-ZA"/>
              </w:rPr>
              <w:lastRenderedPageBreak/>
              <w:t>1</w:t>
            </w:r>
            <w:r>
              <w:rPr>
                <w:rFonts w:ascii="Arial" w:hAnsi="Arial" w:cs="Arial"/>
                <w:sz w:val="18"/>
                <w:szCs w:val="18"/>
                <w:highlight w:val="yellow"/>
                <w:lang w:val="en-ZA"/>
              </w:rPr>
              <w:t>1</w:t>
            </w:r>
            <w:r w:rsidRPr="00C01763">
              <w:rPr>
                <w:rFonts w:ascii="Arial" w:hAnsi="Arial" w:cs="Arial"/>
                <w:sz w:val="18"/>
                <w:szCs w:val="18"/>
                <w:highlight w:val="yellow"/>
                <w:lang w:val="en-ZA"/>
              </w:rPr>
              <w:t>h00-1</w:t>
            </w:r>
            <w:r>
              <w:rPr>
                <w:rFonts w:ascii="Arial" w:hAnsi="Arial" w:cs="Arial"/>
                <w:sz w:val="18"/>
                <w:szCs w:val="18"/>
                <w:highlight w:val="yellow"/>
                <w:lang w:val="en-ZA"/>
              </w:rPr>
              <w:t>2</w:t>
            </w:r>
            <w:r w:rsidRPr="00C01763">
              <w:rPr>
                <w:rFonts w:ascii="Arial" w:hAnsi="Arial" w:cs="Arial"/>
                <w:sz w:val="18"/>
                <w:szCs w:val="18"/>
                <w:highlight w:val="yellow"/>
                <w:lang w:val="en-ZA"/>
              </w:rPr>
              <w:t>h00</w:t>
            </w:r>
          </w:p>
          <w:p w:rsidR="009712AE" w:rsidRPr="00C01763" w:rsidRDefault="009712AE" w:rsidP="00C47F82">
            <w:pPr>
              <w:rPr>
                <w:rFonts w:ascii="Arial" w:hAnsi="Arial" w:cs="Arial"/>
                <w:b/>
                <w:sz w:val="18"/>
                <w:szCs w:val="18"/>
                <w:lang w:val="en-ZA"/>
              </w:rPr>
            </w:pPr>
            <w:r w:rsidRPr="00C01763">
              <w:rPr>
                <w:rFonts w:ascii="Arial" w:hAnsi="Arial" w:cs="Arial"/>
                <w:b/>
                <w:sz w:val="18"/>
                <w:szCs w:val="18"/>
                <w:lang w:val="en-ZA"/>
              </w:rPr>
              <w:t xml:space="preserve">Discussion moderated by </w:t>
            </w:r>
            <w:proofErr w:type="spellStart"/>
            <w:r w:rsidRPr="00C01763">
              <w:rPr>
                <w:rFonts w:ascii="Arial" w:hAnsi="Arial" w:cs="Arial"/>
                <w:b/>
                <w:sz w:val="18"/>
                <w:szCs w:val="18"/>
                <w:lang w:val="en-ZA"/>
              </w:rPr>
              <w:t>Hadiza</w:t>
            </w:r>
            <w:proofErr w:type="spellEnd"/>
            <w:r w:rsidRPr="00C01763">
              <w:rPr>
                <w:rFonts w:ascii="Arial" w:hAnsi="Arial" w:cs="Arial"/>
                <w:b/>
                <w:sz w:val="18"/>
                <w:szCs w:val="18"/>
                <w:lang w:val="en-ZA"/>
              </w:rPr>
              <w:t xml:space="preserve"> </w:t>
            </w:r>
            <w:proofErr w:type="spellStart"/>
            <w:r w:rsidRPr="00C01763">
              <w:rPr>
                <w:rFonts w:ascii="Arial" w:hAnsi="Arial" w:cs="Arial"/>
                <w:b/>
                <w:sz w:val="18"/>
                <w:szCs w:val="18"/>
                <w:lang w:val="en-ZA"/>
              </w:rPr>
              <w:t>Garbati</w:t>
            </w:r>
            <w:proofErr w:type="spellEnd"/>
            <w:r w:rsidRPr="00C01763">
              <w:rPr>
                <w:rFonts w:ascii="Arial" w:hAnsi="Arial" w:cs="Arial"/>
                <w:b/>
                <w:sz w:val="18"/>
                <w:szCs w:val="18"/>
                <w:lang w:val="en-ZA"/>
              </w:rPr>
              <w:t xml:space="preserve">, Director, </w:t>
            </w:r>
            <w:proofErr w:type="spellStart"/>
            <w:r w:rsidRPr="00C01763">
              <w:rPr>
                <w:rFonts w:ascii="Arial" w:hAnsi="Arial" w:cs="Arial"/>
                <w:b/>
                <w:sz w:val="18"/>
                <w:szCs w:val="18"/>
                <w:lang w:val="en-ZA"/>
              </w:rPr>
              <w:t>Kabara</w:t>
            </w:r>
            <w:proofErr w:type="spellEnd"/>
            <w:r w:rsidRPr="00C01763">
              <w:rPr>
                <w:rFonts w:ascii="Arial" w:hAnsi="Arial" w:cs="Arial"/>
                <w:b/>
                <w:sz w:val="18"/>
                <w:szCs w:val="18"/>
                <w:lang w:val="en-ZA"/>
              </w:rPr>
              <w:t xml:space="preserve"> </w:t>
            </w:r>
            <w:r w:rsidR="004876A5">
              <w:rPr>
                <w:rFonts w:ascii="Arial" w:hAnsi="Arial" w:cs="Arial"/>
                <w:b/>
                <w:sz w:val="18"/>
                <w:szCs w:val="18"/>
                <w:lang w:val="en-ZA"/>
              </w:rPr>
              <w:t xml:space="preserve">Community </w:t>
            </w:r>
            <w:r w:rsidRPr="00C01763">
              <w:rPr>
                <w:rFonts w:ascii="Arial" w:hAnsi="Arial" w:cs="Arial"/>
                <w:b/>
                <w:sz w:val="18"/>
                <w:szCs w:val="18"/>
                <w:lang w:val="en-ZA"/>
              </w:rPr>
              <w:t>Development Initiative, Nigeria</w:t>
            </w:r>
          </w:p>
          <w:p w:rsidR="009712AE" w:rsidRPr="008A0991" w:rsidRDefault="009712AE" w:rsidP="009712AE">
            <w:pPr>
              <w:pStyle w:val="ListParagraph"/>
              <w:numPr>
                <w:ilvl w:val="0"/>
                <w:numId w:val="1"/>
              </w:numPr>
              <w:rPr>
                <w:rFonts w:ascii="Arial" w:hAnsi="Arial" w:cs="Arial"/>
                <w:sz w:val="18"/>
                <w:szCs w:val="18"/>
                <w:lang w:val="en-ZA"/>
              </w:rPr>
            </w:pPr>
            <w:proofErr w:type="spellStart"/>
            <w:r w:rsidRPr="008A0991">
              <w:rPr>
                <w:rFonts w:ascii="Arial" w:hAnsi="Arial" w:cs="Arial"/>
                <w:sz w:val="18"/>
                <w:szCs w:val="18"/>
                <w:lang w:val="en-ZA"/>
              </w:rPr>
              <w:t>Hajiya</w:t>
            </w:r>
            <w:proofErr w:type="spellEnd"/>
            <w:r w:rsidRPr="008A0991">
              <w:rPr>
                <w:rFonts w:ascii="Arial" w:hAnsi="Arial" w:cs="Arial"/>
                <w:sz w:val="18"/>
                <w:szCs w:val="18"/>
                <w:lang w:val="en-ZA"/>
              </w:rPr>
              <w:t xml:space="preserve"> </w:t>
            </w:r>
            <w:proofErr w:type="spellStart"/>
            <w:r w:rsidRPr="008A0991">
              <w:rPr>
                <w:rFonts w:ascii="Arial" w:hAnsi="Arial" w:cs="Arial"/>
                <w:sz w:val="18"/>
                <w:szCs w:val="18"/>
                <w:lang w:val="en-ZA"/>
              </w:rPr>
              <w:t>Hafsat</w:t>
            </w:r>
            <w:proofErr w:type="spellEnd"/>
            <w:r w:rsidRPr="008A0991">
              <w:rPr>
                <w:rFonts w:ascii="Arial" w:hAnsi="Arial" w:cs="Arial"/>
                <w:sz w:val="18"/>
                <w:szCs w:val="18"/>
                <w:lang w:val="en-ZA"/>
              </w:rPr>
              <w:t xml:space="preserve">, Founder, </w:t>
            </w:r>
            <w:proofErr w:type="spellStart"/>
            <w:r w:rsidRPr="008A0991">
              <w:rPr>
                <w:rFonts w:ascii="Arial" w:hAnsi="Arial" w:cs="Arial"/>
                <w:sz w:val="18"/>
                <w:szCs w:val="18"/>
                <w:lang w:val="en-ZA"/>
              </w:rPr>
              <w:t>Hafsat</w:t>
            </w:r>
            <w:proofErr w:type="spellEnd"/>
            <w:r w:rsidRPr="008A0991">
              <w:rPr>
                <w:rFonts w:ascii="Arial" w:hAnsi="Arial" w:cs="Arial"/>
                <w:sz w:val="18"/>
                <w:szCs w:val="18"/>
                <w:lang w:val="en-ZA"/>
              </w:rPr>
              <w:t xml:space="preserve"> </w:t>
            </w:r>
            <w:proofErr w:type="spellStart"/>
            <w:r w:rsidRPr="008A0991">
              <w:rPr>
                <w:rFonts w:ascii="Arial" w:hAnsi="Arial" w:cs="Arial"/>
                <w:sz w:val="18"/>
                <w:szCs w:val="18"/>
                <w:lang w:val="en-ZA"/>
              </w:rPr>
              <w:t>Jewelers</w:t>
            </w:r>
            <w:proofErr w:type="spellEnd"/>
            <w:r w:rsidRPr="008A0991">
              <w:rPr>
                <w:rFonts w:ascii="Arial" w:hAnsi="Arial" w:cs="Arial"/>
                <w:sz w:val="18"/>
                <w:szCs w:val="18"/>
                <w:lang w:val="en-ZA"/>
              </w:rPr>
              <w:t>, Nigeria</w:t>
            </w:r>
          </w:p>
          <w:p w:rsidR="009712AE" w:rsidRPr="00726FC6" w:rsidRDefault="009712AE" w:rsidP="009712AE">
            <w:pPr>
              <w:pStyle w:val="ListParagraph"/>
              <w:numPr>
                <w:ilvl w:val="0"/>
                <w:numId w:val="1"/>
              </w:numPr>
              <w:rPr>
                <w:rFonts w:ascii="Arial" w:hAnsi="Arial" w:cs="Arial"/>
                <w:sz w:val="18"/>
                <w:szCs w:val="18"/>
                <w:lang w:val="en-ZA"/>
              </w:rPr>
            </w:pPr>
            <w:proofErr w:type="spellStart"/>
            <w:r>
              <w:rPr>
                <w:rFonts w:ascii="Arial" w:hAnsi="Arial" w:cs="Arial"/>
                <w:sz w:val="18"/>
                <w:szCs w:val="18"/>
                <w:lang w:val="en-ZA"/>
              </w:rPr>
              <w:t>Tekena</w:t>
            </w:r>
            <w:proofErr w:type="spellEnd"/>
            <w:r>
              <w:rPr>
                <w:rFonts w:ascii="Arial" w:hAnsi="Arial" w:cs="Arial"/>
                <w:sz w:val="18"/>
                <w:szCs w:val="18"/>
                <w:lang w:val="en-ZA"/>
              </w:rPr>
              <w:t xml:space="preserve"> Koko</w:t>
            </w:r>
            <w:r w:rsidRPr="008A0991">
              <w:rPr>
                <w:rFonts w:ascii="Arial" w:hAnsi="Arial" w:cs="Arial"/>
                <w:sz w:val="18"/>
                <w:szCs w:val="18"/>
                <w:lang w:val="en-ZA"/>
              </w:rPr>
              <w:t xml:space="preserve">, </w:t>
            </w:r>
            <w:r>
              <w:rPr>
                <w:rFonts w:ascii="Arial" w:hAnsi="Arial" w:cs="Arial"/>
                <w:sz w:val="18"/>
                <w:szCs w:val="18"/>
                <w:lang w:val="en-ZA"/>
              </w:rPr>
              <w:t xml:space="preserve">Chief Executive Officer, </w:t>
            </w:r>
            <w:proofErr w:type="spellStart"/>
            <w:r w:rsidRPr="00484521">
              <w:rPr>
                <w:rFonts w:ascii="Arial" w:hAnsi="Arial" w:cs="Arial"/>
                <w:sz w:val="18"/>
                <w:szCs w:val="18"/>
                <w:lang w:val="en-ZA"/>
              </w:rPr>
              <w:t>GoldTreasure</w:t>
            </w:r>
            <w:proofErr w:type="spellEnd"/>
            <w:r w:rsidRPr="00484521">
              <w:rPr>
                <w:rFonts w:ascii="Arial" w:hAnsi="Arial" w:cs="Arial"/>
                <w:sz w:val="18"/>
                <w:szCs w:val="18"/>
                <w:lang w:val="en-ZA"/>
              </w:rPr>
              <w:t xml:space="preserve"> Exchange Limited</w:t>
            </w:r>
            <w:r>
              <w:rPr>
                <w:rFonts w:ascii="Arial" w:hAnsi="Arial" w:cs="Arial"/>
                <w:sz w:val="18"/>
                <w:szCs w:val="18"/>
                <w:lang w:val="en-ZA"/>
              </w:rPr>
              <w:t xml:space="preserve"> (</w:t>
            </w:r>
            <w:proofErr w:type="spellStart"/>
            <w:r>
              <w:rPr>
                <w:rFonts w:ascii="Arial" w:hAnsi="Arial" w:cs="Arial"/>
                <w:sz w:val="18"/>
                <w:szCs w:val="18"/>
                <w:lang w:val="en-ZA"/>
              </w:rPr>
              <w:t>Goltrex</w:t>
            </w:r>
            <w:proofErr w:type="spellEnd"/>
            <w:r>
              <w:rPr>
                <w:rFonts w:ascii="Arial" w:hAnsi="Arial" w:cs="Arial"/>
                <w:sz w:val="18"/>
                <w:szCs w:val="18"/>
                <w:lang w:val="en-ZA"/>
              </w:rPr>
              <w:t>)</w:t>
            </w:r>
            <w:r w:rsidRPr="008A0991">
              <w:rPr>
                <w:rFonts w:ascii="Arial" w:hAnsi="Arial" w:cs="Arial"/>
                <w:sz w:val="18"/>
                <w:szCs w:val="18"/>
                <w:lang w:val="en-ZA"/>
              </w:rPr>
              <w:t xml:space="preserve">, </w:t>
            </w:r>
            <w:r w:rsidRPr="008A0991">
              <w:rPr>
                <w:rFonts w:ascii="Arial" w:hAnsi="Arial" w:cs="Arial"/>
                <w:sz w:val="18"/>
                <w:szCs w:val="18"/>
                <w:lang w:val="en-ZA"/>
              </w:rPr>
              <w:lastRenderedPageBreak/>
              <w:t>Nigeria</w:t>
            </w:r>
            <w:r>
              <w:rPr>
                <w:rFonts w:ascii="Arial" w:hAnsi="Arial" w:cs="Arial"/>
                <w:sz w:val="18"/>
                <w:szCs w:val="18"/>
                <w:lang w:val="en-ZA"/>
              </w:rPr>
              <w:t>*</w:t>
            </w:r>
          </w:p>
        </w:tc>
      </w:tr>
      <w:tr w:rsidR="009712AE" w:rsidRPr="00006F17" w:rsidTr="00C47F82">
        <w:tc>
          <w:tcPr>
            <w:tcW w:w="1668" w:type="dxa"/>
            <w:vMerge w:val="restart"/>
          </w:tcPr>
          <w:p w:rsidR="009712AE" w:rsidRPr="00BA6759" w:rsidRDefault="009712AE" w:rsidP="00C47F82">
            <w:pPr>
              <w:jc w:val="center"/>
              <w:rPr>
                <w:rFonts w:ascii="Arial" w:hAnsi="Arial" w:cs="Arial"/>
                <w:b/>
                <w:sz w:val="18"/>
                <w:szCs w:val="18"/>
                <w:lang w:val="en-ZA"/>
              </w:rPr>
            </w:pPr>
            <w:r w:rsidRPr="00BA6759">
              <w:rPr>
                <w:rFonts w:ascii="Arial" w:hAnsi="Arial" w:cs="Arial"/>
                <w:b/>
                <w:sz w:val="18"/>
                <w:szCs w:val="18"/>
                <w:lang w:val="en-ZA"/>
              </w:rPr>
              <w:lastRenderedPageBreak/>
              <w:t>Part C</w:t>
            </w:r>
          </w:p>
          <w:p w:rsidR="009712AE" w:rsidRPr="00BA6759" w:rsidRDefault="009712AE" w:rsidP="00C47F82">
            <w:pPr>
              <w:jc w:val="center"/>
              <w:rPr>
                <w:rFonts w:ascii="Arial" w:hAnsi="Arial" w:cs="Arial"/>
                <w:b/>
                <w:sz w:val="18"/>
                <w:szCs w:val="18"/>
                <w:lang w:val="en-ZA"/>
              </w:rPr>
            </w:pPr>
          </w:p>
          <w:p w:rsidR="009712AE" w:rsidRPr="00BA6759" w:rsidRDefault="009712AE" w:rsidP="00C47F82">
            <w:pPr>
              <w:jc w:val="center"/>
              <w:rPr>
                <w:rFonts w:ascii="Arial" w:hAnsi="Arial" w:cs="Arial"/>
                <w:b/>
                <w:sz w:val="18"/>
                <w:szCs w:val="18"/>
                <w:lang w:val="en-ZA"/>
              </w:rPr>
            </w:pPr>
            <w:r w:rsidRPr="00BA6759">
              <w:rPr>
                <w:rFonts w:ascii="Arial" w:hAnsi="Arial" w:cs="Arial"/>
                <w:b/>
                <w:sz w:val="18"/>
                <w:szCs w:val="18"/>
                <w:highlight w:val="yellow"/>
                <w:lang w:val="en-ZA"/>
              </w:rPr>
              <w:t>12h30 – 13h45</w:t>
            </w:r>
          </w:p>
          <w:p w:rsidR="009712AE" w:rsidRPr="00BA6759" w:rsidRDefault="009712AE" w:rsidP="00C47F82">
            <w:pPr>
              <w:jc w:val="center"/>
              <w:rPr>
                <w:rFonts w:ascii="Arial" w:hAnsi="Arial" w:cs="Arial"/>
                <w:b/>
                <w:sz w:val="18"/>
                <w:szCs w:val="18"/>
                <w:lang w:val="en-ZA"/>
              </w:rPr>
            </w:pPr>
          </w:p>
          <w:p w:rsidR="009712AE" w:rsidRDefault="009712AE" w:rsidP="00C47F82">
            <w:pPr>
              <w:jc w:val="center"/>
              <w:rPr>
                <w:rFonts w:ascii="Arial" w:hAnsi="Arial" w:cs="Arial"/>
                <w:b/>
                <w:lang w:val="en-ZA"/>
              </w:rPr>
            </w:pPr>
            <w:r w:rsidRPr="00BA6759">
              <w:rPr>
                <w:rFonts w:ascii="Arial" w:hAnsi="Arial" w:cs="Arial"/>
                <w:b/>
                <w:lang w:val="en-ZA"/>
              </w:rPr>
              <w:t xml:space="preserve">The business of </w:t>
            </w:r>
            <w:proofErr w:type="spellStart"/>
            <w:r w:rsidRPr="00BA6759">
              <w:rPr>
                <w:rFonts w:ascii="Arial" w:hAnsi="Arial" w:cs="Arial"/>
                <w:b/>
                <w:lang w:val="en-ZA"/>
              </w:rPr>
              <w:t>jewelry</w:t>
            </w:r>
            <w:proofErr w:type="spellEnd"/>
          </w:p>
          <w:p w:rsidR="00181024" w:rsidRDefault="00181024" w:rsidP="00C47F82">
            <w:pPr>
              <w:jc w:val="center"/>
              <w:rPr>
                <w:rFonts w:ascii="Arial" w:hAnsi="Arial" w:cs="Arial"/>
                <w:b/>
                <w:lang w:val="en-ZA"/>
              </w:rPr>
            </w:pPr>
          </w:p>
          <w:p w:rsidR="00181024" w:rsidRPr="00FB18C1" w:rsidRDefault="00181024" w:rsidP="00C47F82">
            <w:pPr>
              <w:jc w:val="center"/>
              <w:rPr>
                <w:rFonts w:ascii="Arial" w:hAnsi="Arial" w:cs="Arial"/>
                <w:b/>
                <w:lang w:val="en-ZA"/>
              </w:rPr>
            </w:pPr>
          </w:p>
          <w:p w:rsidR="009712AE" w:rsidRPr="008A0991" w:rsidRDefault="009712AE" w:rsidP="00C47F82">
            <w:pPr>
              <w:jc w:val="center"/>
              <w:rPr>
                <w:rFonts w:ascii="Arial" w:hAnsi="Arial" w:cs="Arial"/>
                <w:b/>
                <w:sz w:val="18"/>
                <w:szCs w:val="18"/>
                <w:lang w:val="en-ZA"/>
              </w:rPr>
            </w:pPr>
          </w:p>
        </w:tc>
        <w:tc>
          <w:tcPr>
            <w:tcW w:w="7498" w:type="dxa"/>
          </w:tcPr>
          <w:p w:rsidR="009712AE" w:rsidRDefault="009712AE" w:rsidP="00C47F82">
            <w:pPr>
              <w:rPr>
                <w:rFonts w:ascii="Arial" w:hAnsi="Arial" w:cs="Arial"/>
                <w:sz w:val="18"/>
                <w:szCs w:val="18"/>
                <w:lang w:val="en-ZA"/>
              </w:rPr>
            </w:pPr>
            <w:r w:rsidRPr="00A66CCB">
              <w:rPr>
                <w:rFonts w:ascii="Arial" w:hAnsi="Arial" w:cs="Arial"/>
                <w:sz w:val="18"/>
                <w:szCs w:val="18"/>
                <w:highlight w:val="yellow"/>
                <w:lang w:val="en-ZA"/>
              </w:rPr>
              <w:t>1</w:t>
            </w:r>
            <w:r>
              <w:rPr>
                <w:rFonts w:ascii="Arial" w:hAnsi="Arial" w:cs="Arial"/>
                <w:sz w:val="18"/>
                <w:szCs w:val="18"/>
                <w:highlight w:val="yellow"/>
                <w:lang w:val="en-ZA"/>
              </w:rPr>
              <w:t>2</w:t>
            </w:r>
            <w:r w:rsidRPr="00A66CCB">
              <w:rPr>
                <w:rFonts w:ascii="Arial" w:hAnsi="Arial" w:cs="Arial"/>
                <w:sz w:val="18"/>
                <w:szCs w:val="18"/>
                <w:highlight w:val="yellow"/>
                <w:lang w:val="en-ZA"/>
              </w:rPr>
              <w:t>h</w:t>
            </w:r>
            <w:r>
              <w:rPr>
                <w:rFonts w:ascii="Arial" w:hAnsi="Arial" w:cs="Arial"/>
                <w:sz w:val="18"/>
                <w:szCs w:val="18"/>
                <w:highlight w:val="yellow"/>
                <w:lang w:val="en-ZA"/>
              </w:rPr>
              <w:t>30</w:t>
            </w:r>
            <w:r w:rsidRPr="00A66CCB">
              <w:rPr>
                <w:rFonts w:ascii="Arial" w:hAnsi="Arial" w:cs="Arial"/>
                <w:sz w:val="18"/>
                <w:szCs w:val="18"/>
                <w:highlight w:val="yellow"/>
                <w:lang w:val="en-ZA"/>
              </w:rPr>
              <w:t>-1</w:t>
            </w:r>
            <w:r w:rsidRPr="00FB18C1">
              <w:rPr>
                <w:rFonts w:ascii="Arial" w:hAnsi="Arial" w:cs="Arial"/>
                <w:sz w:val="18"/>
                <w:szCs w:val="18"/>
                <w:highlight w:val="yellow"/>
                <w:lang w:val="en-ZA"/>
              </w:rPr>
              <w:t>3h15</w:t>
            </w:r>
          </w:p>
          <w:p w:rsidR="009712AE" w:rsidRPr="00A66CCB" w:rsidRDefault="009712AE" w:rsidP="00C47F82">
            <w:pPr>
              <w:rPr>
                <w:rFonts w:ascii="Arial" w:hAnsi="Arial" w:cs="Arial"/>
                <w:b/>
                <w:sz w:val="18"/>
                <w:szCs w:val="18"/>
                <w:lang w:val="en-ZA"/>
              </w:rPr>
            </w:pPr>
            <w:r>
              <w:rPr>
                <w:rFonts w:ascii="Arial" w:hAnsi="Arial" w:cs="Arial"/>
                <w:b/>
                <w:sz w:val="18"/>
                <w:szCs w:val="18"/>
                <w:lang w:val="en-ZA"/>
              </w:rPr>
              <w:t xml:space="preserve">Presentation: What does it take to build a </w:t>
            </w:r>
            <w:proofErr w:type="spellStart"/>
            <w:r>
              <w:rPr>
                <w:rFonts w:ascii="Arial" w:hAnsi="Arial" w:cs="Arial"/>
                <w:b/>
                <w:sz w:val="18"/>
                <w:szCs w:val="18"/>
                <w:lang w:val="en-ZA"/>
              </w:rPr>
              <w:t>jewelry</w:t>
            </w:r>
            <w:proofErr w:type="spellEnd"/>
            <w:r>
              <w:rPr>
                <w:rFonts w:ascii="Arial" w:hAnsi="Arial" w:cs="Arial"/>
                <w:b/>
                <w:sz w:val="18"/>
                <w:szCs w:val="18"/>
                <w:lang w:val="en-ZA"/>
              </w:rPr>
              <w:t xml:space="preserve"> business in Africa?</w:t>
            </w:r>
          </w:p>
          <w:p w:rsidR="009712AE" w:rsidRPr="00A66CCB" w:rsidRDefault="009712AE" w:rsidP="00C47F82">
            <w:pPr>
              <w:rPr>
                <w:rFonts w:ascii="Arial" w:hAnsi="Arial" w:cs="Arial"/>
                <w:i/>
                <w:sz w:val="18"/>
                <w:szCs w:val="18"/>
                <w:lang w:val="en-ZA"/>
              </w:rPr>
            </w:pPr>
            <w:proofErr w:type="spellStart"/>
            <w:r w:rsidRPr="00A66CCB">
              <w:rPr>
                <w:rFonts w:ascii="Arial" w:hAnsi="Arial" w:cs="Arial"/>
                <w:i/>
                <w:sz w:val="18"/>
                <w:szCs w:val="18"/>
                <w:lang w:val="en-ZA"/>
              </w:rPr>
              <w:t>Wumba</w:t>
            </w:r>
            <w:proofErr w:type="spellEnd"/>
            <w:r w:rsidRPr="00A66CCB">
              <w:rPr>
                <w:rFonts w:ascii="Arial" w:hAnsi="Arial" w:cs="Arial"/>
                <w:i/>
                <w:sz w:val="18"/>
                <w:szCs w:val="18"/>
                <w:lang w:val="en-ZA"/>
              </w:rPr>
              <w:t xml:space="preserve"> </w:t>
            </w:r>
            <w:proofErr w:type="spellStart"/>
            <w:r w:rsidRPr="00A66CCB">
              <w:rPr>
                <w:rFonts w:ascii="Arial" w:hAnsi="Arial" w:cs="Arial"/>
                <w:i/>
                <w:sz w:val="18"/>
                <w:szCs w:val="18"/>
                <w:lang w:val="en-ZA"/>
              </w:rPr>
              <w:t>Akapo</w:t>
            </w:r>
            <w:proofErr w:type="spellEnd"/>
            <w:r w:rsidRPr="00A66CCB">
              <w:rPr>
                <w:rFonts w:ascii="Arial" w:hAnsi="Arial" w:cs="Arial"/>
                <w:i/>
                <w:sz w:val="18"/>
                <w:szCs w:val="18"/>
                <w:lang w:val="en-ZA"/>
              </w:rPr>
              <w:t xml:space="preserve">, Managing Director, </w:t>
            </w:r>
            <w:proofErr w:type="spellStart"/>
            <w:r w:rsidRPr="00A66CCB">
              <w:rPr>
                <w:rFonts w:ascii="Arial" w:hAnsi="Arial" w:cs="Arial"/>
                <w:i/>
                <w:sz w:val="18"/>
                <w:szCs w:val="18"/>
                <w:lang w:val="en-ZA"/>
              </w:rPr>
              <w:t>Akapo</w:t>
            </w:r>
            <w:proofErr w:type="spellEnd"/>
            <w:r w:rsidRPr="00A66CCB">
              <w:rPr>
                <w:rFonts w:ascii="Arial" w:hAnsi="Arial" w:cs="Arial"/>
                <w:i/>
                <w:sz w:val="18"/>
                <w:szCs w:val="18"/>
                <w:lang w:val="en-ZA"/>
              </w:rPr>
              <w:t xml:space="preserve"> Jewels, South Africa</w:t>
            </w:r>
          </w:p>
        </w:tc>
      </w:tr>
      <w:tr w:rsidR="009712AE" w:rsidRPr="00006F17" w:rsidTr="00C47F82">
        <w:tc>
          <w:tcPr>
            <w:tcW w:w="1668" w:type="dxa"/>
            <w:vMerge/>
          </w:tcPr>
          <w:p w:rsidR="009712AE" w:rsidRPr="008A0991" w:rsidRDefault="009712AE" w:rsidP="00C47F82">
            <w:pPr>
              <w:jc w:val="center"/>
              <w:rPr>
                <w:rFonts w:ascii="Arial" w:hAnsi="Arial" w:cs="Arial"/>
                <w:b/>
                <w:sz w:val="18"/>
                <w:szCs w:val="18"/>
                <w:lang w:val="en-ZA"/>
              </w:rPr>
            </w:pPr>
          </w:p>
        </w:tc>
        <w:tc>
          <w:tcPr>
            <w:tcW w:w="7498" w:type="dxa"/>
          </w:tcPr>
          <w:p w:rsidR="009712AE" w:rsidRDefault="009712AE" w:rsidP="00C47F82">
            <w:pPr>
              <w:rPr>
                <w:rFonts w:ascii="Arial" w:hAnsi="Arial" w:cs="Arial"/>
                <w:sz w:val="18"/>
                <w:szCs w:val="18"/>
                <w:lang w:val="en-ZA"/>
              </w:rPr>
            </w:pPr>
            <w:r w:rsidRPr="00FB18C1">
              <w:rPr>
                <w:rFonts w:ascii="Arial" w:hAnsi="Arial" w:cs="Arial"/>
                <w:sz w:val="18"/>
                <w:szCs w:val="18"/>
                <w:highlight w:val="yellow"/>
                <w:lang w:val="en-ZA"/>
              </w:rPr>
              <w:t>13h15-1</w:t>
            </w:r>
            <w:r>
              <w:rPr>
                <w:rFonts w:ascii="Arial" w:hAnsi="Arial" w:cs="Arial"/>
                <w:sz w:val="18"/>
                <w:szCs w:val="18"/>
                <w:highlight w:val="yellow"/>
                <w:lang w:val="en-ZA"/>
              </w:rPr>
              <w:t>3</w:t>
            </w:r>
            <w:r w:rsidRPr="00FB18C1">
              <w:rPr>
                <w:rFonts w:ascii="Arial" w:hAnsi="Arial" w:cs="Arial"/>
                <w:sz w:val="18"/>
                <w:szCs w:val="18"/>
                <w:highlight w:val="yellow"/>
                <w:lang w:val="en-ZA"/>
              </w:rPr>
              <w:t>h</w:t>
            </w:r>
            <w:r w:rsidRPr="00821093">
              <w:rPr>
                <w:rFonts w:ascii="Arial" w:hAnsi="Arial" w:cs="Arial"/>
                <w:sz w:val="18"/>
                <w:szCs w:val="18"/>
                <w:highlight w:val="yellow"/>
                <w:lang w:val="en-ZA"/>
              </w:rPr>
              <w:t>45</w:t>
            </w:r>
          </w:p>
          <w:p w:rsidR="009712AE" w:rsidRDefault="009712AE" w:rsidP="00C47F82">
            <w:pPr>
              <w:rPr>
                <w:rFonts w:ascii="Arial" w:hAnsi="Arial" w:cs="Arial"/>
                <w:b/>
                <w:sz w:val="18"/>
                <w:szCs w:val="18"/>
                <w:lang w:val="en-ZA"/>
              </w:rPr>
            </w:pPr>
            <w:r w:rsidRPr="00A66CCB">
              <w:rPr>
                <w:rFonts w:ascii="Arial" w:hAnsi="Arial" w:cs="Arial"/>
                <w:b/>
                <w:sz w:val="18"/>
                <w:szCs w:val="18"/>
                <w:lang w:val="en-ZA"/>
              </w:rPr>
              <w:t>Discussion</w:t>
            </w:r>
            <w:r>
              <w:rPr>
                <w:rFonts w:ascii="Arial" w:hAnsi="Arial" w:cs="Arial"/>
                <w:b/>
                <w:sz w:val="18"/>
                <w:szCs w:val="18"/>
                <w:lang w:val="en-ZA"/>
              </w:rPr>
              <w:t xml:space="preserve"> moderated </w:t>
            </w:r>
            <w:r w:rsidRPr="00DF31A3">
              <w:rPr>
                <w:rFonts w:ascii="Arial" w:hAnsi="Arial" w:cs="Arial"/>
                <w:b/>
                <w:sz w:val="18"/>
                <w:szCs w:val="18"/>
                <w:lang w:val="en-ZA"/>
              </w:rPr>
              <w:t>by Catherine Sutherland</w:t>
            </w:r>
            <w:r>
              <w:rPr>
                <w:rFonts w:ascii="Arial" w:hAnsi="Arial" w:cs="Arial"/>
                <w:b/>
                <w:sz w:val="18"/>
                <w:szCs w:val="18"/>
                <w:lang w:val="en-ZA"/>
              </w:rPr>
              <w:t>, Founder, Lead Consultant, Envision-Hub, Nigeria</w:t>
            </w:r>
          </w:p>
          <w:p w:rsidR="009712AE" w:rsidRPr="00A66CCB" w:rsidRDefault="009712AE" w:rsidP="00C47F82">
            <w:pPr>
              <w:rPr>
                <w:rFonts w:ascii="Arial" w:hAnsi="Arial" w:cs="Arial"/>
                <w:b/>
                <w:sz w:val="18"/>
                <w:szCs w:val="18"/>
                <w:lang w:val="en-ZA"/>
              </w:rPr>
            </w:pPr>
            <w:proofErr w:type="spellStart"/>
            <w:r>
              <w:rPr>
                <w:rFonts w:ascii="Arial" w:hAnsi="Arial" w:cs="Arial"/>
                <w:b/>
                <w:sz w:val="18"/>
                <w:szCs w:val="18"/>
                <w:lang w:val="en-ZA"/>
              </w:rPr>
              <w:t>Panelists</w:t>
            </w:r>
            <w:proofErr w:type="spellEnd"/>
            <w:r>
              <w:rPr>
                <w:rFonts w:ascii="Arial" w:hAnsi="Arial" w:cs="Arial"/>
                <w:b/>
                <w:sz w:val="18"/>
                <w:szCs w:val="18"/>
                <w:lang w:val="en-ZA"/>
              </w:rPr>
              <w:t>:</w:t>
            </w:r>
          </w:p>
          <w:p w:rsidR="009712AE" w:rsidRPr="00A66CCB" w:rsidRDefault="009712AE" w:rsidP="009712AE">
            <w:pPr>
              <w:pStyle w:val="ListParagraph"/>
              <w:numPr>
                <w:ilvl w:val="0"/>
                <w:numId w:val="7"/>
              </w:numPr>
              <w:rPr>
                <w:rFonts w:ascii="Arial" w:hAnsi="Arial" w:cs="Arial"/>
                <w:sz w:val="18"/>
                <w:szCs w:val="18"/>
                <w:lang w:val="en-ZA"/>
              </w:rPr>
            </w:pPr>
            <w:proofErr w:type="spellStart"/>
            <w:r>
              <w:rPr>
                <w:rFonts w:ascii="Arial" w:hAnsi="Arial" w:cs="Arial"/>
                <w:sz w:val="18"/>
                <w:szCs w:val="18"/>
                <w:lang w:val="en-ZA"/>
              </w:rPr>
              <w:t>Wumba</w:t>
            </w:r>
            <w:proofErr w:type="spellEnd"/>
            <w:r>
              <w:rPr>
                <w:rFonts w:ascii="Arial" w:hAnsi="Arial" w:cs="Arial"/>
                <w:sz w:val="18"/>
                <w:szCs w:val="18"/>
                <w:lang w:val="en-ZA"/>
              </w:rPr>
              <w:t xml:space="preserve"> </w:t>
            </w:r>
            <w:proofErr w:type="spellStart"/>
            <w:r>
              <w:rPr>
                <w:rFonts w:ascii="Arial" w:hAnsi="Arial" w:cs="Arial"/>
                <w:sz w:val="18"/>
                <w:szCs w:val="18"/>
                <w:lang w:val="en-ZA"/>
              </w:rPr>
              <w:t>Akapo</w:t>
            </w:r>
            <w:proofErr w:type="spellEnd"/>
            <w:r>
              <w:rPr>
                <w:rFonts w:ascii="Arial" w:hAnsi="Arial" w:cs="Arial"/>
                <w:sz w:val="18"/>
                <w:szCs w:val="18"/>
                <w:lang w:val="en-ZA"/>
              </w:rPr>
              <w:t xml:space="preserve">, Managing Director, </w:t>
            </w:r>
            <w:proofErr w:type="spellStart"/>
            <w:r>
              <w:rPr>
                <w:rFonts w:ascii="Arial" w:hAnsi="Arial" w:cs="Arial"/>
                <w:sz w:val="18"/>
                <w:szCs w:val="18"/>
                <w:lang w:val="en-ZA"/>
              </w:rPr>
              <w:t>Akapo</w:t>
            </w:r>
            <w:proofErr w:type="spellEnd"/>
            <w:r>
              <w:rPr>
                <w:rFonts w:ascii="Arial" w:hAnsi="Arial" w:cs="Arial"/>
                <w:sz w:val="18"/>
                <w:szCs w:val="18"/>
                <w:lang w:val="en-ZA"/>
              </w:rPr>
              <w:t xml:space="preserve"> Jewels, South Africa</w:t>
            </w:r>
          </w:p>
          <w:p w:rsidR="009712AE" w:rsidRPr="00A66CCB" w:rsidRDefault="009712AE" w:rsidP="009712AE">
            <w:pPr>
              <w:pStyle w:val="ListParagraph"/>
              <w:numPr>
                <w:ilvl w:val="0"/>
                <w:numId w:val="7"/>
              </w:numPr>
              <w:rPr>
                <w:rFonts w:ascii="Arial" w:hAnsi="Arial" w:cs="Arial"/>
                <w:sz w:val="18"/>
                <w:szCs w:val="18"/>
                <w:lang w:val="en-ZA"/>
              </w:rPr>
            </w:pPr>
            <w:r w:rsidRPr="00A66CCB">
              <w:rPr>
                <w:rFonts w:ascii="Arial" w:hAnsi="Arial" w:cs="Arial"/>
                <w:sz w:val="18"/>
                <w:szCs w:val="18"/>
                <w:lang w:val="en-ZA"/>
              </w:rPr>
              <w:t xml:space="preserve">Monica </w:t>
            </w:r>
            <w:proofErr w:type="spellStart"/>
            <w:r w:rsidRPr="00A66CCB">
              <w:rPr>
                <w:rFonts w:ascii="Arial" w:hAnsi="Arial" w:cs="Arial"/>
                <w:sz w:val="18"/>
                <w:szCs w:val="18"/>
                <w:lang w:val="en-ZA"/>
              </w:rPr>
              <w:t>Gichuhi</w:t>
            </w:r>
            <w:proofErr w:type="spellEnd"/>
            <w:r w:rsidRPr="00A66CCB">
              <w:rPr>
                <w:rFonts w:ascii="Arial" w:hAnsi="Arial" w:cs="Arial"/>
                <w:sz w:val="18"/>
                <w:szCs w:val="18"/>
                <w:lang w:val="en-ZA"/>
              </w:rPr>
              <w:t xml:space="preserve">, </w:t>
            </w:r>
            <w:proofErr w:type="spellStart"/>
            <w:r w:rsidRPr="00A66CCB">
              <w:rPr>
                <w:rFonts w:ascii="Arial" w:hAnsi="Arial" w:cs="Arial"/>
                <w:sz w:val="18"/>
                <w:szCs w:val="18"/>
                <w:lang w:val="en-ZA"/>
              </w:rPr>
              <w:t>VirtuGems</w:t>
            </w:r>
            <w:proofErr w:type="spellEnd"/>
            <w:r w:rsidRPr="00A66CCB">
              <w:rPr>
                <w:rFonts w:ascii="Arial" w:hAnsi="Arial" w:cs="Arial"/>
                <w:sz w:val="18"/>
                <w:szCs w:val="18"/>
                <w:lang w:val="en-ZA"/>
              </w:rPr>
              <w:t>, Kenya</w:t>
            </w:r>
          </w:p>
          <w:p w:rsidR="009712AE" w:rsidRPr="00A66CCB" w:rsidRDefault="009712AE" w:rsidP="009712AE">
            <w:pPr>
              <w:pStyle w:val="ListParagraph"/>
              <w:numPr>
                <w:ilvl w:val="0"/>
                <w:numId w:val="7"/>
              </w:numPr>
              <w:rPr>
                <w:rFonts w:ascii="Arial" w:hAnsi="Arial" w:cs="Arial"/>
                <w:sz w:val="18"/>
                <w:szCs w:val="18"/>
                <w:lang w:val="en-ZA"/>
              </w:rPr>
            </w:pPr>
            <w:proofErr w:type="spellStart"/>
            <w:r w:rsidRPr="00A66CCB">
              <w:rPr>
                <w:rFonts w:ascii="Arial" w:hAnsi="Arial" w:cs="Arial"/>
                <w:sz w:val="18"/>
                <w:szCs w:val="18"/>
                <w:lang w:val="en-ZA"/>
              </w:rPr>
              <w:t>Nere</w:t>
            </w:r>
            <w:proofErr w:type="spellEnd"/>
            <w:r w:rsidRPr="00A66CCB">
              <w:rPr>
                <w:rFonts w:ascii="Arial" w:hAnsi="Arial" w:cs="Arial"/>
                <w:sz w:val="18"/>
                <w:szCs w:val="18"/>
                <w:lang w:val="en-ZA"/>
              </w:rPr>
              <w:t xml:space="preserve"> Emiko, Chairman, Kian Smith Refinery, Nigeria</w:t>
            </w:r>
          </w:p>
        </w:tc>
      </w:tr>
      <w:tr w:rsidR="009712AE" w:rsidRPr="00006F17" w:rsidTr="00C47F82">
        <w:tc>
          <w:tcPr>
            <w:tcW w:w="9166" w:type="dxa"/>
            <w:gridSpan w:val="2"/>
          </w:tcPr>
          <w:p w:rsidR="009712AE" w:rsidRPr="00EC3B1A" w:rsidRDefault="009712AE" w:rsidP="00C47F82">
            <w:pPr>
              <w:jc w:val="center"/>
              <w:rPr>
                <w:rFonts w:ascii="Arial" w:hAnsi="Arial" w:cs="Arial"/>
                <w:b/>
                <w:lang w:val="en-ZA"/>
              </w:rPr>
            </w:pPr>
            <w:r>
              <w:rPr>
                <w:rFonts w:ascii="Arial" w:hAnsi="Arial" w:cs="Arial"/>
                <w:b/>
                <w:lang w:val="en-ZA"/>
              </w:rPr>
              <w:t>Special session</w:t>
            </w:r>
          </w:p>
          <w:p w:rsidR="009712AE" w:rsidRDefault="009712AE" w:rsidP="00C47F82">
            <w:pPr>
              <w:jc w:val="center"/>
              <w:rPr>
                <w:rFonts w:ascii="Arial" w:hAnsi="Arial" w:cs="Arial"/>
                <w:b/>
                <w:lang w:val="en-ZA"/>
              </w:rPr>
            </w:pPr>
            <w:r w:rsidRPr="00130115">
              <w:rPr>
                <w:rFonts w:ascii="Arial" w:hAnsi="Arial" w:cs="Arial"/>
                <w:b/>
                <w:lang w:val="en-ZA"/>
              </w:rPr>
              <w:t xml:space="preserve">Re-Imagining West Africa’s </w:t>
            </w:r>
            <w:r>
              <w:rPr>
                <w:rFonts w:ascii="Arial" w:hAnsi="Arial" w:cs="Arial"/>
                <w:b/>
                <w:lang w:val="en-ZA"/>
              </w:rPr>
              <w:t>g</w:t>
            </w:r>
            <w:r w:rsidRPr="00130115">
              <w:rPr>
                <w:rFonts w:ascii="Arial" w:hAnsi="Arial" w:cs="Arial"/>
                <w:b/>
                <w:lang w:val="en-ZA"/>
              </w:rPr>
              <w:t xml:space="preserve">old </w:t>
            </w:r>
            <w:proofErr w:type="spellStart"/>
            <w:r>
              <w:rPr>
                <w:rFonts w:ascii="Arial" w:hAnsi="Arial" w:cs="Arial"/>
                <w:b/>
                <w:lang w:val="en-ZA"/>
              </w:rPr>
              <w:t>j</w:t>
            </w:r>
            <w:r w:rsidRPr="00130115">
              <w:rPr>
                <w:rFonts w:ascii="Arial" w:hAnsi="Arial" w:cs="Arial"/>
                <w:b/>
                <w:lang w:val="en-ZA"/>
              </w:rPr>
              <w:t>ewel</w:t>
            </w:r>
            <w:r>
              <w:rPr>
                <w:rFonts w:ascii="Arial" w:hAnsi="Arial" w:cs="Arial"/>
                <w:b/>
                <w:lang w:val="en-ZA"/>
              </w:rPr>
              <w:t>ry</w:t>
            </w:r>
            <w:proofErr w:type="spellEnd"/>
            <w:r w:rsidRPr="00130115">
              <w:rPr>
                <w:rFonts w:ascii="Arial" w:hAnsi="Arial" w:cs="Arial"/>
                <w:b/>
                <w:lang w:val="en-ZA"/>
              </w:rPr>
              <w:t xml:space="preserve"> </w:t>
            </w:r>
            <w:r>
              <w:rPr>
                <w:rFonts w:ascii="Arial" w:hAnsi="Arial" w:cs="Arial"/>
                <w:b/>
                <w:lang w:val="en-ZA"/>
              </w:rPr>
              <w:t>m</w:t>
            </w:r>
            <w:r w:rsidRPr="00130115">
              <w:rPr>
                <w:rFonts w:ascii="Arial" w:hAnsi="Arial" w:cs="Arial"/>
                <w:b/>
                <w:lang w:val="en-ZA"/>
              </w:rPr>
              <w:t xml:space="preserve">arket: From the </w:t>
            </w:r>
            <w:r>
              <w:rPr>
                <w:rFonts w:ascii="Arial" w:hAnsi="Arial" w:cs="Arial"/>
                <w:b/>
                <w:lang w:val="en-ZA"/>
              </w:rPr>
              <w:t>r</w:t>
            </w:r>
            <w:r w:rsidRPr="00130115">
              <w:rPr>
                <w:rFonts w:ascii="Arial" w:hAnsi="Arial" w:cs="Arial"/>
                <w:b/>
                <w:lang w:val="en-ZA"/>
              </w:rPr>
              <w:t xml:space="preserve">egion to the </w:t>
            </w:r>
            <w:r>
              <w:rPr>
                <w:rFonts w:ascii="Arial" w:hAnsi="Arial" w:cs="Arial"/>
                <w:b/>
                <w:lang w:val="en-ZA"/>
              </w:rPr>
              <w:t>w</w:t>
            </w:r>
            <w:r w:rsidRPr="00130115">
              <w:rPr>
                <w:rFonts w:ascii="Arial" w:hAnsi="Arial" w:cs="Arial"/>
                <w:b/>
                <w:lang w:val="en-ZA"/>
              </w:rPr>
              <w:t>orld</w:t>
            </w:r>
          </w:p>
          <w:p w:rsidR="009712AE" w:rsidRPr="00FB18C1" w:rsidRDefault="009712AE" w:rsidP="00C47F82">
            <w:pPr>
              <w:jc w:val="center"/>
              <w:rPr>
                <w:rFonts w:ascii="Arial" w:hAnsi="Arial" w:cs="Arial"/>
                <w:sz w:val="18"/>
                <w:szCs w:val="18"/>
                <w:highlight w:val="yellow"/>
                <w:lang w:val="en-ZA"/>
              </w:rPr>
            </w:pPr>
            <w:r>
              <w:rPr>
                <w:rFonts w:ascii="Arial" w:hAnsi="Arial" w:cs="Arial"/>
                <w:i/>
                <w:sz w:val="18"/>
                <w:szCs w:val="18"/>
                <w:lang w:val="en-ZA"/>
              </w:rPr>
              <w:t>The session takes a four-</w:t>
            </w:r>
            <w:r w:rsidRPr="00130115">
              <w:rPr>
                <w:rFonts w:ascii="Arial" w:hAnsi="Arial" w:cs="Arial"/>
                <w:i/>
                <w:sz w:val="18"/>
                <w:szCs w:val="18"/>
                <w:lang w:val="en-ZA"/>
              </w:rPr>
              <w:t xml:space="preserve">fold approach; looking at global environmental and fair trade trends, exploring how historical and artisanal practises can be an intrinsic part of the value proposition, seeking ways and means of better engaging the black diaspora based jewellery brands and finally proposing how education has a pivotal </w:t>
            </w:r>
            <w:proofErr w:type="gramStart"/>
            <w:r w:rsidRPr="00130115">
              <w:rPr>
                <w:rFonts w:ascii="Arial" w:hAnsi="Arial" w:cs="Arial"/>
                <w:i/>
                <w:sz w:val="18"/>
                <w:szCs w:val="18"/>
                <w:lang w:val="en-ZA"/>
              </w:rPr>
              <w:t>role  to</w:t>
            </w:r>
            <w:proofErr w:type="gramEnd"/>
            <w:r w:rsidRPr="00130115">
              <w:rPr>
                <w:rFonts w:ascii="Arial" w:hAnsi="Arial" w:cs="Arial"/>
                <w:i/>
                <w:sz w:val="18"/>
                <w:szCs w:val="18"/>
                <w:lang w:val="en-ZA"/>
              </w:rPr>
              <w:t xml:space="preserve"> play in training the next generation of jewellery designers</w:t>
            </w:r>
            <w:r w:rsidRPr="00130115">
              <w:rPr>
                <w:rFonts w:ascii="Arial" w:hAnsi="Arial" w:cs="Arial"/>
                <w:sz w:val="18"/>
                <w:szCs w:val="18"/>
                <w:lang w:val="en-ZA"/>
              </w:rPr>
              <w:t>.</w:t>
            </w:r>
          </w:p>
        </w:tc>
      </w:tr>
      <w:tr w:rsidR="009712AE" w:rsidRPr="00006F17" w:rsidTr="00C47F82">
        <w:tc>
          <w:tcPr>
            <w:tcW w:w="1668" w:type="dxa"/>
          </w:tcPr>
          <w:p w:rsidR="009712AE" w:rsidRPr="00BA6759" w:rsidRDefault="009712AE" w:rsidP="00C47F82">
            <w:pPr>
              <w:jc w:val="center"/>
              <w:rPr>
                <w:rFonts w:ascii="Arial" w:hAnsi="Arial" w:cs="Arial"/>
                <w:b/>
                <w:sz w:val="18"/>
                <w:szCs w:val="18"/>
                <w:highlight w:val="yellow"/>
                <w:lang w:val="en-ZA"/>
              </w:rPr>
            </w:pPr>
            <w:r w:rsidRPr="00BA6759">
              <w:rPr>
                <w:rFonts w:ascii="Arial" w:hAnsi="Arial" w:cs="Arial"/>
                <w:b/>
                <w:sz w:val="18"/>
                <w:szCs w:val="18"/>
                <w:highlight w:val="yellow"/>
                <w:lang w:val="en-ZA"/>
              </w:rPr>
              <w:t>14h00 – 15h30</w:t>
            </w:r>
          </w:p>
          <w:p w:rsidR="00D21E11" w:rsidRPr="00BA6759" w:rsidRDefault="00D21E11" w:rsidP="00C47F82">
            <w:pPr>
              <w:jc w:val="center"/>
              <w:rPr>
                <w:rFonts w:ascii="Arial" w:hAnsi="Arial" w:cs="Arial"/>
                <w:b/>
                <w:sz w:val="18"/>
                <w:szCs w:val="18"/>
                <w:highlight w:val="yellow"/>
                <w:lang w:val="en-ZA"/>
              </w:rPr>
            </w:pPr>
          </w:p>
          <w:p w:rsidR="00D21E11" w:rsidRPr="0018521E" w:rsidRDefault="00D21E11" w:rsidP="00C47F82">
            <w:pPr>
              <w:jc w:val="center"/>
              <w:rPr>
                <w:rFonts w:ascii="Arial" w:hAnsi="Arial" w:cs="Arial"/>
                <w:b/>
                <w:sz w:val="18"/>
                <w:szCs w:val="18"/>
                <w:highlight w:val="magenta"/>
                <w:lang w:val="en-ZA"/>
              </w:rPr>
            </w:pPr>
          </w:p>
          <w:p w:rsidR="00D21E11" w:rsidRPr="00D21E11" w:rsidRDefault="00D21E11" w:rsidP="00C47F82">
            <w:pPr>
              <w:jc w:val="center"/>
              <w:rPr>
                <w:rFonts w:ascii="Arial" w:hAnsi="Arial" w:cs="Arial"/>
                <w:b/>
                <w:lang w:val="en-ZA"/>
              </w:rPr>
            </w:pPr>
            <w:r w:rsidRPr="00BA6759">
              <w:rPr>
                <w:rFonts w:ascii="Arial" w:hAnsi="Arial" w:cs="Arial"/>
                <w:b/>
                <w:lang w:val="en-ZA"/>
              </w:rPr>
              <w:t xml:space="preserve">African &amp; </w:t>
            </w:r>
            <w:proofErr w:type="spellStart"/>
            <w:r w:rsidRPr="00BA6759">
              <w:rPr>
                <w:rFonts w:ascii="Arial" w:hAnsi="Arial" w:cs="Arial"/>
                <w:b/>
                <w:lang w:val="en-ZA"/>
              </w:rPr>
              <w:t>Diasporan</w:t>
            </w:r>
            <w:proofErr w:type="spellEnd"/>
            <w:r w:rsidRPr="00BA6759">
              <w:rPr>
                <w:rFonts w:ascii="Arial" w:hAnsi="Arial" w:cs="Arial"/>
                <w:b/>
                <w:lang w:val="en-ZA"/>
              </w:rPr>
              <w:t xml:space="preserve"> voices</w:t>
            </w:r>
          </w:p>
          <w:p w:rsidR="00D21E11" w:rsidRDefault="00D21E11" w:rsidP="00C47F82">
            <w:pPr>
              <w:jc w:val="center"/>
              <w:rPr>
                <w:rFonts w:ascii="Arial" w:hAnsi="Arial" w:cs="Arial"/>
                <w:b/>
                <w:sz w:val="18"/>
                <w:szCs w:val="18"/>
                <w:lang w:val="en-ZA"/>
              </w:rPr>
            </w:pPr>
          </w:p>
          <w:p w:rsidR="00D21E11" w:rsidRDefault="00D21E11" w:rsidP="00C47F82">
            <w:pPr>
              <w:jc w:val="center"/>
              <w:rPr>
                <w:rFonts w:ascii="Arial" w:hAnsi="Arial" w:cs="Arial"/>
                <w:b/>
                <w:sz w:val="18"/>
                <w:szCs w:val="18"/>
                <w:lang w:val="en-ZA"/>
              </w:rPr>
            </w:pPr>
          </w:p>
          <w:p w:rsidR="00D21E11" w:rsidRDefault="00D21E11" w:rsidP="00C47F82">
            <w:pPr>
              <w:jc w:val="center"/>
              <w:rPr>
                <w:rFonts w:ascii="Arial" w:hAnsi="Arial" w:cs="Arial"/>
                <w:b/>
                <w:sz w:val="18"/>
                <w:szCs w:val="18"/>
                <w:lang w:val="en-ZA"/>
              </w:rPr>
            </w:pPr>
          </w:p>
          <w:p w:rsidR="00D21E11" w:rsidRDefault="00D21E11" w:rsidP="00C47F82">
            <w:pPr>
              <w:jc w:val="center"/>
              <w:rPr>
                <w:rFonts w:ascii="Arial" w:hAnsi="Arial" w:cs="Arial"/>
                <w:b/>
                <w:sz w:val="18"/>
                <w:szCs w:val="18"/>
                <w:lang w:val="en-ZA"/>
              </w:rPr>
            </w:pPr>
          </w:p>
          <w:p w:rsidR="00D21E11" w:rsidRPr="00D21E11" w:rsidRDefault="00D21E11" w:rsidP="00C47F82">
            <w:pPr>
              <w:jc w:val="center"/>
              <w:rPr>
                <w:rFonts w:ascii="Arial" w:hAnsi="Arial" w:cs="Arial"/>
                <w:b/>
                <w:lang w:val="en-ZA"/>
              </w:rPr>
            </w:pPr>
          </w:p>
        </w:tc>
        <w:tc>
          <w:tcPr>
            <w:tcW w:w="7498" w:type="dxa"/>
          </w:tcPr>
          <w:p w:rsidR="009712AE" w:rsidRPr="00130115" w:rsidRDefault="009712AE" w:rsidP="00C47F82">
            <w:pPr>
              <w:rPr>
                <w:rFonts w:ascii="Arial" w:hAnsi="Arial" w:cs="Arial"/>
                <w:b/>
                <w:sz w:val="18"/>
                <w:szCs w:val="18"/>
                <w:lang w:val="en-ZA"/>
              </w:rPr>
            </w:pPr>
            <w:r w:rsidRPr="00130115">
              <w:rPr>
                <w:rFonts w:ascii="Arial" w:hAnsi="Arial" w:cs="Arial"/>
                <w:b/>
                <w:sz w:val="18"/>
                <w:szCs w:val="18"/>
                <w:lang w:val="en-ZA"/>
              </w:rPr>
              <w:t xml:space="preserve">Discussion moderated by </w:t>
            </w:r>
            <w:proofErr w:type="spellStart"/>
            <w:r w:rsidRPr="00130115">
              <w:rPr>
                <w:rFonts w:ascii="Arial" w:hAnsi="Arial" w:cs="Arial"/>
                <w:b/>
                <w:sz w:val="18"/>
                <w:szCs w:val="18"/>
                <w:lang w:val="en-ZA"/>
              </w:rPr>
              <w:t>Mazzi</w:t>
            </w:r>
            <w:proofErr w:type="spellEnd"/>
            <w:r w:rsidRPr="00130115">
              <w:rPr>
                <w:rFonts w:ascii="Arial" w:hAnsi="Arial" w:cs="Arial"/>
                <w:b/>
                <w:sz w:val="18"/>
                <w:szCs w:val="18"/>
                <w:lang w:val="en-ZA"/>
              </w:rPr>
              <w:t xml:space="preserve"> </w:t>
            </w:r>
            <w:proofErr w:type="spellStart"/>
            <w:r w:rsidRPr="00130115">
              <w:rPr>
                <w:rFonts w:ascii="Arial" w:hAnsi="Arial" w:cs="Arial"/>
                <w:b/>
                <w:sz w:val="18"/>
                <w:szCs w:val="18"/>
                <w:lang w:val="en-ZA"/>
              </w:rPr>
              <w:t>Odu</w:t>
            </w:r>
            <w:proofErr w:type="spellEnd"/>
            <w:r>
              <w:rPr>
                <w:rFonts w:ascii="Arial" w:hAnsi="Arial" w:cs="Arial"/>
                <w:b/>
                <w:sz w:val="18"/>
                <w:szCs w:val="18"/>
                <w:lang w:val="en-ZA"/>
              </w:rPr>
              <w:t xml:space="preserve">, </w:t>
            </w:r>
            <w:r w:rsidRPr="00F20CFE">
              <w:rPr>
                <w:rFonts w:ascii="Arial" w:hAnsi="Arial" w:cs="Arial"/>
                <w:b/>
                <w:sz w:val="18"/>
                <w:szCs w:val="18"/>
                <w:lang w:val="en-ZA"/>
              </w:rPr>
              <w:t>Founder and Editor of Magnus Oculus</w:t>
            </w:r>
            <w:r>
              <w:rPr>
                <w:rFonts w:ascii="Arial" w:hAnsi="Arial" w:cs="Arial"/>
                <w:b/>
                <w:sz w:val="18"/>
                <w:szCs w:val="18"/>
                <w:lang w:val="en-ZA"/>
              </w:rPr>
              <w:t>, Nigeria</w:t>
            </w:r>
          </w:p>
          <w:p w:rsidR="009712AE" w:rsidRDefault="009712AE" w:rsidP="00C47F82">
            <w:pPr>
              <w:rPr>
                <w:rFonts w:ascii="Arial" w:hAnsi="Arial" w:cs="Arial"/>
                <w:b/>
                <w:sz w:val="18"/>
                <w:szCs w:val="18"/>
                <w:lang w:val="en-ZA"/>
              </w:rPr>
            </w:pPr>
            <w:proofErr w:type="spellStart"/>
            <w:r w:rsidRPr="00130115">
              <w:rPr>
                <w:rFonts w:ascii="Arial" w:hAnsi="Arial" w:cs="Arial"/>
                <w:b/>
                <w:sz w:val="18"/>
                <w:szCs w:val="18"/>
                <w:lang w:val="en-ZA"/>
              </w:rPr>
              <w:t>Panelists</w:t>
            </w:r>
            <w:proofErr w:type="spellEnd"/>
            <w:r>
              <w:rPr>
                <w:rFonts w:ascii="Arial" w:hAnsi="Arial" w:cs="Arial"/>
                <w:b/>
                <w:sz w:val="18"/>
                <w:szCs w:val="18"/>
                <w:lang w:val="en-ZA"/>
              </w:rPr>
              <w:t>:</w:t>
            </w:r>
          </w:p>
          <w:p w:rsidR="009712AE" w:rsidRPr="00181024" w:rsidRDefault="009712AE" w:rsidP="009712AE">
            <w:pPr>
              <w:pStyle w:val="ListParagraph"/>
              <w:numPr>
                <w:ilvl w:val="0"/>
                <w:numId w:val="8"/>
              </w:numPr>
              <w:rPr>
                <w:rFonts w:ascii="Arial" w:hAnsi="Arial" w:cs="Arial"/>
                <w:sz w:val="18"/>
                <w:szCs w:val="18"/>
                <w:lang w:val="en-ZA"/>
              </w:rPr>
            </w:pPr>
            <w:r w:rsidRPr="00181024">
              <w:rPr>
                <w:rFonts w:ascii="Arial" w:hAnsi="Arial" w:cs="Arial"/>
                <w:sz w:val="18"/>
                <w:szCs w:val="18"/>
                <w:lang w:val="en-ZA"/>
              </w:rPr>
              <w:t xml:space="preserve">Lola </w:t>
            </w:r>
            <w:proofErr w:type="spellStart"/>
            <w:r w:rsidRPr="00181024">
              <w:rPr>
                <w:rFonts w:ascii="Arial" w:hAnsi="Arial" w:cs="Arial"/>
                <w:sz w:val="18"/>
                <w:szCs w:val="18"/>
                <w:lang w:val="en-ZA"/>
              </w:rPr>
              <w:t>Fenhirst</w:t>
            </w:r>
            <w:proofErr w:type="spellEnd"/>
            <w:r w:rsidRPr="00181024">
              <w:rPr>
                <w:rFonts w:ascii="Arial" w:hAnsi="Arial" w:cs="Arial"/>
                <w:sz w:val="18"/>
                <w:szCs w:val="18"/>
                <w:lang w:val="en-ZA"/>
              </w:rPr>
              <w:t xml:space="preserve">, </w:t>
            </w:r>
            <w:proofErr w:type="spellStart"/>
            <w:r w:rsidR="00181024" w:rsidRPr="00181024">
              <w:rPr>
                <w:rFonts w:ascii="Arial" w:hAnsi="Arial" w:cs="Arial"/>
                <w:sz w:val="18"/>
                <w:szCs w:val="18"/>
                <w:lang w:val="en-ZA"/>
              </w:rPr>
              <w:t>Jewelry</w:t>
            </w:r>
            <w:proofErr w:type="spellEnd"/>
            <w:r w:rsidR="00181024" w:rsidRPr="00181024">
              <w:rPr>
                <w:rFonts w:ascii="Arial" w:hAnsi="Arial" w:cs="Arial"/>
                <w:sz w:val="18"/>
                <w:szCs w:val="18"/>
                <w:lang w:val="en-ZA"/>
              </w:rPr>
              <w:t xml:space="preserve"> Designer, </w:t>
            </w:r>
            <w:r w:rsidRPr="00181024">
              <w:rPr>
                <w:rFonts w:ascii="Arial" w:hAnsi="Arial" w:cs="Arial"/>
                <w:sz w:val="18"/>
                <w:szCs w:val="18"/>
                <w:lang w:val="en-ZA"/>
              </w:rPr>
              <w:t>Nigeria/France</w:t>
            </w:r>
          </w:p>
          <w:p w:rsidR="009712AE" w:rsidRDefault="009712AE" w:rsidP="009712AE">
            <w:pPr>
              <w:pStyle w:val="ListParagraph"/>
              <w:numPr>
                <w:ilvl w:val="0"/>
                <w:numId w:val="8"/>
              </w:numPr>
              <w:rPr>
                <w:rFonts w:ascii="Arial" w:hAnsi="Arial" w:cs="Arial"/>
                <w:sz w:val="18"/>
                <w:szCs w:val="18"/>
                <w:lang w:val="en-ZA"/>
              </w:rPr>
            </w:pPr>
            <w:proofErr w:type="spellStart"/>
            <w:r w:rsidRPr="00181024">
              <w:rPr>
                <w:rFonts w:ascii="Arial" w:hAnsi="Arial" w:cs="Arial"/>
                <w:sz w:val="18"/>
                <w:szCs w:val="18"/>
                <w:lang w:val="en-ZA"/>
              </w:rPr>
              <w:t>Emefa</w:t>
            </w:r>
            <w:proofErr w:type="spellEnd"/>
            <w:r w:rsidRPr="00181024">
              <w:rPr>
                <w:rFonts w:ascii="Arial" w:hAnsi="Arial" w:cs="Arial"/>
                <w:sz w:val="18"/>
                <w:szCs w:val="18"/>
                <w:lang w:val="en-ZA"/>
              </w:rPr>
              <w:t xml:space="preserve"> Cole, </w:t>
            </w:r>
            <w:proofErr w:type="spellStart"/>
            <w:r w:rsidR="00181024" w:rsidRPr="00181024">
              <w:rPr>
                <w:rFonts w:ascii="Arial" w:hAnsi="Arial" w:cs="Arial"/>
                <w:sz w:val="18"/>
                <w:szCs w:val="18"/>
                <w:lang w:val="en-ZA"/>
              </w:rPr>
              <w:t>Jewelry</w:t>
            </w:r>
            <w:proofErr w:type="spellEnd"/>
            <w:r w:rsidR="00181024" w:rsidRPr="00181024">
              <w:rPr>
                <w:rFonts w:ascii="Arial" w:hAnsi="Arial" w:cs="Arial"/>
                <w:sz w:val="18"/>
                <w:szCs w:val="18"/>
                <w:lang w:val="en-ZA"/>
              </w:rPr>
              <w:t xml:space="preserve"> Designer</w:t>
            </w:r>
            <w:r w:rsidR="00F33905">
              <w:rPr>
                <w:rFonts w:ascii="Arial" w:hAnsi="Arial" w:cs="Arial"/>
                <w:sz w:val="18"/>
                <w:szCs w:val="18"/>
                <w:lang w:val="en-ZA"/>
              </w:rPr>
              <w:t>s</w:t>
            </w:r>
            <w:r w:rsidR="00181024" w:rsidRPr="00181024">
              <w:rPr>
                <w:rFonts w:ascii="Arial" w:hAnsi="Arial" w:cs="Arial"/>
                <w:sz w:val="18"/>
                <w:szCs w:val="18"/>
                <w:lang w:val="en-ZA"/>
              </w:rPr>
              <w:t xml:space="preserve">, </w:t>
            </w:r>
            <w:r w:rsidRPr="00181024">
              <w:rPr>
                <w:rFonts w:ascii="Arial" w:hAnsi="Arial" w:cs="Arial"/>
                <w:sz w:val="18"/>
                <w:szCs w:val="18"/>
                <w:lang w:val="en-ZA"/>
              </w:rPr>
              <w:t>Ghana/UK</w:t>
            </w:r>
          </w:p>
          <w:p w:rsidR="00181024" w:rsidRDefault="00181024" w:rsidP="009712AE">
            <w:pPr>
              <w:pStyle w:val="ListParagraph"/>
              <w:numPr>
                <w:ilvl w:val="0"/>
                <w:numId w:val="8"/>
              </w:numPr>
              <w:rPr>
                <w:rFonts w:ascii="Arial" w:hAnsi="Arial" w:cs="Arial"/>
                <w:sz w:val="18"/>
                <w:szCs w:val="18"/>
                <w:lang w:val="en-ZA"/>
              </w:rPr>
            </w:pPr>
            <w:proofErr w:type="spellStart"/>
            <w:r>
              <w:rPr>
                <w:rFonts w:ascii="Arial" w:hAnsi="Arial" w:cs="Arial"/>
                <w:sz w:val="18"/>
                <w:szCs w:val="18"/>
                <w:lang w:val="en-ZA"/>
              </w:rPr>
              <w:t>J</w:t>
            </w:r>
            <w:r w:rsidR="00B20C1E">
              <w:rPr>
                <w:rFonts w:ascii="Arial" w:hAnsi="Arial" w:cs="Arial"/>
                <w:sz w:val="18"/>
                <w:szCs w:val="18"/>
                <w:lang w:val="en-ZA"/>
              </w:rPr>
              <w:t>h</w:t>
            </w:r>
            <w:r>
              <w:rPr>
                <w:rFonts w:ascii="Arial" w:hAnsi="Arial" w:cs="Arial"/>
                <w:sz w:val="18"/>
                <w:szCs w:val="18"/>
                <w:lang w:val="en-ZA"/>
              </w:rPr>
              <w:t>aleh</w:t>
            </w:r>
            <w:proofErr w:type="spellEnd"/>
            <w:r>
              <w:rPr>
                <w:rFonts w:ascii="Arial" w:hAnsi="Arial" w:cs="Arial"/>
                <w:sz w:val="18"/>
                <w:szCs w:val="18"/>
                <w:lang w:val="en-ZA"/>
              </w:rPr>
              <w:t xml:space="preserve"> </w:t>
            </w:r>
            <w:proofErr w:type="spellStart"/>
            <w:r>
              <w:rPr>
                <w:rFonts w:ascii="Arial" w:hAnsi="Arial" w:cs="Arial"/>
                <w:sz w:val="18"/>
                <w:szCs w:val="18"/>
                <w:lang w:val="en-ZA"/>
              </w:rPr>
              <w:t>Rosenkrantz</w:t>
            </w:r>
            <w:proofErr w:type="spellEnd"/>
            <w:r>
              <w:rPr>
                <w:rFonts w:ascii="Arial" w:hAnsi="Arial" w:cs="Arial"/>
                <w:sz w:val="18"/>
                <w:szCs w:val="18"/>
                <w:lang w:val="en-ZA"/>
              </w:rPr>
              <w:t xml:space="preserve">, Cofounder, </w:t>
            </w:r>
            <w:proofErr w:type="spellStart"/>
            <w:r>
              <w:rPr>
                <w:rFonts w:ascii="Arial" w:hAnsi="Arial" w:cs="Arial"/>
                <w:sz w:val="18"/>
                <w:szCs w:val="18"/>
                <w:lang w:val="en-ZA"/>
              </w:rPr>
              <w:t>Rosenkrantz</w:t>
            </w:r>
            <w:proofErr w:type="spellEnd"/>
            <w:r>
              <w:rPr>
                <w:rFonts w:ascii="Arial" w:hAnsi="Arial" w:cs="Arial"/>
                <w:sz w:val="18"/>
                <w:szCs w:val="18"/>
                <w:lang w:val="en-ZA"/>
              </w:rPr>
              <w:t xml:space="preserve"> Africa &amp; </w:t>
            </w:r>
            <w:proofErr w:type="spellStart"/>
            <w:r>
              <w:rPr>
                <w:rFonts w:ascii="Arial" w:hAnsi="Arial" w:cs="Arial"/>
                <w:sz w:val="18"/>
                <w:szCs w:val="18"/>
                <w:lang w:val="en-ZA"/>
              </w:rPr>
              <w:t>Zimbaqua</w:t>
            </w:r>
            <w:proofErr w:type="spellEnd"/>
            <w:r>
              <w:rPr>
                <w:rFonts w:ascii="Arial" w:hAnsi="Arial" w:cs="Arial"/>
                <w:sz w:val="18"/>
                <w:szCs w:val="18"/>
                <w:lang w:val="en-ZA"/>
              </w:rPr>
              <w:t xml:space="preserve"> Mines, Kenya/Tanzania</w:t>
            </w:r>
          </w:p>
          <w:p w:rsidR="00181024" w:rsidRDefault="00F33905" w:rsidP="009712AE">
            <w:pPr>
              <w:pStyle w:val="ListParagraph"/>
              <w:numPr>
                <w:ilvl w:val="0"/>
                <w:numId w:val="8"/>
              </w:numPr>
              <w:rPr>
                <w:rFonts w:ascii="Arial" w:hAnsi="Arial" w:cs="Arial"/>
                <w:sz w:val="18"/>
                <w:szCs w:val="18"/>
                <w:lang w:val="en-ZA"/>
              </w:rPr>
            </w:pPr>
            <w:r>
              <w:rPr>
                <w:rFonts w:ascii="Arial" w:hAnsi="Arial" w:cs="Arial"/>
                <w:sz w:val="18"/>
                <w:szCs w:val="18"/>
                <w:lang w:val="en-ZA"/>
              </w:rPr>
              <w:t>K</w:t>
            </w:r>
            <w:r w:rsidR="009F03E3">
              <w:rPr>
                <w:rFonts w:ascii="Arial" w:hAnsi="Arial" w:cs="Arial"/>
                <w:sz w:val="18"/>
                <w:szCs w:val="18"/>
                <w:lang w:val="en-ZA"/>
              </w:rPr>
              <w:t>ristin</w:t>
            </w:r>
            <w:r>
              <w:rPr>
                <w:rFonts w:ascii="Arial" w:hAnsi="Arial" w:cs="Arial"/>
                <w:sz w:val="18"/>
                <w:szCs w:val="18"/>
                <w:lang w:val="en-ZA"/>
              </w:rPr>
              <w:t xml:space="preserve"> and </w:t>
            </w:r>
            <w:r w:rsidR="00181024">
              <w:rPr>
                <w:rFonts w:ascii="Arial" w:hAnsi="Arial" w:cs="Arial"/>
                <w:sz w:val="18"/>
                <w:szCs w:val="18"/>
                <w:lang w:val="en-ZA"/>
              </w:rPr>
              <w:t xml:space="preserve">Kofi </w:t>
            </w:r>
            <w:proofErr w:type="spellStart"/>
            <w:r w:rsidR="00181024">
              <w:rPr>
                <w:rFonts w:ascii="Arial" w:hAnsi="Arial" w:cs="Arial"/>
                <w:sz w:val="18"/>
                <w:szCs w:val="18"/>
                <w:lang w:val="en-ZA"/>
              </w:rPr>
              <w:t>Essel</w:t>
            </w:r>
            <w:proofErr w:type="spellEnd"/>
            <w:r w:rsidR="00181024">
              <w:rPr>
                <w:rFonts w:ascii="Arial" w:hAnsi="Arial" w:cs="Arial"/>
                <w:sz w:val="18"/>
                <w:szCs w:val="18"/>
                <w:lang w:val="en-ZA"/>
              </w:rPr>
              <w:t xml:space="preserve">, </w:t>
            </w:r>
            <w:r>
              <w:rPr>
                <w:rFonts w:ascii="Arial" w:hAnsi="Arial" w:cs="Arial"/>
                <w:sz w:val="18"/>
                <w:szCs w:val="18"/>
                <w:lang w:val="en-ZA"/>
              </w:rPr>
              <w:t>Founders</w:t>
            </w:r>
            <w:r w:rsidR="00181024">
              <w:rPr>
                <w:rFonts w:ascii="Arial" w:hAnsi="Arial" w:cs="Arial"/>
                <w:sz w:val="18"/>
                <w:szCs w:val="18"/>
                <w:lang w:val="en-ZA"/>
              </w:rPr>
              <w:t xml:space="preserve">, Third Crown </w:t>
            </w:r>
            <w:proofErr w:type="spellStart"/>
            <w:r w:rsidR="00181024">
              <w:rPr>
                <w:rFonts w:ascii="Arial" w:hAnsi="Arial" w:cs="Arial"/>
                <w:sz w:val="18"/>
                <w:szCs w:val="18"/>
                <w:lang w:val="en-ZA"/>
              </w:rPr>
              <w:t>Jewelry</w:t>
            </w:r>
            <w:proofErr w:type="spellEnd"/>
            <w:r w:rsidR="00181024">
              <w:rPr>
                <w:rFonts w:ascii="Arial" w:hAnsi="Arial" w:cs="Arial"/>
                <w:sz w:val="18"/>
                <w:szCs w:val="18"/>
                <w:lang w:val="en-ZA"/>
              </w:rPr>
              <w:t>, USA/Ghana</w:t>
            </w:r>
          </w:p>
          <w:p w:rsidR="00181024" w:rsidRDefault="00181024" w:rsidP="009712AE">
            <w:pPr>
              <w:pStyle w:val="ListParagraph"/>
              <w:numPr>
                <w:ilvl w:val="0"/>
                <w:numId w:val="8"/>
              </w:numPr>
              <w:rPr>
                <w:rFonts w:ascii="Arial" w:hAnsi="Arial" w:cs="Arial"/>
                <w:sz w:val="18"/>
                <w:szCs w:val="18"/>
                <w:lang w:val="en-ZA"/>
              </w:rPr>
            </w:pPr>
            <w:proofErr w:type="spellStart"/>
            <w:r>
              <w:rPr>
                <w:rFonts w:ascii="Arial" w:hAnsi="Arial" w:cs="Arial"/>
                <w:sz w:val="18"/>
                <w:szCs w:val="18"/>
                <w:lang w:val="en-ZA"/>
              </w:rPr>
              <w:t>Nihma</w:t>
            </w:r>
            <w:proofErr w:type="spellEnd"/>
            <w:r>
              <w:rPr>
                <w:rFonts w:ascii="Arial" w:hAnsi="Arial" w:cs="Arial"/>
                <w:sz w:val="18"/>
                <w:szCs w:val="18"/>
                <w:lang w:val="en-ZA"/>
              </w:rPr>
              <w:t xml:space="preserve"> </w:t>
            </w:r>
            <w:proofErr w:type="spellStart"/>
            <w:r>
              <w:rPr>
                <w:rFonts w:ascii="Arial" w:hAnsi="Arial" w:cs="Arial"/>
                <w:sz w:val="18"/>
                <w:szCs w:val="18"/>
                <w:lang w:val="en-ZA"/>
              </w:rPr>
              <w:t>Odunuyi</w:t>
            </w:r>
            <w:proofErr w:type="spellEnd"/>
            <w:r>
              <w:rPr>
                <w:rFonts w:ascii="Arial" w:hAnsi="Arial" w:cs="Arial"/>
                <w:sz w:val="18"/>
                <w:szCs w:val="18"/>
                <w:lang w:val="en-ZA"/>
              </w:rPr>
              <w:t xml:space="preserve">, Founder &amp; Senior Lecturer, Lagos </w:t>
            </w:r>
            <w:proofErr w:type="spellStart"/>
            <w:r>
              <w:rPr>
                <w:rFonts w:ascii="Arial" w:hAnsi="Arial" w:cs="Arial"/>
                <w:sz w:val="18"/>
                <w:szCs w:val="18"/>
                <w:lang w:val="en-ZA"/>
              </w:rPr>
              <w:t>Jewelry</w:t>
            </w:r>
            <w:proofErr w:type="spellEnd"/>
            <w:r>
              <w:rPr>
                <w:rFonts w:ascii="Arial" w:hAnsi="Arial" w:cs="Arial"/>
                <w:sz w:val="18"/>
                <w:szCs w:val="18"/>
                <w:lang w:val="en-ZA"/>
              </w:rPr>
              <w:t xml:space="preserve"> School, Nigeria</w:t>
            </w:r>
          </w:p>
          <w:p w:rsidR="00181024" w:rsidRPr="00181024" w:rsidRDefault="00181024" w:rsidP="009712AE">
            <w:pPr>
              <w:pStyle w:val="ListParagraph"/>
              <w:numPr>
                <w:ilvl w:val="0"/>
                <w:numId w:val="8"/>
              </w:numPr>
              <w:rPr>
                <w:rFonts w:ascii="Arial" w:hAnsi="Arial" w:cs="Arial"/>
                <w:sz w:val="18"/>
                <w:szCs w:val="18"/>
                <w:lang w:val="en-ZA"/>
              </w:rPr>
            </w:pPr>
            <w:proofErr w:type="spellStart"/>
            <w:r>
              <w:rPr>
                <w:rFonts w:ascii="Arial" w:hAnsi="Arial" w:cs="Arial"/>
                <w:sz w:val="18"/>
                <w:szCs w:val="18"/>
                <w:lang w:val="en-ZA"/>
              </w:rPr>
              <w:t>Inonge</w:t>
            </w:r>
            <w:proofErr w:type="spellEnd"/>
            <w:r>
              <w:rPr>
                <w:rFonts w:ascii="Arial" w:hAnsi="Arial" w:cs="Arial"/>
                <w:sz w:val="18"/>
                <w:szCs w:val="18"/>
                <w:lang w:val="en-ZA"/>
              </w:rPr>
              <w:t xml:space="preserve"> </w:t>
            </w:r>
            <w:r w:rsidR="00C91BFF">
              <w:rPr>
                <w:rFonts w:ascii="Arial" w:hAnsi="Arial" w:cs="Arial"/>
                <w:sz w:val="18"/>
                <w:szCs w:val="18"/>
                <w:lang w:val="en-ZA"/>
              </w:rPr>
              <w:t xml:space="preserve"> </w:t>
            </w:r>
            <w:proofErr w:type="spellStart"/>
            <w:r w:rsidR="00C91BFF">
              <w:rPr>
                <w:rFonts w:ascii="Arial" w:hAnsi="Arial" w:cs="Arial"/>
                <w:sz w:val="18"/>
                <w:szCs w:val="18"/>
                <w:lang w:val="en-ZA"/>
              </w:rPr>
              <w:t>Mweene</w:t>
            </w:r>
            <w:proofErr w:type="spellEnd"/>
            <w:r>
              <w:rPr>
                <w:rFonts w:ascii="Arial" w:hAnsi="Arial" w:cs="Arial"/>
                <w:sz w:val="18"/>
                <w:szCs w:val="18"/>
                <w:lang w:val="en-ZA"/>
              </w:rPr>
              <w:t xml:space="preserve">, Founder, </w:t>
            </w:r>
            <w:proofErr w:type="spellStart"/>
            <w:r>
              <w:rPr>
                <w:rFonts w:ascii="Arial" w:hAnsi="Arial" w:cs="Arial"/>
                <w:sz w:val="18"/>
                <w:szCs w:val="18"/>
                <w:lang w:val="en-ZA"/>
              </w:rPr>
              <w:t>Inonge</w:t>
            </w:r>
            <w:proofErr w:type="spellEnd"/>
            <w:r>
              <w:rPr>
                <w:rFonts w:ascii="Arial" w:hAnsi="Arial" w:cs="Arial"/>
                <w:sz w:val="18"/>
                <w:szCs w:val="18"/>
                <w:lang w:val="en-ZA"/>
              </w:rPr>
              <w:t xml:space="preserve"> Zita </w:t>
            </w:r>
            <w:proofErr w:type="spellStart"/>
            <w:r>
              <w:rPr>
                <w:rFonts w:ascii="Arial" w:hAnsi="Arial" w:cs="Arial"/>
                <w:sz w:val="18"/>
                <w:szCs w:val="18"/>
                <w:lang w:val="en-ZA"/>
              </w:rPr>
              <w:t>Jewelry</w:t>
            </w:r>
            <w:proofErr w:type="spellEnd"/>
            <w:r>
              <w:rPr>
                <w:rFonts w:ascii="Arial" w:hAnsi="Arial" w:cs="Arial"/>
                <w:sz w:val="18"/>
                <w:szCs w:val="18"/>
                <w:lang w:val="en-ZA"/>
              </w:rPr>
              <w:t>, Denmark/Zambia</w:t>
            </w:r>
          </w:p>
          <w:p w:rsidR="009712AE" w:rsidRDefault="009712AE" w:rsidP="00181024">
            <w:pPr>
              <w:pStyle w:val="ListParagraph"/>
              <w:numPr>
                <w:ilvl w:val="0"/>
                <w:numId w:val="8"/>
              </w:numPr>
              <w:rPr>
                <w:rFonts w:ascii="Arial" w:hAnsi="Arial" w:cs="Arial"/>
                <w:sz w:val="18"/>
                <w:szCs w:val="18"/>
                <w:lang w:val="en-ZA"/>
              </w:rPr>
            </w:pPr>
            <w:r w:rsidRPr="00181024">
              <w:rPr>
                <w:rFonts w:ascii="Arial" w:hAnsi="Arial" w:cs="Arial"/>
                <w:sz w:val="18"/>
                <w:szCs w:val="18"/>
                <w:lang w:val="en-ZA"/>
              </w:rPr>
              <w:t xml:space="preserve">Melanie Eddy, Senior </w:t>
            </w:r>
            <w:r w:rsidR="00181024">
              <w:rPr>
                <w:rFonts w:ascii="Arial" w:hAnsi="Arial" w:cs="Arial"/>
                <w:sz w:val="18"/>
                <w:szCs w:val="18"/>
                <w:lang w:val="en-ZA"/>
              </w:rPr>
              <w:t>Lecturer</w:t>
            </w:r>
            <w:r w:rsidRPr="00181024">
              <w:rPr>
                <w:rFonts w:ascii="Arial" w:hAnsi="Arial" w:cs="Arial"/>
                <w:sz w:val="18"/>
                <w:szCs w:val="18"/>
                <w:lang w:val="en-ZA"/>
              </w:rPr>
              <w:t>, Central Saint Martin’s, UK</w:t>
            </w:r>
            <w:r w:rsidR="00181024">
              <w:rPr>
                <w:rFonts w:ascii="Arial" w:hAnsi="Arial" w:cs="Arial"/>
                <w:sz w:val="18"/>
                <w:szCs w:val="18"/>
                <w:lang w:val="en-ZA"/>
              </w:rPr>
              <w:t>/Bermuda</w:t>
            </w:r>
          </w:p>
          <w:p w:rsidR="00CB3936" w:rsidRPr="00130115" w:rsidRDefault="00CB3936" w:rsidP="00191FDC">
            <w:pPr>
              <w:pStyle w:val="ListParagraph"/>
              <w:numPr>
                <w:ilvl w:val="0"/>
                <w:numId w:val="8"/>
              </w:numPr>
              <w:rPr>
                <w:rFonts w:ascii="Arial" w:hAnsi="Arial" w:cs="Arial"/>
                <w:sz w:val="18"/>
                <w:szCs w:val="18"/>
                <w:lang w:val="en-ZA"/>
              </w:rPr>
            </w:pPr>
            <w:proofErr w:type="spellStart"/>
            <w:r>
              <w:rPr>
                <w:rFonts w:ascii="Arial" w:hAnsi="Arial" w:cs="Arial"/>
                <w:sz w:val="18"/>
                <w:szCs w:val="18"/>
                <w:lang w:val="en-ZA"/>
              </w:rPr>
              <w:t>Boitshoko</w:t>
            </w:r>
            <w:proofErr w:type="spellEnd"/>
            <w:r>
              <w:rPr>
                <w:rFonts w:ascii="Arial" w:hAnsi="Arial" w:cs="Arial"/>
                <w:sz w:val="18"/>
                <w:szCs w:val="18"/>
                <w:lang w:val="en-ZA"/>
              </w:rPr>
              <w:t xml:space="preserve"> </w:t>
            </w:r>
            <w:proofErr w:type="spellStart"/>
            <w:r>
              <w:rPr>
                <w:rFonts w:ascii="Arial" w:hAnsi="Arial" w:cs="Arial"/>
                <w:sz w:val="18"/>
                <w:szCs w:val="18"/>
                <w:lang w:val="en-ZA"/>
              </w:rPr>
              <w:t>K</w:t>
            </w:r>
            <w:r w:rsidR="00191FDC">
              <w:rPr>
                <w:rFonts w:ascii="Arial" w:hAnsi="Arial" w:cs="Arial"/>
                <w:sz w:val="18"/>
                <w:szCs w:val="18"/>
                <w:lang w:val="en-ZA"/>
              </w:rPr>
              <w:t>ebakil</w:t>
            </w:r>
            <w:r>
              <w:rPr>
                <w:rFonts w:ascii="Arial" w:hAnsi="Arial" w:cs="Arial"/>
                <w:sz w:val="18"/>
                <w:szCs w:val="18"/>
                <w:lang w:val="en-ZA"/>
              </w:rPr>
              <w:t>e</w:t>
            </w:r>
            <w:proofErr w:type="spellEnd"/>
            <w:r>
              <w:rPr>
                <w:rFonts w:ascii="Arial" w:hAnsi="Arial" w:cs="Arial"/>
                <w:sz w:val="18"/>
                <w:szCs w:val="18"/>
                <w:lang w:val="en-ZA"/>
              </w:rPr>
              <w:t xml:space="preserve">, </w:t>
            </w:r>
            <w:r w:rsidR="00F528D3">
              <w:rPr>
                <w:rFonts w:ascii="Arial" w:hAnsi="Arial" w:cs="Arial"/>
                <w:sz w:val="18"/>
                <w:szCs w:val="18"/>
                <w:lang w:val="en-ZA"/>
              </w:rPr>
              <w:t>Chief Executive Officer,</w:t>
            </w:r>
            <w:r w:rsidR="00F528D3" w:rsidRPr="00F528D3">
              <w:rPr>
                <w:rFonts w:ascii="Arial" w:hAnsi="Arial" w:cs="Arial"/>
                <w:sz w:val="18"/>
                <w:szCs w:val="18"/>
                <w:lang w:val="en-ZA"/>
              </w:rPr>
              <w:t xml:space="preserve"> House of Divinity Jewellery and Marketing and Commu</w:t>
            </w:r>
            <w:r w:rsidR="00F528D3">
              <w:rPr>
                <w:rFonts w:ascii="Arial" w:hAnsi="Arial" w:cs="Arial"/>
                <w:sz w:val="18"/>
                <w:szCs w:val="18"/>
                <w:lang w:val="en-ZA"/>
              </w:rPr>
              <w:t xml:space="preserve">nications Coordinator for AWIMA’s </w:t>
            </w:r>
            <w:r w:rsidR="00F528D3" w:rsidRPr="00F528D3">
              <w:rPr>
                <w:rFonts w:ascii="Arial" w:hAnsi="Arial" w:cs="Arial"/>
                <w:sz w:val="18"/>
                <w:szCs w:val="18"/>
                <w:lang w:val="en-ZA"/>
              </w:rPr>
              <w:t>2021 Jewellery Design Competition</w:t>
            </w:r>
            <w:r w:rsidR="00F528D3">
              <w:rPr>
                <w:rFonts w:ascii="Arial" w:hAnsi="Arial" w:cs="Arial"/>
                <w:sz w:val="18"/>
                <w:szCs w:val="18"/>
                <w:lang w:val="en-ZA"/>
              </w:rPr>
              <w:t xml:space="preserve">, </w:t>
            </w:r>
            <w:r w:rsidR="00CF5D3F">
              <w:rPr>
                <w:rFonts w:ascii="Arial" w:hAnsi="Arial" w:cs="Arial"/>
                <w:sz w:val="18"/>
                <w:szCs w:val="18"/>
                <w:lang w:val="en-ZA"/>
              </w:rPr>
              <w:t>Botswana</w:t>
            </w:r>
          </w:p>
        </w:tc>
      </w:tr>
      <w:tr w:rsidR="009712AE" w:rsidRPr="00006F17" w:rsidTr="00C47F82">
        <w:tc>
          <w:tcPr>
            <w:tcW w:w="9166" w:type="dxa"/>
            <w:gridSpan w:val="2"/>
          </w:tcPr>
          <w:p w:rsidR="009712AE" w:rsidRPr="008A0991" w:rsidRDefault="009712AE" w:rsidP="00C47F82">
            <w:pPr>
              <w:rPr>
                <w:rFonts w:ascii="Arial" w:hAnsi="Arial" w:cs="Arial"/>
                <w:b/>
                <w:lang w:val="en-ZA"/>
              </w:rPr>
            </w:pPr>
            <w:r w:rsidRPr="008A0991">
              <w:rPr>
                <w:rFonts w:ascii="Arial" w:hAnsi="Arial" w:cs="Arial"/>
                <w:b/>
                <w:lang w:val="en-ZA"/>
              </w:rPr>
              <w:t>Information session 3</w:t>
            </w:r>
          </w:p>
          <w:p w:rsidR="009712AE" w:rsidRDefault="009712AE" w:rsidP="00C47F82">
            <w:pPr>
              <w:rPr>
                <w:rFonts w:ascii="Arial" w:hAnsi="Arial" w:cs="Arial"/>
                <w:b/>
                <w:lang w:val="en-ZA"/>
              </w:rPr>
            </w:pPr>
            <w:r w:rsidRPr="008A0991">
              <w:rPr>
                <w:rFonts w:ascii="Arial" w:hAnsi="Arial" w:cs="Arial"/>
                <w:b/>
                <w:lang w:val="en-ZA"/>
              </w:rPr>
              <w:t>Gold in design &amp; utility</w:t>
            </w:r>
          </w:p>
          <w:p w:rsidR="009712AE" w:rsidRPr="002553E3" w:rsidRDefault="009712AE" w:rsidP="00C47F82">
            <w:pPr>
              <w:rPr>
                <w:rFonts w:ascii="Arial" w:hAnsi="Arial" w:cs="Arial"/>
                <w:i/>
                <w:sz w:val="18"/>
                <w:szCs w:val="18"/>
                <w:lang w:val="en-ZA"/>
              </w:rPr>
            </w:pPr>
            <w:r w:rsidRPr="00EF6758">
              <w:rPr>
                <w:rFonts w:ascii="Arial" w:hAnsi="Arial" w:cs="Arial"/>
                <w:i/>
                <w:sz w:val="18"/>
                <w:szCs w:val="18"/>
                <w:lang w:val="en-ZA"/>
              </w:rPr>
              <w:t xml:space="preserve">Accomplished contemporary designers </w:t>
            </w:r>
            <w:r>
              <w:rPr>
                <w:rFonts w:ascii="Arial" w:hAnsi="Arial" w:cs="Arial"/>
                <w:i/>
                <w:sz w:val="18"/>
                <w:szCs w:val="18"/>
                <w:lang w:val="en-ZA"/>
              </w:rPr>
              <w:t xml:space="preserve">&amp; </w:t>
            </w:r>
            <w:proofErr w:type="spellStart"/>
            <w:r>
              <w:rPr>
                <w:rFonts w:ascii="Arial" w:hAnsi="Arial" w:cs="Arial"/>
                <w:i/>
                <w:sz w:val="18"/>
                <w:szCs w:val="18"/>
                <w:lang w:val="en-ZA"/>
              </w:rPr>
              <w:t>jewelers</w:t>
            </w:r>
            <w:proofErr w:type="spellEnd"/>
            <w:r>
              <w:rPr>
                <w:rFonts w:ascii="Arial" w:hAnsi="Arial" w:cs="Arial"/>
                <w:i/>
                <w:sz w:val="18"/>
                <w:szCs w:val="18"/>
                <w:lang w:val="en-ZA"/>
              </w:rPr>
              <w:t xml:space="preserve"> </w:t>
            </w:r>
            <w:r w:rsidRPr="00EF6758">
              <w:rPr>
                <w:rFonts w:ascii="Arial" w:hAnsi="Arial" w:cs="Arial"/>
                <w:i/>
                <w:sz w:val="18"/>
                <w:szCs w:val="18"/>
                <w:lang w:val="en-ZA"/>
              </w:rPr>
              <w:t xml:space="preserve">share perspectives on the future of </w:t>
            </w:r>
            <w:r>
              <w:rPr>
                <w:rFonts w:ascii="Arial" w:hAnsi="Arial" w:cs="Arial"/>
                <w:i/>
                <w:sz w:val="18"/>
                <w:szCs w:val="18"/>
                <w:lang w:val="en-ZA"/>
              </w:rPr>
              <w:t xml:space="preserve">the </w:t>
            </w:r>
            <w:r w:rsidRPr="00EF6758">
              <w:rPr>
                <w:rFonts w:ascii="Arial" w:hAnsi="Arial" w:cs="Arial"/>
                <w:i/>
                <w:sz w:val="18"/>
                <w:szCs w:val="18"/>
                <w:lang w:val="en-ZA"/>
              </w:rPr>
              <w:t xml:space="preserve">African luxury </w:t>
            </w:r>
            <w:r>
              <w:rPr>
                <w:rFonts w:ascii="Arial" w:hAnsi="Arial" w:cs="Arial"/>
                <w:i/>
                <w:sz w:val="18"/>
                <w:szCs w:val="18"/>
                <w:lang w:val="en-ZA"/>
              </w:rPr>
              <w:t xml:space="preserve">goods market </w:t>
            </w:r>
            <w:r w:rsidRPr="00EF6758">
              <w:rPr>
                <w:rFonts w:ascii="Arial" w:hAnsi="Arial" w:cs="Arial"/>
                <w:i/>
                <w:sz w:val="18"/>
                <w:szCs w:val="18"/>
                <w:lang w:val="en-ZA"/>
              </w:rPr>
              <w:t xml:space="preserve">and </w:t>
            </w:r>
            <w:r>
              <w:rPr>
                <w:rFonts w:ascii="Arial" w:hAnsi="Arial" w:cs="Arial"/>
                <w:i/>
                <w:sz w:val="18"/>
                <w:szCs w:val="18"/>
                <w:lang w:val="en-ZA"/>
              </w:rPr>
              <w:t>comment on opportunities for</w:t>
            </w:r>
            <w:r w:rsidRPr="00EF6758">
              <w:rPr>
                <w:rFonts w:ascii="Arial" w:hAnsi="Arial" w:cs="Arial"/>
                <w:i/>
                <w:sz w:val="18"/>
                <w:szCs w:val="18"/>
                <w:lang w:val="en-ZA"/>
              </w:rPr>
              <w:t xml:space="preserve"> regional linkages to leverage talent and resources in the global luxury industry</w:t>
            </w:r>
            <w:r>
              <w:rPr>
                <w:rFonts w:ascii="Arial" w:hAnsi="Arial" w:cs="Arial"/>
                <w:i/>
                <w:sz w:val="18"/>
                <w:szCs w:val="18"/>
                <w:lang w:val="en-ZA"/>
              </w:rPr>
              <w:t>, cultivating and harnessing the African consumer market as well as challenges in the supply chain.</w:t>
            </w:r>
            <w:r w:rsidR="00E8188C">
              <w:rPr>
                <w:rFonts w:ascii="Arial" w:hAnsi="Arial" w:cs="Arial"/>
                <w:i/>
                <w:sz w:val="18"/>
                <w:szCs w:val="18"/>
                <w:lang w:val="en-ZA"/>
              </w:rPr>
              <w:t xml:space="preserve"> </w:t>
            </w:r>
            <w:r w:rsidR="00E8188C" w:rsidRPr="00E8188C">
              <w:rPr>
                <w:rFonts w:ascii="Arial" w:hAnsi="Arial" w:cs="Arial"/>
                <w:i/>
                <w:sz w:val="18"/>
                <w:szCs w:val="18"/>
                <w:lang w:val="en-ZA"/>
              </w:rPr>
              <w:t>The question of how to promote African luxury in the current moment is also considered here</w:t>
            </w:r>
          </w:p>
        </w:tc>
      </w:tr>
      <w:tr w:rsidR="009712AE" w:rsidRPr="00006F17" w:rsidTr="00C47F82">
        <w:tc>
          <w:tcPr>
            <w:tcW w:w="1668" w:type="dxa"/>
            <w:vMerge w:val="restart"/>
          </w:tcPr>
          <w:p w:rsidR="009712AE" w:rsidRPr="00BA6759" w:rsidRDefault="009712AE" w:rsidP="00C47F82">
            <w:pPr>
              <w:jc w:val="center"/>
              <w:rPr>
                <w:rFonts w:ascii="Arial" w:hAnsi="Arial" w:cs="Arial"/>
                <w:b/>
                <w:sz w:val="18"/>
                <w:szCs w:val="18"/>
                <w:lang w:val="en-ZA"/>
              </w:rPr>
            </w:pPr>
            <w:r w:rsidRPr="00BA6759">
              <w:rPr>
                <w:rFonts w:ascii="Arial" w:hAnsi="Arial" w:cs="Arial"/>
                <w:b/>
                <w:sz w:val="18"/>
                <w:szCs w:val="18"/>
                <w:lang w:val="en-ZA"/>
              </w:rPr>
              <w:t>Part A</w:t>
            </w:r>
          </w:p>
          <w:p w:rsidR="009712AE" w:rsidRPr="00BA6759" w:rsidRDefault="009712AE" w:rsidP="00C47F82">
            <w:pPr>
              <w:jc w:val="center"/>
              <w:rPr>
                <w:rFonts w:ascii="Arial" w:hAnsi="Arial" w:cs="Arial"/>
                <w:b/>
                <w:sz w:val="18"/>
                <w:szCs w:val="18"/>
                <w:lang w:val="en-ZA"/>
              </w:rPr>
            </w:pPr>
          </w:p>
          <w:p w:rsidR="009712AE" w:rsidRPr="00BA6759" w:rsidRDefault="009712AE" w:rsidP="00C47F82">
            <w:pPr>
              <w:jc w:val="center"/>
              <w:rPr>
                <w:rFonts w:ascii="Arial" w:hAnsi="Arial" w:cs="Arial"/>
                <w:b/>
                <w:sz w:val="18"/>
                <w:szCs w:val="18"/>
                <w:lang w:val="en-ZA"/>
              </w:rPr>
            </w:pPr>
            <w:r w:rsidRPr="00BA6759">
              <w:rPr>
                <w:rFonts w:ascii="Arial" w:hAnsi="Arial" w:cs="Arial"/>
                <w:b/>
                <w:sz w:val="18"/>
                <w:szCs w:val="18"/>
                <w:highlight w:val="yellow"/>
                <w:lang w:val="en-ZA"/>
              </w:rPr>
              <w:t>16h00 – 17h15</w:t>
            </w:r>
          </w:p>
          <w:p w:rsidR="009712AE" w:rsidRPr="00BA6759" w:rsidRDefault="009712AE" w:rsidP="00C47F82">
            <w:pPr>
              <w:jc w:val="center"/>
              <w:rPr>
                <w:rFonts w:ascii="Arial" w:hAnsi="Arial" w:cs="Arial"/>
                <w:b/>
                <w:sz w:val="18"/>
                <w:szCs w:val="18"/>
                <w:lang w:val="en-ZA"/>
              </w:rPr>
            </w:pPr>
          </w:p>
          <w:p w:rsidR="009712AE" w:rsidRPr="00BA6759" w:rsidRDefault="009712AE" w:rsidP="00C47F82">
            <w:pPr>
              <w:jc w:val="center"/>
              <w:rPr>
                <w:rFonts w:ascii="Arial" w:hAnsi="Arial" w:cs="Arial"/>
                <w:b/>
                <w:lang w:val="en-ZA"/>
              </w:rPr>
            </w:pPr>
            <w:r w:rsidRPr="00BA6759">
              <w:rPr>
                <w:rFonts w:ascii="Arial" w:hAnsi="Arial" w:cs="Arial"/>
                <w:b/>
                <w:lang w:val="en-ZA"/>
              </w:rPr>
              <w:t>History of gold &amp; luxury in Africa</w:t>
            </w:r>
          </w:p>
          <w:p w:rsidR="00D21E11" w:rsidRPr="00BA6759" w:rsidRDefault="00D21E11" w:rsidP="00C47F82">
            <w:pPr>
              <w:jc w:val="center"/>
              <w:rPr>
                <w:rFonts w:ascii="Arial" w:hAnsi="Arial" w:cs="Arial"/>
                <w:b/>
                <w:lang w:val="en-ZA"/>
              </w:rPr>
            </w:pPr>
          </w:p>
          <w:p w:rsidR="00D21E11" w:rsidRPr="005049D8" w:rsidRDefault="00D21E11" w:rsidP="00C47F82">
            <w:pPr>
              <w:jc w:val="center"/>
              <w:rPr>
                <w:rFonts w:ascii="Arial" w:hAnsi="Arial" w:cs="Arial"/>
                <w:b/>
                <w:highlight w:val="yellow"/>
                <w:lang w:val="en-ZA"/>
              </w:rPr>
            </w:pPr>
          </w:p>
        </w:tc>
        <w:tc>
          <w:tcPr>
            <w:tcW w:w="7498" w:type="dxa"/>
          </w:tcPr>
          <w:p w:rsidR="009712AE" w:rsidRDefault="009712AE" w:rsidP="00C47F82">
            <w:pPr>
              <w:rPr>
                <w:rFonts w:ascii="Arial" w:hAnsi="Arial" w:cs="Arial"/>
                <w:sz w:val="18"/>
                <w:szCs w:val="18"/>
                <w:lang w:val="en-ZA"/>
              </w:rPr>
            </w:pPr>
            <w:r w:rsidRPr="002553E3">
              <w:rPr>
                <w:rFonts w:ascii="Arial" w:hAnsi="Arial" w:cs="Arial"/>
                <w:sz w:val="18"/>
                <w:szCs w:val="18"/>
                <w:highlight w:val="yellow"/>
                <w:lang w:val="en-ZA"/>
              </w:rPr>
              <w:t>16h00-16h45</w:t>
            </w:r>
          </w:p>
          <w:p w:rsidR="00160F8C" w:rsidRDefault="00636D5A" w:rsidP="00C47F82">
            <w:pPr>
              <w:rPr>
                <w:rFonts w:ascii="Arial" w:hAnsi="Arial" w:cs="Arial"/>
                <w:b/>
                <w:sz w:val="18"/>
                <w:szCs w:val="18"/>
                <w:lang w:val="en-ZA"/>
              </w:rPr>
            </w:pPr>
            <w:r>
              <w:rPr>
                <w:rFonts w:ascii="Arial" w:hAnsi="Arial" w:cs="Arial"/>
                <w:b/>
                <w:sz w:val="18"/>
                <w:szCs w:val="18"/>
                <w:lang w:val="en-ZA"/>
              </w:rPr>
              <w:t>Looking back at our golden e</w:t>
            </w:r>
            <w:r w:rsidR="00160F8C" w:rsidRPr="00160F8C">
              <w:rPr>
                <w:rFonts w:ascii="Arial" w:hAnsi="Arial" w:cs="Arial"/>
                <w:b/>
                <w:sz w:val="18"/>
                <w:szCs w:val="18"/>
                <w:lang w:val="en-ZA"/>
              </w:rPr>
              <w:t>ra t</w:t>
            </w:r>
            <w:r w:rsidR="00DA37C6">
              <w:rPr>
                <w:rFonts w:ascii="Arial" w:hAnsi="Arial" w:cs="Arial"/>
                <w:b/>
                <w:sz w:val="18"/>
                <w:szCs w:val="18"/>
                <w:lang w:val="en-ZA"/>
              </w:rPr>
              <w:t xml:space="preserve">o </w:t>
            </w:r>
            <w:proofErr w:type="spellStart"/>
            <w:r w:rsidR="00DA37C6">
              <w:rPr>
                <w:rFonts w:ascii="Arial" w:hAnsi="Arial" w:cs="Arial"/>
                <w:b/>
                <w:sz w:val="18"/>
                <w:szCs w:val="18"/>
                <w:lang w:val="en-ZA"/>
              </w:rPr>
              <w:t>reestablish</w:t>
            </w:r>
            <w:proofErr w:type="spellEnd"/>
            <w:r w:rsidR="00DA37C6">
              <w:rPr>
                <w:rFonts w:ascii="Arial" w:hAnsi="Arial" w:cs="Arial"/>
                <w:b/>
                <w:sz w:val="18"/>
                <w:szCs w:val="18"/>
                <w:lang w:val="en-ZA"/>
              </w:rPr>
              <w:t xml:space="preserve"> our golden future</w:t>
            </w:r>
          </w:p>
          <w:p w:rsidR="009712AE" w:rsidRPr="002553E3" w:rsidRDefault="009712AE" w:rsidP="00C47F82">
            <w:pPr>
              <w:rPr>
                <w:rFonts w:ascii="Arial" w:hAnsi="Arial" w:cs="Arial"/>
                <w:i/>
                <w:sz w:val="18"/>
                <w:szCs w:val="18"/>
                <w:lang w:val="en-ZA"/>
              </w:rPr>
            </w:pPr>
            <w:proofErr w:type="spellStart"/>
            <w:r w:rsidRPr="002553E3">
              <w:rPr>
                <w:rFonts w:ascii="Arial" w:hAnsi="Arial" w:cs="Arial"/>
                <w:i/>
                <w:sz w:val="18"/>
                <w:szCs w:val="18"/>
                <w:lang w:val="en-ZA"/>
              </w:rPr>
              <w:t>Labi</w:t>
            </w:r>
            <w:proofErr w:type="spellEnd"/>
            <w:r w:rsidRPr="002553E3">
              <w:rPr>
                <w:rFonts w:ascii="Arial" w:hAnsi="Arial" w:cs="Arial"/>
                <w:i/>
                <w:sz w:val="18"/>
                <w:szCs w:val="18"/>
                <w:lang w:val="en-ZA"/>
              </w:rPr>
              <w:t xml:space="preserve"> </w:t>
            </w:r>
            <w:proofErr w:type="spellStart"/>
            <w:r w:rsidRPr="002553E3">
              <w:rPr>
                <w:rFonts w:ascii="Arial" w:hAnsi="Arial" w:cs="Arial"/>
                <w:i/>
                <w:sz w:val="18"/>
                <w:szCs w:val="18"/>
                <w:lang w:val="en-ZA"/>
              </w:rPr>
              <w:t>Akapo</w:t>
            </w:r>
            <w:proofErr w:type="spellEnd"/>
            <w:r w:rsidRPr="002553E3">
              <w:rPr>
                <w:rFonts w:ascii="Arial" w:hAnsi="Arial" w:cs="Arial"/>
                <w:i/>
                <w:sz w:val="18"/>
                <w:szCs w:val="18"/>
                <w:lang w:val="en-ZA"/>
              </w:rPr>
              <w:t xml:space="preserve">, </w:t>
            </w:r>
            <w:r w:rsidRPr="000F2F9E">
              <w:rPr>
                <w:rFonts w:ascii="Arial" w:hAnsi="Arial" w:cs="Arial"/>
                <w:i/>
                <w:sz w:val="18"/>
                <w:szCs w:val="18"/>
                <w:lang w:val="en-ZA"/>
              </w:rPr>
              <w:t>CEO &amp; Diamond Mounter</w:t>
            </w:r>
            <w:r w:rsidRPr="002553E3">
              <w:rPr>
                <w:rFonts w:ascii="Arial" w:hAnsi="Arial" w:cs="Arial"/>
                <w:i/>
                <w:sz w:val="18"/>
                <w:szCs w:val="18"/>
                <w:lang w:val="en-ZA"/>
              </w:rPr>
              <w:t xml:space="preserve">, </w:t>
            </w:r>
            <w:proofErr w:type="spellStart"/>
            <w:r w:rsidRPr="002553E3">
              <w:rPr>
                <w:rFonts w:ascii="Arial" w:hAnsi="Arial" w:cs="Arial"/>
                <w:i/>
                <w:sz w:val="18"/>
                <w:szCs w:val="18"/>
                <w:lang w:val="en-ZA"/>
              </w:rPr>
              <w:t>Akapo</w:t>
            </w:r>
            <w:proofErr w:type="spellEnd"/>
            <w:r w:rsidRPr="002553E3">
              <w:rPr>
                <w:rFonts w:ascii="Arial" w:hAnsi="Arial" w:cs="Arial"/>
                <w:i/>
                <w:sz w:val="18"/>
                <w:szCs w:val="18"/>
                <w:lang w:val="en-ZA"/>
              </w:rPr>
              <w:t xml:space="preserve"> Jewels, South Africa</w:t>
            </w:r>
          </w:p>
        </w:tc>
      </w:tr>
      <w:tr w:rsidR="009712AE" w:rsidRPr="00006F17" w:rsidTr="00C47F82">
        <w:tc>
          <w:tcPr>
            <w:tcW w:w="1668" w:type="dxa"/>
            <w:vMerge/>
          </w:tcPr>
          <w:p w:rsidR="009712AE" w:rsidRPr="002A0A5E" w:rsidRDefault="009712AE" w:rsidP="00C47F82">
            <w:pPr>
              <w:jc w:val="center"/>
              <w:rPr>
                <w:rFonts w:ascii="Arial" w:hAnsi="Arial" w:cs="Arial"/>
                <w:b/>
                <w:sz w:val="18"/>
                <w:szCs w:val="18"/>
                <w:highlight w:val="yellow"/>
                <w:lang w:val="en-ZA"/>
              </w:rPr>
            </w:pPr>
          </w:p>
        </w:tc>
        <w:tc>
          <w:tcPr>
            <w:tcW w:w="7498" w:type="dxa"/>
          </w:tcPr>
          <w:p w:rsidR="009712AE" w:rsidRDefault="009712AE" w:rsidP="00C47F82">
            <w:pPr>
              <w:rPr>
                <w:rFonts w:ascii="Arial" w:hAnsi="Arial" w:cs="Arial"/>
                <w:sz w:val="18"/>
                <w:szCs w:val="18"/>
                <w:lang w:val="en-ZA"/>
              </w:rPr>
            </w:pPr>
            <w:r w:rsidRPr="002553E3">
              <w:rPr>
                <w:rFonts w:ascii="Arial" w:hAnsi="Arial" w:cs="Arial"/>
                <w:sz w:val="18"/>
                <w:szCs w:val="18"/>
                <w:highlight w:val="yellow"/>
                <w:lang w:val="en-ZA"/>
              </w:rPr>
              <w:t>16h45-17h15</w:t>
            </w:r>
          </w:p>
          <w:p w:rsidR="009712AE" w:rsidRPr="0087509F" w:rsidRDefault="009712AE" w:rsidP="00C47F82">
            <w:pPr>
              <w:rPr>
                <w:rFonts w:ascii="Arial" w:hAnsi="Arial" w:cs="Arial"/>
                <w:b/>
                <w:sz w:val="18"/>
                <w:szCs w:val="18"/>
                <w:lang w:val="en-ZA"/>
              </w:rPr>
            </w:pPr>
            <w:r>
              <w:rPr>
                <w:rFonts w:ascii="Arial" w:hAnsi="Arial" w:cs="Arial"/>
                <w:b/>
                <w:sz w:val="18"/>
                <w:szCs w:val="18"/>
                <w:lang w:val="en-ZA"/>
              </w:rPr>
              <w:t xml:space="preserve">Discussion moderated by </w:t>
            </w:r>
            <w:proofErr w:type="spellStart"/>
            <w:r w:rsidRPr="0087509F">
              <w:rPr>
                <w:rFonts w:ascii="Arial" w:hAnsi="Arial" w:cs="Arial"/>
                <w:b/>
                <w:sz w:val="18"/>
                <w:szCs w:val="18"/>
                <w:lang w:val="en-ZA"/>
              </w:rPr>
              <w:t>Abiola</w:t>
            </w:r>
            <w:proofErr w:type="spellEnd"/>
            <w:r w:rsidRPr="0087509F">
              <w:rPr>
                <w:rFonts w:ascii="Arial" w:hAnsi="Arial" w:cs="Arial"/>
                <w:b/>
                <w:sz w:val="18"/>
                <w:szCs w:val="18"/>
                <w:lang w:val="en-ZA"/>
              </w:rPr>
              <w:t xml:space="preserve"> </w:t>
            </w:r>
            <w:proofErr w:type="spellStart"/>
            <w:r w:rsidRPr="0087509F">
              <w:rPr>
                <w:rFonts w:ascii="Arial" w:hAnsi="Arial" w:cs="Arial"/>
                <w:b/>
                <w:sz w:val="18"/>
                <w:szCs w:val="18"/>
                <w:lang w:val="en-ZA"/>
              </w:rPr>
              <w:t>Fasehun</w:t>
            </w:r>
            <w:proofErr w:type="spellEnd"/>
            <w:r w:rsidRPr="0087509F">
              <w:rPr>
                <w:rFonts w:ascii="Arial" w:hAnsi="Arial" w:cs="Arial"/>
                <w:b/>
                <w:sz w:val="18"/>
                <w:szCs w:val="18"/>
                <w:lang w:val="en-ZA"/>
              </w:rPr>
              <w:t xml:space="preserve">, Strategic Consultant to the Luxury </w:t>
            </w:r>
            <w:proofErr w:type="spellStart"/>
            <w:r w:rsidRPr="0087509F">
              <w:rPr>
                <w:rFonts w:ascii="Arial" w:hAnsi="Arial" w:cs="Arial"/>
                <w:b/>
                <w:sz w:val="18"/>
                <w:szCs w:val="18"/>
                <w:lang w:val="en-ZA"/>
              </w:rPr>
              <w:t>Jewelry</w:t>
            </w:r>
            <w:proofErr w:type="spellEnd"/>
            <w:r w:rsidRPr="0087509F">
              <w:rPr>
                <w:rFonts w:ascii="Arial" w:hAnsi="Arial" w:cs="Arial"/>
                <w:b/>
                <w:sz w:val="18"/>
                <w:szCs w:val="18"/>
                <w:lang w:val="en-ZA"/>
              </w:rPr>
              <w:t xml:space="preserve"> Industry, USA</w:t>
            </w:r>
          </w:p>
          <w:p w:rsidR="009712AE" w:rsidRDefault="009712AE" w:rsidP="00C47F82">
            <w:pPr>
              <w:rPr>
                <w:rFonts w:ascii="Arial" w:hAnsi="Arial" w:cs="Arial"/>
                <w:sz w:val="18"/>
                <w:szCs w:val="18"/>
                <w:lang w:val="en-ZA"/>
              </w:rPr>
            </w:pPr>
            <w:proofErr w:type="spellStart"/>
            <w:r w:rsidRPr="00EF6758">
              <w:rPr>
                <w:rFonts w:ascii="Arial" w:hAnsi="Arial" w:cs="Arial"/>
                <w:b/>
                <w:sz w:val="18"/>
                <w:szCs w:val="18"/>
                <w:lang w:val="en-ZA"/>
              </w:rPr>
              <w:t>Panelists</w:t>
            </w:r>
            <w:proofErr w:type="spellEnd"/>
            <w:r>
              <w:rPr>
                <w:rFonts w:ascii="Arial" w:hAnsi="Arial" w:cs="Arial"/>
                <w:sz w:val="18"/>
                <w:szCs w:val="18"/>
                <w:lang w:val="en-ZA"/>
              </w:rPr>
              <w:t>:</w:t>
            </w:r>
          </w:p>
          <w:p w:rsidR="009712AE" w:rsidRDefault="009712AE" w:rsidP="009712AE">
            <w:pPr>
              <w:pStyle w:val="ListParagraph"/>
              <w:numPr>
                <w:ilvl w:val="0"/>
                <w:numId w:val="3"/>
              </w:numPr>
              <w:rPr>
                <w:rFonts w:ascii="Arial" w:hAnsi="Arial" w:cs="Arial"/>
                <w:sz w:val="18"/>
                <w:szCs w:val="18"/>
              </w:rPr>
            </w:pPr>
            <w:proofErr w:type="spellStart"/>
            <w:r w:rsidRPr="002A0A5E">
              <w:rPr>
                <w:rFonts w:ascii="Arial" w:hAnsi="Arial" w:cs="Arial"/>
                <w:sz w:val="18"/>
                <w:szCs w:val="18"/>
              </w:rPr>
              <w:t>Moyo</w:t>
            </w:r>
            <w:proofErr w:type="spellEnd"/>
            <w:r w:rsidRPr="002A0A5E">
              <w:rPr>
                <w:rFonts w:ascii="Arial" w:hAnsi="Arial" w:cs="Arial"/>
                <w:sz w:val="18"/>
                <w:szCs w:val="18"/>
              </w:rPr>
              <w:t xml:space="preserve"> </w:t>
            </w:r>
            <w:proofErr w:type="spellStart"/>
            <w:r w:rsidRPr="002A0A5E">
              <w:rPr>
                <w:rFonts w:ascii="Arial" w:hAnsi="Arial" w:cs="Arial"/>
                <w:sz w:val="18"/>
                <w:szCs w:val="18"/>
              </w:rPr>
              <w:t>Ogunseinde</w:t>
            </w:r>
            <w:proofErr w:type="spellEnd"/>
            <w:r w:rsidRPr="002A0A5E">
              <w:rPr>
                <w:rFonts w:ascii="Arial" w:hAnsi="Arial" w:cs="Arial"/>
                <w:sz w:val="18"/>
                <w:szCs w:val="18"/>
              </w:rPr>
              <w:t xml:space="preserve">, </w:t>
            </w:r>
            <w:proofErr w:type="spellStart"/>
            <w:r w:rsidRPr="002A0A5E">
              <w:rPr>
                <w:rFonts w:ascii="Arial" w:hAnsi="Arial" w:cs="Arial"/>
                <w:sz w:val="18"/>
                <w:szCs w:val="18"/>
              </w:rPr>
              <w:t>Director</w:t>
            </w:r>
            <w:proofErr w:type="spellEnd"/>
            <w:r w:rsidRPr="002A0A5E">
              <w:rPr>
                <w:rFonts w:ascii="Arial" w:hAnsi="Arial" w:cs="Arial"/>
                <w:sz w:val="18"/>
                <w:szCs w:val="18"/>
              </w:rPr>
              <w:t>, Aga Concept, Nigeria</w:t>
            </w:r>
          </w:p>
          <w:p w:rsidR="009712AE" w:rsidRPr="0087509F" w:rsidRDefault="009712AE" w:rsidP="009712AE">
            <w:pPr>
              <w:pStyle w:val="ListParagraph"/>
              <w:numPr>
                <w:ilvl w:val="0"/>
                <w:numId w:val="3"/>
              </w:numPr>
              <w:rPr>
                <w:rFonts w:ascii="Arial" w:hAnsi="Arial" w:cs="Arial"/>
                <w:b/>
                <w:sz w:val="18"/>
                <w:szCs w:val="18"/>
                <w:lang w:val="en-ZA"/>
              </w:rPr>
            </w:pPr>
            <w:proofErr w:type="spellStart"/>
            <w:r w:rsidRPr="0087509F">
              <w:rPr>
                <w:rFonts w:ascii="Arial" w:hAnsi="Arial" w:cs="Arial"/>
                <w:sz w:val="18"/>
                <w:szCs w:val="18"/>
                <w:lang w:val="en-ZA"/>
              </w:rPr>
              <w:t>Labi</w:t>
            </w:r>
            <w:proofErr w:type="spellEnd"/>
            <w:r w:rsidRPr="0087509F">
              <w:rPr>
                <w:rFonts w:ascii="Arial" w:hAnsi="Arial" w:cs="Arial"/>
                <w:sz w:val="18"/>
                <w:szCs w:val="18"/>
                <w:lang w:val="en-ZA"/>
              </w:rPr>
              <w:t xml:space="preserve"> </w:t>
            </w:r>
            <w:proofErr w:type="spellStart"/>
            <w:r w:rsidRPr="0087509F">
              <w:rPr>
                <w:rFonts w:ascii="Arial" w:hAnsi="Arial" w:cs="Arial"/>
                <w:sz w:val="18"/>
                <w:szCs w:val="18"/>
                <w:lang w:val="en-ZA"/>
              </w:rPr>
              <w:t>Akapo</w:t>
            </w:r>
            <w:proofErr w:type="spellEnd"/>
            <w:r w:rsidRPr="0087509F">
              <w:rPr>
                <w:rFonts w:ascii="Arial" w:hAnsi="Arial" w:cs="Arial"/>
                <w:sz w:val="18"/>
                <w:szCs w:val="18"/>
                <w:lang w:val="en-ZA"/>
              </w:rPr>
              <w:t xml:space="preserve">, CEO &amp; Diamond Mounter, </w:t>
            </w:r>
            <w:proofErr w:type="spellStart"/>
            <w:r w:rsidRPr="0087509F">
              <w:rPr>
                <w:rFonts w:ascii="Arial" w:hAnsi="Arial" w:cs="Arial"/>
                <w:sz w:val="18"/>
                <w:szCs w:val="18"/>
                <w:lang w:val="en-ZA"/>
              </w:rPr>
              <w:t>Akapo</w:t>
            </w:r>
            <w:proofErr w:type="spellEnd"/>
            <w:r w:rsidRPr="0087509F">
              <w:rPr>
                <w:rFonts w:ascii="Arial" w:hAnsi="Arial" w:cs="Arial"/>
                <w:sz w:val="18"/>
                <w:szCs w:val="18"/>
                <w:lang w:val="en-ZA"/>
              </w:rPr>
              <w:t xml:space="preserve"> Jewels, South Africa</w:t>
            </w:r>
          </w:p>
          <w:p w:rsidR="009712AE" w:rsidRPr="0087509F" w:rsidRDefault="009712AE" w:rsidP="009712AE">
            <w:pPr>
              <w:pStyle w:val="ListParagraph"/>
              <w:numPr>
                <w:ilvl w:val="0"/>
                <w:numId w:val="3"/>
              </w:numPr>
              <w:rPr>
                <w:rFonts w:ascii="Arial" w:hAnsi="Arial" w:cs="Arial"/>
                <w:b/>
                <w:sz w:val="18"/>
                <w:szCs w:val="18"/>
                <w:lang w:val="en-ZA"/>
              </w:rPr>
            </w:pPr>
            <w:proofErr w:type="spellStart"/>
            <w:r w:rsidRPr="00181024">
              <w:rPr>
                <w:rFonts w:ascii="Arial" w:hAnsi="Arial" w:cs="Arial"/>
                <w:sz w:val="18"/>
                <w:szCs w:val="18"/>
                <w:lang w:val="en-ZA"/>
              </w:rPr>
              <w:t>Oumy</w:t>
            </w:r>
            <w:proofErr w:type="spellEnd"/>
            <w:r w:rsidRPr="00181024">
              <w:rPr>
                <w:rFonts w:ascii="Arial" w:hAnsi="Arial" w:cs="Arial"/>
                <w:sz w:val="18"/>
                <w:szCs w:val="18"/>
                <w:lang w:val="en-ZA"/>
              </w:rPr>
              <w:t xml:space="preserve"> </w:t>
            </w:r>
            <w:proofErr w:type="spellStart"/>
            <w:r w:rsidRPr="00181024">
              <w:rPr>
                <w:rFonts w:ascii="Arial" w:hAnsi="Arial" w:cs="Arial"/>
                <w:sz w:val="18"/>
                <w:szCs w:val="18"/>
                <w:lang w:val="en-ZA"/>
              </w:rPr>
              <w:t>Diaw</w:t>
            </w:r>
            <w:proofErr w:type="spellEnd"/>
            <w:r w:rsidRPr="00181024">
              <w:rPr>
                <w:rFonts w:ascii="Arial" w:hAnsi="Arial" w:cs="Arial"/>
                <w:sz w:val="18"/>
                <w:szCs w:val="18"/>
                <w:lang w:val="en-ZA"/>
              </w:rPr>
              <w:t>, Art &amp; Luxury Lifestyle Specialist, Senegal</w:t>
            </w:r>
          </w:p>
        </w:tc>
      </w:tr>
    </w:tbl>
    <w:p w:rsidR="009712AE" w:rsidRDefault="009712AE" w:rsidP="009712AE">
      <w:pPr>
        <w:rPr>
          <w:lang w:val="en-ZA"/>
        </w:rPr>
      </w:pPr>
    </w:p>
    <w:p w:rsidR="009712AE" w:rsidRDefault="009712AE" w:rsidP="009712AE">
      <w:pPr>
        <w:rPr>
          <w:lang w:val="en-ZA"/>
        </w:rPr>
      </w:pPr>
      <w:r>
        <w:rPr>
          <w:lang w:val="en-ZA"/>
        </w:rPr>
        <w:br w:type="page"/>
      </w:r>
    </w:p>
    <w:p w:rsidR="009712AE" w:rsidRPr="00FA6451" w:rsidRDefault="009712AE" w:rsidP="009712AE">
      <w:pPr>
        <w:rPr>
          <w:lang w:val="en-ZA"/>
        </w:rPr>
      </w:pPr>
    </w:p>
    <w:tbl>
      <w:tblPr>
        <w:tblStyle w:val="TableGrid"/>
        <w:tblW w:w="0" w:type="auto"/>
        <w:tblLook w:val="04A0" w:firstRow="1" w:lastRow="0" w:firstColumn="1" w:lastColumn="0" w:noHBand="0" w:noVBand="1"/>
      </w:tblPr>
      <w:tblGrid>
        <w:gridCol w:w="1668"/>
        <w:gridCol w:w="7498"/>
      </w:tblGrid>
      <w:tr w:rsidR="009712AE" w:rsidRPr="00AB2C49" w:rsidTr="00C47F82">
        <w:tc>
          <w:tcPr>
            <w:tcW w:w="9166" w:type="dxa"/>
            <w:gridSpan w:val="2"/>
          </w:tcPr>
          <w:p w:rsidR="009712AE" w:rsidRPr="002A0A5E" w:rsidRDefault="009712AE" w:rsidP="00C47F82">
            <w:pPr>
              <w:jc w:val="center"/>
              <w:rPr>
                <w:rFonts w:ascii="Arial" w:hAnsi="Arial" w:cs="Arial"/>
                <w:b/>
                <w:lang w:val="en-ZA"/>
              </w:rPr>
            </w:pPr>
            <w:r w:rsidRPr="005A0C16">
              <w:rPr>
                <w:rFonts w:ascii="Arial" w:hAnsi="Arial" w:cs="Arial"/>
                <w:b/>
                <w:highlight w:val="yellow"/>
                <w:lang w:val="en-ZA"/>
              </w:rPr>
              <w:t>Wednesday, 17 February 2020</w:t>
            </w:r>
          </w:p>
        </w:tc>
      </w:tr>
      <w:tr w:rsidR="009712AE" w:rsidRPr="00006F17" w:rsidTr="00C47F82">
        <w:tc>
          <w:tcPr>
            <w:tcW w:w="9166" w:type="dxa"/>
            <w:gridSpan w:val="2"/>
          </w:tcPr>
          <w:p w:rsidR="009712AE" w:rsidRPr="002A0A5E" w:rsidRDefault="009712AE" w:rsidP="00C47F82">
            <w:pPr>
              <w:rPr>
                <w:rFonts w:ascii="Arial" w:hAnsi="Arial" w:cs="Arial"/>
                <w:b/>
                <w:lang w:val="en-ZA"/>
              </w:rPr>
            </w:pPr>
            <w:r w:rsidRPr="002A0A5E">
              <w:rPr>
                <w:rFonts w:ascii="Arial" w:hAnsi="Arial" w:cs="Arial"/>
                <w:b/>
                <w:lang w:val="en-ZA"/>
              </w:rPr>
              <w:t>Information session 4</w:t>
            </w:r>
            <w:r w:rsidR="00494AF2">
              <w:rPr>
                <w:rFonts w:ascii="Arial" w:hAnsi="Arial" w:cs="Arial"/>
                <w:b/>
                <w:lang w:val="en-ZA"/>
              </w:rPr>
              <w:t>a</w:t>
            </w:r>
          </w:p>
          <w:p w:rsidR="009712AE" w:rsidRPr="002A0A5E" w:rsidRDefault="009712AE" w:rsidP="00C47F82">
            <w:pPr>
              <w:rPr>
                <w:rFonts w:ascii="Arial" w:hAnsi="Arial" w:cs="Arial"/>
                <w:b/>
                <w:lang w:val="en-ZA"/>
              </w:rPr>
            </w:pPr>
            <w:r w:rsidRPr="002A0A5E">
              <w:rPr>
                <w:rFonts w:ascii="Arial" w:hAnsi="Arial" w:cs="Arial"/>
                <w:b/>
                <w:lang w:val="en-ZA"/>
              </w:rPr>
              <w:t xml:space="preserve">Gold projects: </w:t>
            </w:r>
            <w:r>
              <w:rPr>
                <w:rFonts w:ascii="Arial" w:hAnsi="Arial" w:cs="Arial"/>
                <w:b/>
                <w:lang w:val="en-ZA"/>
              </w:rPr>
              <w:t>u</w:t>
            </w:r>
            <w:r w:rsidRPr="002A0A5E">
              <w:rPr>
                <w:rFonts w:ascii="Arial" w:hAnsi="Arial" w:cs="Arial"/>
                <w:b/>
                <w:lang w:val="en-ZA"/>
              </w:rPr>
              <w:t xml:space="preserve">pdates and </w:t>
            </w:r>
            <w:r>
              <w:rPr>
                <w:rFonts w:ascii="Arial" w:hAnsi="Arial" w:cs="Arial"/>
                <w:b/>
                <w:lang w:val="en-ZA"/>
              </w:rPr>
              <w:t>o</w:t>
            </w:r>
            <w:r w:rsidRPr="002A0A5E">
              <w:rPr>
                <w:rFonts w:ascii="Arial" w:hAnsi="Arial" w:cs="Arial"/>
                <w:b/>
                <w:lang w:val="en-ZA"/>
              </w:rPr>
              <w:t>pportunities</w:t>
            </w:r>
          </w:p>
          <w:p w:rsidR="009712AE" w:rsidRDefault="009712AE" w:rsidP="00C47F82">
            <w:pPr>
              <w:rPr>
                <w:rFonts w:ascii="Arial" w:hAnsi="Arial" w:cs="Arial"/>
                <w:i/>
                <w:sz w:val="18"/>
                <w:szCs w:val="18"/>
                <w:lang w:val="en-ZA"/>
              </w:rPr>
            </w:pPr>
            <w:r>
              <w:rPr>
                <w:rFonts w:ascii="Arial" w:hAnsi="Arial" w:cs="Arial"/>
                <w:i/>
                <w:sz w:val="18"/>
                <w:szCs w:val="18"/>
                <w:lang w:val="en-ZA"/>
              </w:rPr>
              <w:t>Gold is Africa’s veins. Gold exploration and mining across the continent is on the rise. This session outlines the hotspots for investing in African gold mining, offering a review of projects, financing models, lessons learned from investors and exchanges on how to facilitate a win-win environment for all stakeholders.  Formalisation of the artisanal and small scale gold mining sector and the impacts are also explored.</w:t>
            </w:r>
          </w:p>
          <w:p w:rsidR="009712AE" w:rsidRPr="002A0A5E" w:rsidRDefault="009712AE" w:rsidP="00C47F82">
            <w:pPr>
              <w:rPr>
                <w:rFonts w:ascii="Arial" w:hAnsi="Arial" w:cs="Arial"/>
                <w:b/>
                <w:lang w:val="en-ZA"/>
              </w:rPr>
            </w:pPr>
            <w:r>
              <w:rPr>
                <w:rFonts w:ascii="Arial" w:hAnsi="Arial" w:cs="Arial"/>
                <w:b/>
                <w:lang w:val="en-ZA"/>
              </w:rPr>
              <w:t>Chairman:</w:t>
            </w:r>
          </w:p>
          <w:p w:rsidR="009712AE" w:rsidRPr="002A0A5E" w:rsidRDefault="009712AE" w:rsidP="00191FDC">
            <w:pPr>
              <w:rPr>
                <w:rFonts w:ascii="Arial" w:hAnsi="Arial" w:cs="Arial"/>
                <w:i/>
                <w:lang w:val="en-ZA"/>
              </w:rPr>
            </w:pPr>
            <w:r w:rsidRPr="002A0A5E">
              <w:rPr>
                <w:rFonts w:ascii="Arial" w:hAnsi="Arial" w:cs="Arial"/>
                <w:i/>
                <w:lang w:val="en-ZA"/>
              </w:rPr>
              <w:t xml:space="preserve">Tim </w:t>
            </w:r>
            <w:proofErr w:type="spellStart"/>
            <w:r w:rsidRPr="002A0A5E">
              <w:rPr>
                <w:rFonts w:ascii="Arial" w:hAnsi="Arial" w:cs="Arial"/>
                <w:i/>
                <w:lang w:val="en-ZA"/>
              </w:rPr>
              <w:t>Tokun</w:t>
            </w:r>
            <w:proofErr w:type="spellEnd"/>
            <w:r w:rsidRPr="002A0A5E">
              <w:rPr>
                <w:rFonts w:ascii="Arial" w:hAnsi="Arial" w:cs="Arial"/>
                <w:i/>
                <w:lang w:val="en-ZA"/>
              </w:rPr>
              <w:t xml:space="preserve">, </w:t>
            </w:r>
            <w:r w:rsidRPr="0087509F">
              <w:rPr>
                <w:rFonts w:ascii="Arial" w:hAnsi="Arial" w:cs="Arial"/>
                <w:i/>
                <w:lang w:val="en-ZA"/>
              </w:rPr>
              <w:t>Managing Partner</w:t>
            </w:r>
            <w:r>
              <w:rPr>
                <w:rFonts w:ascii="Arial" w:hAnsi="Arial" w:cs="Arial"/>
                <w:i/>
                <w:lang w:val="en-ZA"/>
              </w:rPr>
              <w:t xml:space="preserve">, </w:t>
            </w:r>
            <w:proofErr w:type="spellStart"/>
            <w:r w:rsidR="00191FDC" w:rsidRPr="0087509F">
              <w:rPr>
                <w:rFonts w:ascii="Arial" w:hAnsi="Arial" w:cs="Arial"/>
                <w:i/>
                <w:lang w:val="en-ZA"/>
              </w:rPr>
              <w:t>Motimose</w:t>
            </w:r>
            <w:proofErr w:type="spellEnd"/>
            <w:r w:rsidR="00191FDC" w:rsidRPr="0087509F">
              <w:rPr>
                <w:rFonts w:ascii="Arial" w:hAnsi="Arial" w:cs="Arial"/>
                <w:i/>
                <w:lang w:val="en-ZA"/>
              </w:rPr>
              <w:t xml:space="preserve"> </w:t>
            </w:r>
            <w:r w:rsidR="00191FDC">
              <w:rPr>
                <w:rFonts w:ascii="Arial" w:hAnsi="Arial" w:cs="Arial"/>
                <w:i/>
                <w:lang w:val="en-ZA"/>
              </w:rPr>
              <w:t>M</w:t>
            </w:r>
            <w:r w:rsidR="00191FDC" w:rsidRPr="0087509F">
              <w:rPr>
                <w:rFonts w:ascii="Arial" w:hAnsi="Arial" w:cs="Arial"/>
                <w:i/>
                <w:lang w:val="en-ZA"/>
              </w:rPr>
              <w:t>etals Ltd</w:t>
            </w:r>
            <w:r w:rsidR="00191FDC">
              <w:rPr>
                <w:rFonts w:ascii="Arial" w:hAnsi="Arial" w:cs="Arial"/>
                <w:i/>
                <w:lang w:val="en-ZA"/>
              </w:rPr>
              <w:t xml:space="preserve">, </w:t>
            </w:r>
            <w:r w:rsidRPr="002A0A5E">
              <w:rPr>
                <w:rFonts w:ascii="Arial" w:hAnsi="Arial" w:cs="Arial"/>
                <w:i/>
                <w:lang w:val="en-ZA"/>
              </w:rPr>
              <w:t>Nigeria</w:t>
            </w:r>
          </w:p>
        </w:tc>
      </w:tr>
      <w:tr w:rsidR="00D21E11" w:rsidRPr="00006F17" w:rsidTr="00C47F82">
        <w:tc>
          <w:tcPr>
            <w:tcW w:w="1668" w:type="dxa"/>
            <w:vMerge w:val="restart"/>
          </w:tcPr>
          <w:p w:rsidR="00D21E11" w:rsidRDefault="00D21E11" w:rsidP="00D21E11">
            <w:pPr>
              <w:jc w:val="center"/>
              <w:rPr>
                <w:rFonts w:ascii="Arial" w:hAnsi="Arial" w:cs="Arial"/>
                <w:b/>
                <w:sz w:val="18"/>
                <w:szCs w:val="18"/>
                <w:highlight w:val="yellow"/>
                <w:lang w:val="en-ZA"/>
              </w:rPr>
            </w:pPr>
            <w:r>
              <w:rPr>
                <w:rFonts w:ascii="Arial" w:hAnsi="Arial" w:cs="Arial"/>
                <w:b/>
                <w:sz w:val="18"/>
                <w:szCs w:val="18"/>
                <w:highlight w:val="yellow"/>
                <w:lang w:val="en-ZA"/>
              </w:rPr>
              <w:t>10h00 – 12h00</w:t>
            </w:r>
          </w:p>
          <w:p w:rsidR="00D21E11" w:rsidRDefault="00D21E11" w:rsidP="00D21E11">
            <w:pPr>
              <w:jc w:val="center"/>
              <w:rPr>
                <w:rFonts w:ascii="Arial" w:hAnsi="Arial" w:cs="Arial"/>
                <w:b/>
                <w:sz w:val="18"/>
                <w:szCs w:val="18"/>
                <w:highlight w:val="yellow"/>
                <w:lang w:val="en-ZA"/>
              </w:rPr>
            </w:pPr>
          </w:p>
          <w:p w:rsidR="00D21E11" w:rsidRDefault="00D21E11" w:rsidP="00D21E11">
            <w:pPr>
              <w:jc w:val="center"/>
              <w:rPr>
                <w:rFonts w:ascii="Arial" w:hAnsi="Arial" w:cs="Arial"/>
                <w:b/>
                <w:sz w:val="18"/>
                <w:szCs w:val="18"/>
                <w:highlight w:val="yellow"/>
                <w:lang w:val="en-ZA"/>
              </w:rPr>
            </w:pPr>
          </w:p>
          <w:p w:rsidR="00D21E11" w:rsidRPr="00D21E11" w:rsidRDefault="00D21E11" w:rsidP="00D21E11">
            <w:pPr>
              <w:jc w:val="center"/>
              <w:rPr>
                <w:rFonts w:ascii="Arial" w:hAnsi="Arial" w:cs="Arial"/>
                <w:b/>
                <w:lang w:val="en-ZA"/>
              </w:rPr>
            </w:pPr>
            <w:r w:rsidRPr="00BA6759">
              <w:rPr>
                <w:rFonts w:ascii="Arial" w:hAnsi="Arial" w:cs="Arial"/>
                <w:b/>
                <w:lang w:val="en-ZA"/>
              </w:rPr>
              <w:t>Project Updates</w:t>
            </w:r>
          </w:p>
          <w:p w:rsidR="00D21E11" w:rsidRPr="00D21E11" w:rsidRDefault="00D21E11" w:rsidP="00D21E11">
            <w:pPr>
              <w:jc w:val="center"/>
              <w:rPr>
                <w:rFonts w:ascii="Arial" w:hAnsi="Arial" w:cs="Arial"/>
                <w:b/>
                <w:lang w:val="en-ZA"/>
              </w:rPr>
            </w:pPr>
          </w:p>
          <w:p w:rsidR="00D21E11" w:rsidRPr="00D21E11" w:rsidRDefault="00D21E11" w:rsidP="00D21E11">
            <w:pPr>
              <w:jc w:val="center"/>
              <w:rPr>
                <w:rFonts w:ascii="Arial" w:hAnsi="Arial" w:cs="Arial"/>
                <w:b/>
                <w:lang w:val="en-ZA"/>
              </w:rPr>
            </w:pPr>
          </w:p>
          <w:p w:rsidR="00D21E11" w:rsidRPr="00D21E11" w:rsidRDefault="00D21E11" w:rsidP="00D21E11">
            <w:pPr>
              <w:jc w:val="center"/>
              <w:rPr>
                <w:rFonts w:ascii="Arial" w:hAnsi="Arial" w:cs="Arial"/>
                <w:b/>
                <w:lang w:val="en-ZA"/>
              </w:rPr>
            </w:pPr>
          </w:p>
          <w:p w:rsidR="00D21E11" w:rsidRPr="002A0A5E" w:rsidRDefault="00D21E11" w:rsidP="00D21E11">
            <w:pPr>
              <w:jc w:val="center"/>
              <w:rPr>
                <w:rFonts w:ascii="Arial" w:hAnsi="Arial" w:cs="Arial"/>
                <w:b/>
                <w:sz w:val="18"/>
                <w:szCs w:val="18"/>
                <w:highlight w:val="yellow"/>
                <w:lang w:val="en-ZA"/>
              </w:rPr>
            </w:pPr>
          </w:p>
        </w:tc>
        <w:tc>
          <w:tcPr>
            <w:tcW w:w="7498" w:type="dxa"/>
          </w:tcPr>
          <w:p w:rsidR="00D21E11" w:rsidRDefault="00D21E11" w:rsidP="00C47F82">
            <w:pPr>
              <w:rPr>
                <w:rFonts w:ascii="Arial" w:hAnsi="Arial" w:cs="Arial"/>
                <w:sz w:val="18"/>
                <w:szCs w:val="18"/>
                <w:lang w:val="en-ZA"/>
              </w:rPr>
            </w:pPr>
            <w:r w:rsidRPr="0017094B">
              <w:rPr>
                <w:rFonts w:ascii="Arial" w:hAnsi="Arial" w:cs="Arial"/>
                <w:sz w:val="18"/>
                <w:szCs w:val="18"/>
                <w:highlight w:val="yellow"/>
                <w:lang w:val="en-ZA"/>
              </w:rPr>
              <w:t>10h00-10h30</w:t>
            </w:r>
          </w:p>
          <w:p w:rsidR="00D21E11" w:rsidRDefault="00D21E11" w:rsidP="00C47F82">
            <w:pPr>
              <w:rPr>
                <w:rFonts w:ascii="Arial" w:hAnsi="Arial" w:cs="Arial"/>
                <w:b/>
                <w:sz w:val="18"/>
                <w:szCs w:val="18"/>
                <w:lang w:val="en-ZA"/>
              </w:rPr>
            </w:pPr>
            <w:r>
              <w:rPr>
                <w:rFonts w:ascii="Arial" w:hAnsi="Arial" w:cs="Arial"/>
                <w:b/>
                <w:sz w:val="18"/>
                <w:szCs w:val="18"/>
                <w:lang w:val="en-ZA"/>
              </w:rPr>
              <w:t xml:space="preserve">Sierra Leone: The </w:t>
            </w:r>
            <w:proofErr w:type="spellStart"/>
            <w:r w:rsidRPr="0087509F">
              <w:rPr>
                <w:rFonts w:ascii="Arial" w:hAnsi="Arial" w:cs="Arial"/>
                <w:b/>
                <w:sz w:val="18"/>
                <w:szCs w:val="18"/>
                <w:lang w:val="en-ZA"/>
              </w:rPr>
              <w:t>Baomahun</w:t>
            </w:r>
            <w:proofErr w:type="spellEnd"/>
            <w:r w:rsidRPr="0087509F">
              <w:rPr>
                <w:rFonts w:ascii="Arial" w:hAnsi="Arial" w:cs="Arial"/>
                <w:b/>
                <w:sz w:val="18"/>
                <w:szCs w:val="18"/>
                <w:lang w:val="en-ZA"/>
              </w:rPr>
              <w:t xml:space="preserve"> Gold. Project </w:t>
            </w:r>
          </w:p>
          <w:p w:rsidR="00D21E11" w:rsidRPr="0017094B" w:rsidRDefault="00D21E11" w:rsidP="00C47F82">
            <w:pPr>
              <w:rPr>
                <w:rFonts w:ascii="Arial" w:hAnsi="Arial" w:cs="Arial"/>
                <w:sz w:val="18"/>
                <w:szCs w:val="18"/>
                <w:lang w:val="en-ZA"/>
              </w:rPr>
            </w:pPr>
            <w:r w:rsidRPr="0087509F">
              <w:rPr>
                <w:rFonts w:ascii="Arial" w:hAnsi="Arial" w:cs="Arial"/>
                <w:sz w:val="18"/>
                <w:szCs w:val="18"/>
                <w:lang w:val="en-ZA"/>
              </w:rPr>
              <w:t xml:space="preserve">Tim </w:t>
            </w:r>
            <w:proofErr w:type="spellStart"/>
            <w:r w:rsidRPr="0087509F">
              <w:rPr>
                <w:rFonts w:ascii="Arial" w:hAnsi="Arial" w:cs="Arial"/>
                <w:sz w:val="18"/>
                <w:szCs w:val="18"/>
                <w:lang w:val="en-ZA"/>
              </w:rPr>
              <w:t>Tokun</w:t>
            </w:r>
            <w:proofErr w:type="spellEnd"/>
            <w:r w:rsidRPr="0087509F">
              <w:rPr>
                <w:rFonts w:ascii="Arial" w:hAnsi="Arial" w:cs="Arial"/>
                <w:sz w:val="18"/>
                <w:szCs w:val="18"/>
                <w:lang w:val="en-ZA"/>
              </w:rPr>
              <w:t xml:space="preserve">, </w:t>
            </w:r>
            <w:proofErr w:type="spellStart"/>
            <w:r w:rsidRPr="0087509F">
              <w:rPr>
                <w:rFonts w:ascii="Arial" w:hAnsi="Arial" w:cs="Arial"/>
                <w:sz w:val="18"/>
                <w:szCs w:val="18"/>
                <w:lang w:val="en-ZA"/>
              </w:rPr>
              <w:t>Motimose</w:t>
            </w:r>
            <w:proofErr w:type="spellEnd"/>
            <w:r w:rsidRPr="0087509F">
              <w:rPr>
                <w:rFonts w:ascii="Arial" w:hAnsi="Arial" w:cs="Arial"/>
                <w:sz w:val="18"/>
                <w:szCs w:val="18"/>
                <w:lang w:val="en-ZA"/>
              </w:rPr>
              <w:t xml:space="preserve"> Metals Ltd, Managing Partner, Nigeria</w:t>
            </w:r>
          </w:p>
        </w:tc>
      </w:tr>
      <w:tr w:rsidR="00D21E11" w:rsidRPr="00006F17" w:rsidTr="00C47F82">
        <w:tc>
          <w:tcPr>
            <w:tcW w:w="1668" w:type="dxa"/>
            <w:vMerge/>
          </w:tcPr>
          <w:p w:rsidR="00D21E11" w:rsidRPr="002A0A5E" w:rsidRDefault="00D21E11" w:rsidP="00C47F82">
            <w:pPr>
              <w:jc w:val="center"/>
              <w:rPr>
                <w:rFonts w:ascii="Arial" w:hAnsi="Arial" w:cs="Arial"/>
                <w:b/>
                <w:sz w:val="18"/>
                <w:szCs w:val="18"/>
                <w:highlight w:val="yellow"/>
                <w:lang w:val="en-ZA"/>
              </w:rPr>
            </w:pPr>
          </w:p>
        </w:tc>
        <w:tc>
          <w:tcPr>
            <w:tcW w:w="7498" w:type="dxa"/>
          </w:tcPr>
          <w:p w:rsidR="00D21E11" w:rsidRDefault="00D21E11" w:rsidP="00C47F82">
            <w:pPr>
              <w:rPr>
                <w:rFonts w:ascii="Arial" w:hAnsi="Arial" w:cs="Arial"/>
                <w:sz w:val="18"/>
                <w:szCs w:val="18"/>
                <w:lang w:val="en-ZA"/>
              </w:rPr>
            </w:pPr>
            <w:r w:rsidRPr="0017094B">
              <w:rPr>
                <w:rFonts w:ascii="Arial" w:hAnsi="Arial" w:cs="Arial"/>
                <w:sz w:val="18"/>
                <w:szCs w:val="18"/>
                <w:highlight w:val="yellow"/>
                <w:lang w:val="en-ZA"/>
              </w:rPr>
              <w:t>10h30-11h00</w:t>
            </w:r>
          </w:p>
          <w:p w:rsidR="00D21E11" w:rsidRDefault="00F801A9" w:rsidP="00C47F82">
            <w:pPr>
              <w:rPr>
                <w:rFonts w:ascii="Arial" w:hAnsi="Arial" w:cs="Arial"/>
                <w:b/>
                <w:sz w:val="18"/>
                <w:szCs w:val="18"/>
                <w:lang w:val="en-ZA"/>
              </w:rPr>
            </w:pPr>
            <w:r>
              <w:rPr>
                <w:rFonts w:ascii="Arial" w:hAnsi="Arial" w:cs="Arial"/>
                <w:b/>
                <w:sz w:val="18"/>
                <w:szCs w:val="18"/>
                <w:lang w:val="en-ZA"/>
              </w:rPr>
              <w:t xml:space="preserve">The </w:t>
            </w:r>
            <w:proofErr w:type="spellStart"/>
            <w:r>
              <w:rPr>
                <w:rFonts w:ascii="Arial" w:hAnsi="Arial" w:cs="Arial"/>
                <w:b/>
                <w:sz w:val="18"/>
                <w:szCs w:val="18"/>
                <w:lang w:val="en-ZA"/>
              </w:rPr>
              <w:t>Lapai</w:t>
            </w:r>
            <w:proofErr w:type="spellEnd"/>
            <w:r>
              <w:rPr>
                <w:rFonts w:ascii="Arial" w:hAnsi="Arial" w:cs="Arial"/>
                <w:b/>
                <w:sz w:val="18"/>
                <w:szCs w:val="18"/>
                <w:lang w:val="en-ZA"/>
              </w:rPr>
              <w:t xml:space="preserve"> and Osun Gold Projects</w:t>
            </w:r>
          </w:p>
          <w:p w:rsidR="00D21E11" w:rsidRPr="0017094B" w:rsidRDefault="00D21E11" w:rsidP="00C47F82">
            <w:pPr>
              <w:rPr>
                <w:rFonts w:ascii="Arial" w:hAnsi="Arial" w:cs="Arial"/>
                <w:b/>
                <w:sz w:val="18"/>
                <w:szCs w:val="18"/>
                <w:lang w:val="en-ZA"/>
              </w:rPr>
            </w:pPr>
            <w:r>
              <w:rPr>
                <w:rFonts w:ascii="Arial" w:hAnsi="Arial" w:cs="Arial"/>
                <w:sz w:val="18"/>
                <w:szCs w:val="18"/>
                <w:lang w:val="en-ZA"/>
              </w:rPr>
              <w:t xml:space="preserve">Riaan Van Der </w:t>
            </w:r>
            <w:proofErr w:type="spellStart"/>
            <w:r>
              <w:rPr>
                <w:rFonts w:ascii="Arial" w:hAnsi="Arial" w:cs="Arial"/>
                <w:sz w:val="18"/>
                <w:szCs w:val="18"/>
                <w:lang w:val="en-ZA"/>
              </w:rPr>
              <w:t>Westhuizen</w:t>
            </w:r>
            <w:proofErr w:type="spellEnd"/>
            <w:r>
              <w:rPr>
                <w:rFonts w:ascii="Arial" w:hAnsi="Arial" w:cs="Arial"/>
                <w:sz w:val="18"/>
                <w:szCs w:val="18"/>
                <w:lang w:val="en-ZA"/>
              </w:rPr>
              <w:t>, Managing Director, Allied African, Nigeria</w:t>
            </w:r>
          </w:p>
        </w:tc>
      </w:tr>
      <w:tr w:rsidR="00D21E11" w:rsidRPr="00006F17" w:rsidTr="00C47F82">
        <w:tc>
          <w:tcPr>
            <w:tcW w:w="1668" w:type="dxa"/>
            <w:vMerge/>
          </w:tcPr>
          <w:p w:rsidR="00D21E11" w:rsidRPr="002A0A5E" w:rsidRDefault="00D21E11" w:rsidP="00C47F82">
            <w:pPr>
              <w:jc w:val="center"/>
              <w:rPr>
                <w:rFonts w:ascii="Arial" w:hAnsi="Arial" w:cs="Arial"/>
                <w:b/>
                <w:sz w:val="18"/>
                <w:szCs w:val="18"/>
                <w:highlight w:val="yellow"/>
                <w:lang w:val="en-ZA"/>
              </w:rPr>
            </w:pPr>
          </w:p>
        </w:tc>
        <w:tc>
          <w:tcPr>
            <w:tcW w:w="7498" w:type="dxa"/>
          </w:tcPr>
          <w:p w:rsidR="00D21E11" w:rsidRDefault="00D21E11" w:rsidP="00C47F82">
            <w:pPr>
              <w:rPr>
                <w:rFonts w:ascii="Arial" w:hAnsi="Arial" w:cs="Arial"/>
                <w:sz w:val="18"/>
                <w:szCs w:val="18"/>
                <w:lang w:val="en-ZA"/>
              </w:rPr>
            </w:pPr>
            <w:r w:rsidRPr="0017094B">
              <w:rPr>
                <w:rFonts w:ascii="Arial" w:hAnsi="Arial" w:cs="Arial"/>
                <w:sz w:val="18"/>
                <w:szCs w:val="18"/>
                <w:highlight w:val="yellow"/>
                <w:lang w:val="en-ZA"/>
              </w:rPr>
              <w:t>11h00-11h30</w:t>
            </w:r>
          </w:p>
          <w:p w:rsidR="00D21E11" w:rsidRPr="0017094B" w:rsidRDefault="000E41DD" w:rsidP="00C47F82">
            <w:pPr>
              <w:rPr>
                <w:rFonts w:ascii="Arial" w:hAnsi="Arial" w:cs="Arial"/>
                <w:b/>
                <w:sz w:val="18"/>
                <w:szCs w:val="18"/>
                <w:lang w:val="en-ZA"/>
              </w:rPr>
            </w:pPr>
            <w:r>
              <w:rPr>
                <w:rFonts w:ascii="Arial" w:hAnsi="Arial" w:cs="Arial"/>
                <w:b/>
                <w:sz w:val="18"/>
                <w:szCs w:val="18"/>
                <w:lang w:val="en-ZA"/>
              </w:rPr>
              <w:t>Senegal projects</w:t>
            </w:r>
            <w:r w:rsidR="00D21E11" w:rsidRPr="0017094B">
              <w:rPr>
                <w:rFonts w:ascii="Arial" w:hAnsi="Arial" w:cs="Arial"/>
                <w:b/>
                <w:sz w:val="18"/>
                <w:szCs w:val="18"/>
                <w:lang w:val="en-ZA"/>
              </w:rPr>
              <w:t xml:space="preserve">: </w:t>
            </w:r>
            <w:r>
              <w:rPr>
                <w:rFonts w:ascii="Arial" w:hAnsi="Arial" w:cs="Arial"/>
                <w:b/>
                <w:sz w:val="18"/>
                <w:szCs w:val="18"/>
                <w:lang w:val="en-ZA"/>
              </w:rPr>
              <w:t>W</w:t>
            </w:r>
            <w:r w:rsidRPr="000E41DD">
              <w:rPr>
                <w:rFonts w:ascii="Arial" w:hAnsi="Arial" w:cs="Arial"/>
                <w:b/>
                <w:sz w:val="18"/>
                <w:szCs w:val="18"/>
                <w:lang w:val="en-ZA"/>
              </w:rPr>
              <w:t>omen in small-scale mining and local development</w:t>
            </w:r>
          </w:p>
          <w:p w:rsidR="00D21E11" w:rsidRPr="0017094B" w:rsidRDefault="00D21E11" w:rsidP="00C47F82">
            <w:pPr>
              <w:rPr>
                <w:rFonts w:ascii="Arial" w:hAnsi="Arial" w:cs="Arial"/>
                <w:sz w:val="18"/>
                <w:szCs w:val="18"/>
                <w:lang w:val="en-ZA"/>
              </w:rPr>
            </w:pPr>
            <w:r w:rsidRPr="006655D6">
              <w:rPr>
                <w:rFonts w:ascii="Arial" w:hAnsi="Arial" w:cs="Arial"/>
                <w:sz w:val="18"/>
                <w:szCs w:val="18"/>
                <w:lang w:val="en-ZA"/>
              </w:rPr>
              <w:t xml:space="preserve">Aida </w:t>
            </w:r>
            <w:proofErr w:type="spellStart"/>
            <w:r w:rsidRPr="006655D6">
              <w:rPr>
                <w:rFonts w:ascii="Arial" w:hAnsi="Arial" w:cs="Arial"/>
                <w:sz w:val="18"/>
                <w:szCs w:val="18"/>
                <w:lang w:val="en-ZA"/>
              </w:rPr>
              <w:t>Diop</w:t>
            </w:r>
            <w:proofErr w:type="spellEnd"/>
            <w:r w:rsidRPr="006655D6">
              <w:rPr>
                <w:rFonts w:ascii="Arial" w:hAnsi="Arial" w:cs="Arial"/>
                <w:sz w:val="18"/>
                <w:szCs w:val="18"/>
                <w:lang w:val="en-ZA"/>
              </w:rPr>
              <w:t>, Pres</w:t>
            </w:r>
            <w:r>
              <w:rPr>
                <w:rFonts w:ascii="Arial" w:hAnsi="Arial" w:cs="Arial"/>
                <w:sz w:val="18"/>
                <w:szCs w:val="18"/>
                <w:lang w:val="en-ZA"/>
              </w:rPr>
              <w:t>ident, Women in Mining, Senegal</w:t>
            </w:r>
          </w:p>
        </w:tc>
      </w:tr>
      <w:tr w:rsidR="00D21E11" w:rsidRPr="00006F17" w:rsidTr="00C47F82">
        <w:tc>
          <w:tcPr>
            <w:tcW w:w="1668" w:type="dxa"/>
            <w:vMerge/>
          </w:tcPr>
          <w:p w:rsidR="00D21E11" w:rsidRPr="002A0A5E" w:rsidRDefault="00D21E11" w:rsidP="00C47F82">
            <w:pPr>
              <w:jc w:val="center"/>
              <w:rPr>
                <w:rFonts w:ascii="Arial" w:hAnsi="Arial" w:cs="Arial"/>
                <w:b/>
                <w:sz w:val="18"/>
                <w:szCs w:val="18"/>
                <w:highlight w:val="yellow"/>
                <w:lang w:val="en-ZA"/>
              </w:rPr>
            </w:pPr>
          </w:p>
        </w:tc>
        <w:tc>
          <w:tcPr>
            <w:tcW w:w="7498" w:type="dxa"/>
          </w:tcPr>
          <w:p w:rsidR="00D21E11" w:rsidRPr="00D21E11" w:rsidRDefault="00D21E11" w:rsidP="00C47F82">
            <w:pPr>
              <w:rPr>
                <w:rFonts w:ascii="Arial" w:hAnsi="Arial" w:cs="Arial"/>
                <w:sz w:val="18"/>
                <w:szCs w:val="18"/>
                <w:lang w:val="en-ZA"/>
              </w:rPr>
            </w:pPr>
            <w:r w:rsidRPr="00D21E11">
              <w:rPr>
                <w:rFonts w:ascii="Arial" w:hAnsi="Arial" w:cs="Arial"/>
                <w:sz w:val="18"/>
                <w:szCs w:val="18"/>
                <w:highlight w:val="yellow"/>
                <w:lang w:val="en-ZA"/>
              </w:rPr>
              <w:t>11h30-12h00</w:t>
            </w:r>
          </w:p>
          <w:p w:rsidR="00D21E11" w:rsidRPr="00E92F10" w:rsidRDefault="00D21E11" w:rsidP="00C47F82">
            <w:pPr>
              <w:rPr>
                <w:rFonts w:ascii="Arial" w:hAnsi="Arial" w:cs="Arial"/>
                <w:b/>
                <w:sz w:val="18"/>
                <w:szCs w:val="18"/>
                <w:lang w:val="en-ZA"/>
              </w:rPr>
            </w:pPr>
            <w:r w:rsidRPr="00E92F10">
              <w:rPr>
                <w:rFonts w:ascii="Arial" w:hAnsi="Arial" w:cs="Arial"/>
                <w:b/>
                <w:sz w:val="18"/>
                <w:szCs w:val="18"/>
                <w:lang w:val="en-ZA"/>
              </w:rPr>
              <w:t xml:space="preserve">The </w:t>
            </w:r>
            <w:proofErr w:type="spellStart"/>
            <w:r w:rsidRPr="00E92F10">
              <w:rPr>
                <w:rFonts w:ascii="Arial" w:hAnsi="Arial" w:cs="Arial"/>
                <w:b/>
                <w:sz w:val="18"/>
                <w:szCs w:val="18"/>
                <w:lang w:val="en-ZA"/>
              </w:rPr>
              <w:t>Segilola</w:t>
            </w:r>
            <w:proofErr w:type="spellEnd"/>
            <w:r w:rsidRPr="00E92F10">
              <w:rPr>
                <w:rFonts w:ascii="Arial" w:hAnsi="Arial" w:cs="Arial"/>
                <w:b/>
                <w:sz w:val="18"/>
                <w:szCs w:val="18"/>
                <w:lang w:val="en-ZA"/>
              </w:rPr>
              <w:t xml:space="preserve"> Gold Project update</w:t>
            </w:r>
          </w:p>
          <w:p w:rsidR="00D21E11" w:rsidRPr="0017094B" w:rsidRDefault="00D21E11" w:rsidP="00C47F82">
            <w:pPr>
              <w:rPr>
                <w:rFonts w:ascii="Arial" w:hAnsi="Arial" w:cs="Arial"/>
                <w:sz w:val="18"/>
                <w:szCs w:val="18"/>
                <w:lang w:val="en-ZA"/>
              </w:rPr>
            </w:pPr>
            <w:proofErr w:type="spellStart"/>
            <w:r w:rsidRPr="00E92F10">
              <w:rPr>
                <w:rFonts w:ascii="Arial" w:hAnsi="Arial" w:cs="Arial"/>
                <w:sz w:val="18"/>
                <w:szCs w:val="18"/>
                <w:lang w:val="en-ZA"/>
              </w:rPr>
              <w:t>Segun</w:t>
            </w:r>
            <w:proofErr w:type="spellEnd"/>
            <w:r w:rsidRPr="00E92F10">
              <w:rPr>
                <w:rFonts w:ascii="Arial" w:hAnsi="Arial" w:cs="Arial"/>
                <w:sz w:val="18"/>
                <w:szCs w:val="18"/>
                <w:lang w:val="en-ZA"/>
              </w:rPr>
              <w:t xml:space="preserve"> Lawson, Chief Executive Officer, Thor Exploration, </w:t>
            </w:r>
            <w:proofErr w:type="spellStart"/>
            <w:r w:rsidRPr="00E92F10">
              <w:rPr>
                <w:rFonts w:ascii="Arial" w:hAnsi="Arial" w:cs="Arial"/>
                <w:sz w:val="18"/>
                <w:szCs w:val="18"/>
                <w:lang w:val="en-ZA"/>
              </w:rPr>
              <w:t>Nigera</w:t>
            </w:r>
            <w:proofErr w:type="spellEnd"/>
            <w:r w:rsidRPr="00821093">
              <w:rPr>
                <w:rFonts w:ascii="Arial" w:hAnsi="Arial" w:cs="Arial"/>
                <w:color w:val="FF0000"/>
                <w:sz w:val="18"/>
                <w:szCs w:val="18"/>
                <w:highlight w:val="lightGray"/>
                <w:lang w:val="en-ZA"/>
              </w:rPr>
              <w:t xml:space="preserve"> </w:t>
            </w:r>
          </w:p>
        </w:tc>
      </w:tr>
      <w:tr w:rsidR="009712AE" w:rsidRPr="00006F17" w:rsidTr="00C47F82">
        <w:tc>
          <w:tcPr>
            <w:tcW w:w="1668" w:type="dxa"/>
          </w:tcPr>
          <w:p w:rsidR="009712AE" w:rsidRPr="005530BB" w:rsidRDefault="00D21E11" w:rsidP="00C47F82">
            <w:pPr>
              <w:jc w:val="center"/>
              <w:rPr>
                <w:rFonts w:ascii="Arial" w:hAnsi="Arial" w:cs="Arial"/>
                <w:b/>
                <w:sz w:val="18"/>
                <w:szCs w:val="18"/>
                <w:lang w:val="en-ZA"/>
              </w:rPr>
            </w:pPr>
            <w:r w:rsidRPr="005530BB">
              <w:rPr>
                <w:rFonts w:ascii="Arial" w:hAnsi="Arial" w:cs="Arial"/>
                <w:b/>
                <w:sz w:val="18"/>
                <w:szCs w:val="18"/>
                <w:highlight w:val="yellow"/>
                <w:lang w:val="en-ZA"/>
              </w:rPr>
              <w:t>12h00 – 12h30</w:t>
            </w:r>
          </w:p>
          <w:p w:rsidR="00D21E11" w:rsidRPr="005530BB" w:rsidRDefault="00D21E11" w:rsidP="00C47F82">
            <w:pPr>
              <w:jc w:val="center"/>
              <w:rPr>
                <w:rFonts w:ascii="Arial" w:hAnsi="Arial" w:cs="Arial"/>
                <w:b/>
                <w:sz w:val="18"/>
                <w:szCs w:val="18"/>
                <w:lang w:val="en-ZA"/>
              </w:rPr>
            </w:pPr>
          </w:p>
          <w:p w:rsidR="00D21E11" w:rsidRPr="005530BB" w:rsidRDefault="00D21E11" w:rsidP="00C47F82">
            <w:pPr>
              <w:jc w:val="center"/>
              <w:rPr>
                <w:rFonts w:ascii="Arial" w:hAnsi="Arial" w:cs="Arial"/>
                <w:b/>
                <w:sz w:val="18"/>
                <w:szCs w:val="18"/>
                <w:lang w:val="en-ZA"/>
              </w:rPr>
            </w:pPr>
          </w:p>
          <w:p w:rsidR="00D21E11" w:rsidRPr="005530BB" w:rsidRDefault="00D21E11" w:rsidP="00C47F82">
            <w:pPr>
              <w:jc w:val="center"/>
              <w:rPr>
                <w:rFonts w:ascii="Arial" w:hAnsi="Arial" w:cs="Arial"/>
                <w:b/>
                <w:lang w:val="en-ZA"/>
              </w:rPr>
            </w:pPr>
            <w:r w:rsidRPr="005530BB">
              <w:rPr>
                <w:rFonts w:ascii="Arial" w:hAnsi="Arial" w:cs="Arial"/>
                <w:b/>
                <w:lang w:val="en-ZA"/>
              </w:rPr>
              <w:t>Discussion</w:t>
            </w:r>
          </w:p>
          <w:p w:rsidR="00D21E11" w:rsidRPr="005530BB" w:rsidRDefault="00D21E11" w:rsidP="00C47F82">
            <w:pPr>
              <w:jc w:val="center"/>
              <w:rPr>
                <w:rFonts w:ascii="Arial" w:hAnsi="Arial" w:cs="Arial"/>
                <w:b/>
                <w:lang w:val="en-ZA"/>
              </w:rPr>
            </w:pPr>
          </w:p>
          <w:p w:rsidR="00D21E11" w:rsidRPr="005530BB" w:rsidRDefault="00D21E11" w:rsidP="00C47F82">
            <w:pPr>
              <w:jc w:val="center"/>
              <w:rPr>
                <w:rFonts w:ascii="Arial" w:hAnsi="Arial" w:cs="Arial"/>
                <w:b/>
                <w:lang w:val="en-ZA"/>
              </w:rPr>
            </w:pPr>
          </w:p>
          <w:p w:rsidR="00D21E11" w:rsidRPr="005530BB" w:rsidRDefault="00D21E11" w:rsidP="00C47F82">
            <w:pPr>
              <w:jc w:val="center"/>
              <w:rPr>
                <w:rFonts w:ascii="Arial" w:hAnsi="Arial" w:cs="Arial"/>
                <w:b/>
                <w:sz w:val="18"/>
                <w:szCs w:val="18"/>
                <w:lang w:val="en-ZA"/>
              </w:rPr>
            </w:pPr>
          </w:p>
        </w:tc>
        <w:tc>
          <w:tcPr>
            <w:tcW w:w="7498" w:type="dxa"/>
          </w:tcPr>
          <w:p w:rsidR="009712AE" w:rsidRPr="005530BB" w:rsidRDefault="009712AE" w:rsidP="00C47F82">
            <w:pPr>
              <w:rPr>
                <w:rFonts w:ascii="Arial" w:hAnsi="Arial" w:cs="Arial"/>
                <w:sz w:val="18"/>
                <w:szCs w:val="18"/>
                <w:lang w:val="en-ZA"/>
              </w:rPr>
            </w:pPr>
            <w:r w:rsidRPr="005530BB">
              <w:rPr>
                <w:rFonts w:ascii="Arial" w:hAnsi="Arial" w:cs="Arial"/>
                <w:sz w:val="18"/>
                <w:szCs w:val="18"/>
                <w:highlight w:val="yellow"/>
                <w:lang w:val="en-ZA"/>
              </w:rPr>
              <w:t>12h00  12h30</w:t>
            </w:r>
          </w:p>
          <w:p w:rsidR="009712AE" w:rsidRPr="005530BB" w:rsidRDefault="00B94B3B" w:rsidP="00C47F82">
            <w:pPr>
              <w:rPr>
                <w:rFonts w:ascii="Arial" w:hAnsi="Arial" w:cs="Arial"/>
                <w:sz w:val="18"/>
                <w:szCs w:val="18"/>
                <w:lang w:val="en-ZA"/>
              </w:rPr>
            </w:pPr>
            <w:r w:rsidRPr="005530BB">
              <w:rPr>
                <w:rFonts w:ascii="Arial" w:hAnsi="Arial" w:cs="Arial"/>
                <w:sz w:val="18"/>
                <w:szCs w:val="18"/>
                <w:lang w:val="en-ZA"/>
              </w:rPr>
              <w:t>Experiences in West Africa</w:t>
            </w:r>
          </w:p>
          <w:p w:rsidR="009712AE" w:rsidRPr="005530BB" w:rsidRDefault="009712AE" w:rsidP="00C47F82">
            <w:pPr>
              <w:rPr>
                <w:rFonts w:ascii="Arial" w:hAnsi="Arial" w:cs="Arial"/>
                <w:b/>
                <w:sz w:val="18"/>
                <w:szCs w:val="18"/>
                <w:lang w:val="en-ZA"/>
              </w:rPr>
            </w:pPr>
            <w:r w:rsidRPr="005530BB">
              <w:rPr>
                <w:rFonts w:ascii="Arial" w:hAnsi="Arial" w:cs="Arial"/>
                <w:b/>
                <w:sz w:val="18"/>
                <w:szCs w:val="18"/>
                <w:lang w:val="en-ZA"/>
              </w:rPr>
              <w:t xml:space="preserve">Discussion moderated by Tim </w:t>
            </w:r>
            <w:proofErr w:type="spellStart"/>
            <w:r w:rsidRPr="005530BB">
              <w:rPr>
                <w:rFonts w:ascii="Arial" w:hAnsi="Arial" w:cs="Arial"/>
                <w:b/>
                <w:sz w:val="18"/>
                <w:szCs w:val="18"/>
                <w:lang w:val="en-ZA"/>
              </w:rPr>
              <w:t>Tokun</w:t>
            </w:r>
            <w:proofErr w:type="spellEnd"/>
            <w:r w:rsidRPr="005530BB">
              <w:rPr>
                <w:rFonts w:ascii="Arial" w:hAnsi="Arial" w:cs="Arial"/>
                <w:b/>
                <w:sz w:val="18"/>
                <w:szCs w:val="18"/>
                <w:lang w:val="en-ZA"/>
              </w:rPr>
              <w:t>, Project Developer, Nigeria</w:t>
            </w:r>
          </w:p>
          <w:p w:rsidR="009712AE" w:rsidRPr="005530BB" w:rsidRDefault="009712AE" w:rsidP="00C47F82">
            <w:pPr>
              <w:rPr>
                <w:rFonts w:ascii="Arial" w:hAnsi="Arial" w:cs="Arial"/>
                <w:b/>
                <w:sz w:val="18"/>
                <w:szCs w:val="18"/>
                <w:lang w:val="en-ZA"/>
              </w:rPr>
            </w:pPr>
            <w:proofErr w:type="spellStart"/>
            <w:r w:rsidRPr="005530BB">
              <w:rPr>
                <w:rFonts w:ascii="Arial" w:hAnsi="Arial" w:cs="Arial"/>
                <w:b/>
                <w:sz w:val="18"/>
                <w:szCs w:val="18"/>
                <w:lang w:val="en-ZA"/>
              </w:rPr>
              <w:t>Panelists</w:t>
            </w:r>
            <w:proofErr w:type="spellEnd"/>
            <w:r w:rsidRPr="005530BB">
              <w:rPr>
                <w:rFonts w:ascii="Arial" w:hAnsi="Arial" w:cs="Arial"/>
                <w:b/>
                <w:sz w:val="18"/>
                <w:szCs w:val="18"/>
                <w:lang w:val="en-ZA"/>
              </w:rPr>
              <w:t>:</w:t>
            </w:r>
          </w:p>
          <w:p w:rsidR="009712AE" w:rsidRPr="005530BB" w:rsidRDefault="009712AE" w:rsidP="009712AE">
            <w:pPr>
              <w:pStyle w:val="ListParagraph"/>
              <w:numPr>
                <w:ilvl w:val="0"/>
                <w:numId w:val="4"/>
              </w:numPr>
              <w:rPr>
                <w:rFonts w:ascii="Arial" w:hAnsi="Arial" w:cs="Arial"/>
                <w:b/>
                <w:sz w:val="18"/>
                <w:szCs w:val="18"/>
                <w:lang w:val="en-ZA"/>
              </w:rPr>
            </w:pPr>
            <w:r w:rsidRPr="005530BB">
              <w:rPr>
                <w:rFonts w:ascii="Arial" w:hAnsi="Arial" w:cs="Arial"/>
                <w:sz w:val="18"/>
                <w:szCs w:val="18"/>
                <w:lang w:val="en-ZA"/>
              </w:rPr>
              <w:t xml:space="preserve">Aida </w:t>
            </w:r>
            <w:proofErr w:type="spellStart"/>
            <w:r w:rsidRPr="005530BB">
              <w:rPr>
                <w:rFonts w:ascii="Arial" w:hAnsi="Arial" w:cs="Arial"/>
                <w:sz w:val="18"/>
                <w:szCs w:val="18"/>
                <w:lang w:val="en-ZA"/>
              </w:rPr>
              <w:t>Diop</w:t>
            </w:r>
            <w:proofErr w:type="spellEnd"/>
            <w:r w:rsidRPr="005530BB">
              <w:rPr>
                <w:rFonts w:ascii="Arial" w:hAnsi="Arial" w:cs="Arial"/>
                <w:sz w:val="18"/>
                <w:szCs w:val="18"/>
                <w:lang w:val="en-ZA"/>
              </w:rPr>
              <w:t>, President, Women in Mining, Senegal</w:t>
            </w:r>
          </w:p>
          <w:p w:rsidR="009712AE" w:rsidRPr="005530BB" w:rsidRDefault="009712AE" w:rsidP="009712AE">
            <w:pPr>
              <w:pStyle w:val="ListParagraph"/>
              <w:numPr>
                <w:ilvl w:val="0"/>
                <w:numId w:val="4"/>
              </w:numPr>
              <w:rPr>
                <w:rFonts w:ascii="Arial" w:hAnsi="Arial" w:cs="Arial"/>
                <w:b/>
                <w:sz w:val="18"/>
                <w:szCs w:val="18"/>
                <w:lang w:val="en-ZA"/>
              </w:rPr>
            </w:pPr>
            <w:r w:rsidRPr="005530BB">
              <w:rPr>
                <w:rFonts w:ascii="Arial" w:hAnsi="Arial" w:cs="Arial"/>
                <w:sz w:val="18"/>
                <w:szCs w:val="18"/>
                <w:lang w:val="en-ZA"/>
              </w:rPr>
              <w:t>Riaan, Allied African, Nigeria</w:t>
            </w:r>
          </w:p>
          <w:p w:rsidR="009712AE" w:rsidRPr="005530BB" w:rsidRDefault="009712AE" w:rsidP="00D21E11">
            <w:pPr>
              <w:pStyle w:val="ListParagraph"/>
              <w:numPr>
                <w:ilvl w:val="0"/>
                <w:numId w:val="4"/>
              </w:numPr>
              <w:rPr>
                <w:rFonts w:ascii="Arial" w:hAnsi="Arial" w:cs="Arial"/>
                <w:sz w:val="18"/>
                <w:szCs w:val="18"/>
                <w:lang w:val="en-ZA"/>
              </w:rPr>
            </w:pPr>
            <w:proofErr w:type="spellStart"/>
            <w:r w:rsidRPr="005530BB">
              <w:rPr>
                <w:rFonts w:ascii="Arial" w:hAnsi="Arial" w:cs="Arial"/>
                <w:sz w:val="18"/>
                <w:szCs w:val="18"/>
                <w:lang w:val="en-ZA"/>
              </w:rPr>
              <w:t>Segun</w:t>
            </w:r>
            <w:proofErr w:type="spellEnd"/>
            <w:r w:rsidRPr="005530BB">
              <w:rPr>
                <w:rFonts w:ascii="Arial" w:hAnsi="Arial" w:cs="Arial"/>
                <w:sz w:val="18"/>
                <w:szCs w:val="18"/>
                <w:lang w:val="en-ZA"/>
              </w:rPr>
              <w:t xml:space="preserve"> Lawson, Thor Exploration, Nigeria</w:t>
            </w:r>
          </w:p>
        </w:tc>
      </w:tr>
      <w:tr w:rsidR="009712AE" w:rsidRPr="00006F17" w:rsidTr="00C47F82">
        <w:tc>
          <w:tcPr>
            <w:tcW w:w="1668" w:type="dxa"/>
          </w:tcPr>
          <w:p w:rsidR="009712AE" w:rsidRPr="007D03C4" w:rsidRDefault="009712AE" w:rsidP="00C47F82">
            <w:pPr>
              <w:jc w:val="center"/>
              <w:rPr>
                <w:rFonts w:ascii="Arial" w:hAnsi="Arial" w:cs="Arial"/>
                <w:b/>
                <w:sz w:val="18"/>
                <w:szCs w:val="18"/>
                <w:highlight w:val="yellow"/>
                <w:lang w:val="en-ZA"/>
              </w:rPr>
            </w:pPr>
            <w:r w:rsidRPr="007D03C4">
              <w:rPr>
                <w:rFonts w:ascii="Arial" w:hAnsi="Arial" w:cs="Arial"/>
                <w:b/>
                <w:sz w:val="18"/>
                <w:szCs w:val="18"/>
                <w:highlight w:val="yellow"/>
                <w:lang w:val="en-ZA"/>
              </w:rPr>
              <w:t>1</w:t>
            </w:r>
            <w:r>
              <w:rPr>
                <w:rFonts w:ascii="Arial" w:hAnsi="Arial" w:cs="Arial"/>
                <w:b/>
                <w:sz w:val="18"/>
                <w:szCs w:val="18"/>
                <w:highlight w:val="yellow"/>
                <w:lang w:val="en-ZA"/>
              </w:rPr>
              <w:t>3</w:t>
            </w:r>
            <w:r w:rsidRPr="007D03C4">
              <w:rPr>
                <w:rFonts w:ascii="Arial" w:hAnsi="Arial" w:cs="Arial"/>
                <w:b/>
                <w:sz w:val="18"/>
                <w:szCs w:val="18"/>
                <w:highlight w:val="yellow"/>
                <w:lang w:val="en-ZA"/>
              </w:rPr>
              <w:t>h</w:t>
            </w:r>
            <w:r>
              <w:rPr>
                <w:rFonts w:ascii="Arial" w:hAnsi="Arial" w:cs="Arial"/>
                <w:b/>
                <w:sz w:val="18"/>
                <w:szCs w:val="18"/>
                <w:highlight w:val="yellow"/>
                <w:lang w:val="en-ZA"/>
              </w:rPr>
              <w:t xml:space="preserve">00 </w:t>
            </w:r>
            <w:r w:rsidRPr="007D03C4">
              <w:rPr>
                <w:rFonts w:ascii="Arial" w:hAnsi="Arial" w:cs="Arial"/>
                <w:b/>
                <w:sz w:val="18"/>
                <w:szCs w:val="18"/>
                <w:highlight w:val="yellow"/>
                <w:lang w:val="en-ZA"/>
              </w:rPr>
              <w:t>-</w:t>
            </w:r>
            <w:r>
              <w:rPr>
                <w:rFonts w:ascii="Arial" w:hAnsi="Arial" w:cs="Arial"/>
                <w:b/>
                <w:sz w:val="18"/>
                <w:szCs w:val="18"/>
                <w:highlight w:val="yellow"/>
                <w:lang w:val="en-ZA"/>
              </w:rPr>
              <w:t xml:space="preserve"> 13h45</w:t>
            </w:r>
          </w:p>
          <w:p w:rsidR="009712AE" w:rsidRDefault="009712AE" w:rsidP="00C47F82">
            <w:pPr>
              <w:jc w:val="center"/>
              <w:rPr>
                <w:rFonts w:ascii="Arial" w:hAnsi="Arial" w:cs="Arial"/>
                <w:b/>
                <w:lang w:val="en-ZA"/>
              </w:rPr>
            </w:pPr>
            <w:r w:rsidRPr="00BA6759">
              <w:rPr>
                <w:rFonts w:ascii="Arial" w:hAnsi="Arial" w:cs="Arial"/>
                <w:b/>
                <w:lang w:val="en-ZA"/>
              </w:rPr>
              <w:t>In Conversation</w:t>
            </w:r>
          </w:p>
          <w:p w:rsidR="00047263" w:rsidRPr="002A0A5E" w:rsidRDefault="00047263" w:rsidP="00BA6759">
            <w:pPr>
              <w:rPr>
                <w:rFonts w:ascii="Arial" w:hAnsi="Arial" w:cs="Arial"/>
                <w:b/>
                <w:sz w:val="18"/>
                <w:szCs w:val="18"/>
                <w:highlight w:val="yellow"/>
                <w:lang w:val="en-ZA"/>
              </w:rPr>
            </w:pPr>
          </w:p>
        </w:tc>
        <w:tc>
          <w:tcPr>
            <w:tcW w:w="7498" w:type="dxa"/>
          </w:tcPr>
          <w:p w:rsidR="009712AE" w:rsidRPr="0025642F" w:rsidRDefault="009712AE" w:rsidP="00C47F82">
            <w:pPr>
              <w:jc w:val="center"/>
              <w:rPr>
                <w:rFonts w:ascii="Arial" w:hAnsi="Arial" w:cs="Arial"/>
                <w:b/>
                <w:lang w:val="en-ZA"/>
              </w:rPr>
            </w:pPr>
            <w:r w:rsidRPr="0025642F">
              <w:rPr>
                <w:rFonts w:ascii="Arial" w:hAnsi="Arial" w:cs="Arial"/>
                <w:b/>
                <w:lang w:val="en-ZA"/>
              </w:rPr>
              <w:t xml:space="preserve">In conversation: Gold as the thread linking investment &amp; </w:t>
            </w:r>
            <w:proofErr w:type="spellStart"/>
            <w:r w:rsidRPr="0025642F">
              <w:rPr>
                <w:rFonts w:ascii="Arial" w:hAnsi="Arial" w:cs="Arial"/>
                <w:b/>
                <w:lang w:val="en-ZA"/>
              </w:rPr>
              <w:t>fintech</w:t>
            </w:r>
            <w:proofErr w:type="spellEnd"/>
          </w:p>
          <w:p w:rsidR="009712AE" w:rsidRDefault="009712AE" w:rsidP="00C47F82">
            <w:pPr>
              <w:rPr>
                <w:rFonts w:ascii="Arial" w:hAnsi="Arial" w:cs="Arial"/>
                <w:i/>
                <w:lang w:val="en-ZA"/>
              </w:rPr>
            </w:pPr>
            <w:r w:rsidRPr="0025642F">
              <w:rPr>
                <w:rFonts w:ascii="Arial" w:hAnsi="Arial" w:cs="Arial"/>
                <w:i/>
                <w:lang w:val="en-ZA"/>
              </w:rPr>
              <w:t xml:space="preserve">Nichole </w:t>
            </w:r>
            <w:proofErr w:type="spellStart"/>
            <w:r w:rsidRPr="0025642F">
              <w:rPr>
                <w:rFonts w:ascii="Arial" w:hAnsi="Arial" w:cs="Arial"/>
                <w:i/>
                <w:lang w:val="en-ZA"/>
              </w:rPr>
              <w:t>Yembra</w:t>
            </w:r>
            <w:proofErr w:type="spellEnd"/>
            <w:r w:rsidRPr="0025642F">
              <w:rPr>
                <w:rFonts w:ascii="Arial" w:hAnsi="Arial" w:cs="Arial"/>
                <w:i/>
                <w:lang w:val="en-ZA"/>
              </w:rPr>
              <w:t>, Founder and Managing Partner, The Chrysalis Company, Nigeria</w:t>
            </w:r>
            <w:r>
              <w:rPr>
                <w:rFonts w:ascii="Arial" w:hAnsi="Arial" w:cs="Arial"/>
                <w:i/>
                <w:lang w:val="en-ZA"/>
              </w:rPr>
              <w:t xml:space="preserve"> talks to </w:t>
            </w:r>
            <w:proofErr w:type="spellStart"/>
            <w:r w:rsidRPr="0025642F">
              <w:rPr>
                <w:rFonts w:ascii="Arial" w:hAnsi="Arial" w:cs="Arial"/>
                <w:i/>
                <w:lang w:val="en-ZA"/>
              </w:rPr>
              <w:t>Nere</w:t>
            </w:r>
            <w:proofErr w:type="spellEnd"/>
            <w:r w:rsidRPr="0025642F">
              <w:rPr>
                <w:rFonts w:ascii="Arial" w:hAnsi="Arial" w:cs="Arial"/>
                <w:i/>
                <w:lang w:val="en-ZA"/>
              </w:rPr>
              <w:t xml:space="preserve"> Emiko, Founder, SANU, Nigeria</w:t>
            </w:r>
          </w:p>
          <w:p w:rsidR="009712AE" w:rsidRPr="0017094B" w:rsidRDefault="009712AE" w:rsidP="00C47F82">
            <w:pPr>
              <w:rPr>
                <w:rFonts w:ascii="Arial" w:hAnsi="Arial" w:cs="Arial"/>
                <w:sz w:val="18"/>
                <w:szCs w:val="18"/>
                <w:highlight w:val="yellow"/>
                <w:lang w:val="en-ZA"/>
              </w:rPr>
            </w:pPr>
          </w:p>
        </w:tc>
      </w:tr>
      <w:tr w:rsidR="009712AE" w:rsidRPr="002A0A5E" w:rsidTr="00C47F82">
        <w:tc>
          <w:tcPr>
            <w:tcW w:w="9166" w:type="dxa"/>
            <w:gridSpan w:val="2"/>
          </w:tcPr>
          <w:p w:rsidR="009712AE" w:rsidRPr="005A0C16" w:rsidRDefault="009712AE" w:rsidP="00C47F82">
            <w:pPr>
              <w:rPr>
                <w:rFonts w:ascii="Arial" w:hAnsi="Arial" w:cs="Arial"/>
                <w:b/>
                <w:lang w:val="en-ZA"/>
              </w:rPr>
            </w:pPr>
            <w:r w:rsidRPr="005A0C16">
              <w:rPr>
                <w:rFonts w:ascii="Arial" w:hAnsi="Arial" w:cs="Arial"/>
                <w:b/>
                <w:lang w:val="en-ZA"/>
              </w:rPr>
              <w:t>Information session 5</w:t>
            </w:r>
          </w:p>
          <w:p w:rsidR="009712AE" w:rsidRPr="005A0C16" w:rsidRDefault="009712AE" w:rsidP="00C47F82">
            <w:pPr>
              <w:rPr>
                <w:rFonts w:ascii="Arial" w:hAnsi="Arial" w:cs="Arial"/>
                <w:b/>
                <w:lang w:val="en-ZA"/>
              </w:rPr>
            </w:pPr>
            <w:r w:rsidRPr="005A0C16">
              <w:rPr>
                <w:rFonts w:ascii="Arial" w:hAnsi="Arial" w:cs="Arial"/>
                <w:b/>
                <w:lang w:val="en-ZA"/>
              </w:rPr>
              <w:t>Gold &amp; silver as investment and money</w:t>
            </w:r>
          </w:p>
          <w:p w:rsidR="009712AE" w:rsidRPr="005A0C16" w:rsidRDefault="009712AE" w:rsidP="00C47F82">
            <w:pPr>
              <w:rPr>
                <w:rFonts w:ascii="Arial" w:hAnsi="Arial" w:cs="Arial"/>
                <w:i/>
                <w:sz w:val="18"/>
                <w:szCs w:val="18"/>
                <w:lang w:val="en-ZA"/>
              </w:rPr>
            </w:pPr>
            <w:r>
              <w:rPr>
                <w:rFonts w:ascii="Arial" w:hAnsi="Arial" w:cs="Arial"/>
                <w:i/>
                <w:sz w:val="18"/>
                <w:szCs w:val="18"/>
                <w:lang w:val="en-ZA"/>
              </w:rPr>
              <w:t>Financial</w:t>
            </w:r>
            <w:r w:rsidRPr="00F05BD8">
              <w:rPr>
                <w:rFonts w:ascii="Arial" w:hAnsi="Arial" w:cs="Arial"/>
                <w:i/>
                <w:sz w:val="18"/>
                <w:szCs w:val="18"/>
                <w:lang w:val="en-ZA"/>
              </w:rPr>
              <w:t xml:space="preserve"> experts to exchange on gold and silver as an asset class and the importance of ISO standards and safekeeping receipts as well as perspectives on the opportunities for investors.</w:t>
            </w:r>
          </w:p>
          <w:p w:rsidR="009712AE" w:rsidRPr="005A0C16" w:rsidRDefault="009712AE" w:rsidP="00C47F82">
            <w:pPr>
              <w:rPr>
                <w:rFonts w:ascii="Arial" w:hAnsi="Arial" w:cs="Arial"/>
                <w:b/>
                <w:lang w:val="en-ZA"/>
              </w:rPr>
            </w:pPr>
            <w:r>
              <w:rPr>
                <w:rFonts w:ascii="Arial" w:hAnsi="Arial" w:cs="Arial"/>
                <w:b/>
                <w:lang w:val="en-ZA"/>
              </w:rPr>
              <w:t>Chairman:</w:t>
            </w:r>
          </w:p>
          <w:p w:rsidR="009712AE" w:rsidRPr="005A0C16" w:rsidRDefault="009712AE" w:rsidP="00C47F82">
            <w:pPr>
              <w:rPr>
                <w:rFonts w:ascii="Arial" w:hAnsi="Arial" w:cs="Arial"/>
                <w:i/>
                <w:lang w:val="en-ZA"/>
              </w:rPr>
            </w:pPr>
            <w:proofErr w:type="spellStart"/>
            <w:r w:rsidRPr="005A0C16">
              <w:rPr>
                <w:rFonts w:ascii="Arial" w:hAnsi="Arial" w:cs="Arial"/>
                <w:i/>
                <w:lang w:val="en-ZA"/>
              </w:rPr>
              <w:t>Niyi</w:t>
            </w:r>
            <w:proofErr w:type="spellEnd"/>
            <w:r w:rsidRPr="005A0C16">
              <w:rPr>
                <w:rFonts w:ascii="Arial" w:hAnsi="Arial" w:cs="Arial"/>
                <w:i/>
                <w:lang w:val="en-ZA"/>
              </w:rPr>
              <w:t xml:space="preserve"> </w:t>
            </w:r>
            <w:proofErr w:type="spellStart"/>
            <w:r w:rsidRPr="005A0C16">
              <w:rPr>
                <w:rFonts w:ascii="Arial" w:hAnsi="Arial" w:cs="Arial"/>
                <w:i/>
                <w:lang w:val="en-ZA"/>
              </w:rPr>
              <w:t>Omojola</w:t>
            </w:r>
            <w:proofErr w:type="spellEnd"/>
            <w:r>
              <w:rPr>
                <w:rFonts w:ascii="Arial" w:hAnsi="Arial" w:cs="Arial"/>
                <w:i/>
                <w:lang w:val="en-ZA"/>
              </w:rPr>
              <w:t>, Partner, Constant Capital, Nigeria</w:t>
            </w:r>
          </w:p>
        </w:tc>
      </w:tr>
      <w:tr w:rsidR="009712AE" w:rsidRPr="00006F17" w:rsidTr="00C47F82">
        <w:tc>
          <w:tcPr>
            <w:tcW w:w="1668" w:type="dxa"/>
          </w:tcPr>
          <w:p w:rsidR="009712AE" w:rsidRDefault="009712AE" w:rsidP="00C47F82">
            <w:pPr>
              <w:jc w:val="center"/>
              <w:rPr>
                <w:rFonts w:ascii="Arial" w:hAnsi="Arial" w:cs="Arial"/>
                <w:b/>
                <w:sz w:val="18"/>
                <w:szCs w:val="18"/>
                <w:lang w:val="en-ZA"/>
              </w:rPr>
            </w:pPr>
            <w:r>
              <w:rPr>
                <w:rFonts w:ascii="Arial" w:hAnsi="Arial" w:cs="Arial"/>
                <w:b/>
                <w:sz w:val="18"/>
                <w:szCs w:val="18"/>
                <w:lang w:val="en-ZA"/>
              </w:rPr>
              <w:t>Part A</w:t>
            </w:r>
          </w:p>
          <w:p w:rsidR="009712AE" w:rsidRDefault="009712AE" w:rsidP="00C47F82">
            <w:pPr>
              <w:rPr>
                <w:rFonts w:ascii="Arial" w:hAnsi="Arial" w:cs="Arial"/>
                <w:b/>
                <w:sz w:val="18"/>
                <w:szCs w:val="18"/>
                <w:lang w:val="en-ZA"/>
              </w:rPr>
            </w:pPr>
          </w:p>
          <w:p w:rsidR="009712AE" w:rsidRDefault="009712AE" w:rsidP="00C47F82">
            <w:pPr>
              <w:rPr>
                <w:rFonts w:ascii="Arial" w:hAnsi="Arial" w:cs="Arial"/>
                <w:b/>
                <w:sz w:val="18"/>
                <w:szCs w:val="18"/>
                <w:lang w:val="en-ZA"/>
              </w:rPr>
            </w:pPr>
            <w:r w:rsidRPr="005A0C16">
              <w:rPr>
                <w:rFonts w:ascii="Arial" w:hAnsi="Arial" w:cs="Arial"/>
                <w:b/>
                <w:sz w:val="18"/>
                <w:szCs w:val="18"/>
                <w:highlight w:val="yellow"/>
                <w:lang w:val="en-ZA"/>
              </w:rPr>
              <w:t xml:space="preserve">14h00 – </w:t>
            </w:r>
            <w:r w:rsidRPr="008C2192">
              <w:rPr>
                <w:rFonts w:ascii="Arial" w:hAnsi="Arial" w:cs="Arial"/>
                <w:b/>
                <w:sz w:val="18"/>
                <w:szCs w:val="18"/>
                <w:highlight w:val="yellow"/>
                <w:lang w:val="en-ZA"/>
              </w:rPr>
              <w:t>14h45</w:t>
            </w:r>
          </w:p>
          <w:p w:rsidR="009712AE" w:rsidRDefault="009712AE" w:rsidP="00C47F82">
            <w:pPr>
              <w:rPr>
                <w:rFonts w:ascii="Arial" w:hAnsi="Arial" w:cs="Arial"/>
                <w:b/>
                <w:sz w:val="18"/>
                <w:szCs w:val="18"/>
                <w:lang w:val="en-ZA"/>
              </w:rPr>
            </w:pPr>
          </w:p>
          <w:p w:rsidR="009712AE" w:rsidRDefault="009712AE" w:rsidP="00C47F82">
            <w:pPr>
              <w:jc w:val="center"/>
              <w:rPr>
                <w:rFonts w:ascii="Arial" w:hAnsi="Arial" w:cs="Arial"/>
                <w:b/>
                <w:lang w:val="en-ZA"/>
              </w:rPr>
            </w:pPr>
            <w:r w:rsidRPr="00BA6759">
              <w:rPr>
                <w:rFonts w:ascii="Arial" w:hAnsi="Arial" w:cs="Arial"/>
                <w:b/>
                <w:lang w:val="en-ZA"/>
              </w:rPr>
              <w:t>Gold Expert Spotlight</w:t>
            </w:r>
          </w:p>
          <w:p w:rsidR="00243CF4" w:rsidRDefault="00243CF4" w:rsidP="00C47F82">
            <w:pPr>
              <w:jc w:val="center"/>
              <w:rPr>
                <w:rFonts w:ascii="Arial" w:hAnsi="Arial" w:cs="Arial"/>
                <w:b/>
                <w:lang w:val="en-ZA"/>
              </w:rPr>
            </w:pPr>
          </w:p>
          <w:p w:rsidR="00243CF4" w:rsidRPr="005A0C16" w:rsidRDefault="00243CF4" w:rsidP="00C47F82">
            <w:pPr>
              <w:jc w:val="center"/>
              <w:rPr>
                <w:rFonts w:ascii="Arial" w:hAnsi="Arial" w:cs="Arial"/>
                <w:b/>
                <w:lang w:val="en-ZA"/>
              </w:rPr>
            </w:pPr>
          </w:p>
        </w:tc>
        <w:tc>
          <w:tcPr>
            <w:tcW w:w="7498" w:type="dxa"/>
          </w:tcPr>
          <w:p w:rsidR="009712AE" w:rsidRDefault="009712AE" w:rsidP="00C47F82">
            <w:pPr>
              <w:rPr>
                <w:rFonts w:ascii="Arial" w:hAnsi="Arial" w:cs="Arial"/>
                <w:b/>
                <w:lang w:val="en-ZA"/>
              </w:rPr>
            </w:pPr>
            <w:r w:rsidRPr="00C029B1">
              <w:rPr>
                <w:rFonts w:ascii="Arial" w:hAnsi="Arial" w:cs="Arial"/>
                <w:b/>
                <w:highlight w:val="cyan"/>
                <w:lang w:val="en-ZA"/>
              </w:rPr>
              <w:t>Special guest presentation – PART TWO</w:t>
            </w:r>
          </w:p>
          <w:p w:rsidR="009712AE" w:rsidRPr="00391D8E" w:rsidRDefault="009712AE" w:rsidP="00C47F82">
            <w:pPr>
              <w:rPr>
                <w:rFonts w:ascii="Arial" w:hAnsi="Arial" w:cs="Arial"/>
                <w:b/>
                <w:lang w:val="en-ZA"/>
              </w:rPr>
            </w:pPr>
            <w:r w:rsidRPr="00391D8E">
              <w:rPr>
                <w:rFonts w:ascii="Arial" w:hAnsi="Arial" w:cs="Arial"/>
                <w:b/>
                <w:lang w:val="en-ZA"/>
              </w:rPr>
              <w:t>Gold Price Manipulation: Why, How, and How Much Longer</w:t>
            </w:r>
          </w:p>
          <w:p w:rsidR="009712AE" w:rsidRPr="00391D8E" w:rsidRDefault="009712AE" w:rsidP="00C47F82">
            <w:pPr>
              <w:rPr>
                <w:rFonts w:ascii="Arial" w:hAnsi="Arial" w:cs="Arial"/>
                <w:i/>
                <w:lang w:val="en-ZA"/>
              </w:rPr>
            </w:pPr>
            <w:r w:rsidRPr="00391D8E">
              <w:rPr>
                <w:rFonts w:ascii="Arial" w:hAnsi="Arial" w:cs="Arial"/>
                <w:i/>
                <w:lang w:val="en-ZA"/>
              </w:rPr>
              <w:t>Chris Powel, Secretary and Treasurer of the Gold Anti-Trust Action Committee, USA</w:t>
            </w:r>
          </w:p>
          <w:p w:rsidR="009712AE" w:rsidRPr="00723BD1" w:rsidRDefault="009712AE" w:rsidP="00C47F82">
            <w:pPr>
              <w:rPr>
                <w:rFonts w:ascii="Arial" w:hAnsi="Arial" w:cs="Arial"/>
                <w:sz w:val="18"/>
                <w:szCs w:val="18"/>
                <w:lang w:val="en-ZA"/>
              </w:rPr>
            </w:pPr>
          </w:p>
        </w:tc>
      </w:tr>
      <w:tr w:rsidR="009712AE" w:rsidRPr="0003429C" w:rsidTr="00C47F82">
        <w:tc>
          <w:tcPr>
            <w:tcW w:w="1668" w:type="dxa"/>
          </w:tcPr>
          <w:p w:rsidR="009712AE" w:rsidRDefault="009712AE" w:rsidP="00C47F82">
            <w:pPr>
              <w:jc w:val="center"/>
              <w:rPr>
                <w:rFonts w:ascii="Arial" w:hAnsi="Arial" w:cs="Arial"/>
                <w:b/>
                <w:sz w:val="18"/>
                <w:szCs w:val="18"/>
                <w:lang w:val="en-ZA"/>
              </w:rPr>
            </w:pPr>
            <w:r>
              <w:rPr>
                <w:rFonts w:ascii="Arial" w:hAnsi="Arial" w:cs="Arial"/>
                <w:b/>
                <w:sz w:val="18"/>
                <w:szCs w:val="18"/>
                <w:lang w:val="en-ZA"/>
              </w:rPr>
              <w:t>Part B</w:t>
            </w:r>
          </w:p>
          <w:p w:rsidR="009712AE" w:rsidRDefault="009712AE" w:rsidP="00C47F82">
            <w:pPr>
              <w:rPr>
                <w:rFonts w:ascii="Arial" w:hAnsi="Arial" w:cs="Arial"/>
                <w:b/>
                <w:sz w:val="18"/>
                <w:szCs w:val="18"/>
                <w:lang w:val="en-ZA"/>
              </w:rPr>
            </w:pPr>
          </w:p>
          <w:p w:rsidR="009712AE" w:rsidRDefault="009712AE" w:rsidP="00C47F82">
            <w:pPr>
              <w:jc w:val="center"/>
              <w:rPr>
                <w:rFonts w:ascii="Arial" w:hAnsi="Arial" w:cs="Arial"/>
                <w:b/>
                <w:sz w:val="18"/>
                <w:szCs w:val="18"/>
                <w:lang w:val="en-ZA"/>
              </w:rPr>
            </w:pPr>
            <w:r>
              <w:rPr>
                <w:rFonts w:ascii="Arial" w:hAnsi="Arial" w:cs="Arial"/>
                <w:b/>
                <w:sz w:val="18"/>
                <w:szCs w:val="18"/>
                <w:highlight w:val="yellow"/>
                <w:lang w:val="en-ZA"/>
              </w:rPr>
              <w:t>14h45</w:t>
            </w:r>
            <w:r w:rsidRPr="005A0C16">
              <w:rPr>
                <w:rFonts w:ascii="Arial" w:hAnsi="Arial" w:cs="Arial"/>
                <w:b/>
                <w:sz w:val="18"/>
                <w:szCs w:val="18"/>
                <w:highlight w:val="yellow"/>
                <w:lang w:val="en-ZA"/>
              </w:rPr>
              <w:t xml:space="preserve"> – </w:t>
            </w:r>
            <w:r w:rsidRPr="008C2192">
              <w:rPr>
                <w:rFonts w:ascii="Arial" w:hAnsi="Arial" w:cs="Arial"/>
                <w:b/>
                <w:sz w:val="18"/>
                <w:szCs w:val="18"/>
                <w:highlight w:val="yellow"/>
                <w:lang w:val="en-ZA"/>
              </w:rPr>
              <w:t>15h15</w:t>
            </w:r>
          </w:p>
          <w:p w:rsidR="009712AE" w:rsidRDefault="009712AE" w:rsidP="00C47F82">
            <w:pPr>
              <w:rPr>
                <w:rFonts w:ascii="Arial" w:hAnsi="Arial" w:cs="Arial"/>
                <w:b/>
                <w:sz w:val="18"/>
                <w:szCs w:val="18"/>
                <w:lang w:val="en-ZA"/>
              </w:rPr>
            </w:pPr>
          </w:p>
          <w:p w:rsidR="009712AE" w:rsidRDefault="009712AE" w:rsidP="00C47F82">
            <w:pPr>
              <w:jc w:val="center"/>
              <w:rPr>
                <w:rFonts w:ascii="Arial" w:hAnsi="Arial" w:cs="Arial"/>
                <w:b/>
                <w:lang w:val="en-ZA"/>
              </w:rPr>
            </w:pPr>
            <w:r w:rsidRPr="00BA6759">
              <w:rPr>
                <w:rFonts w:ascii="Arial" w:hAnsi="Arial" w:cs="Arial"/>
                <w:b/>
                <w:lang w:val="en-ZA"/>
              </w:rPr>
              <w:t>Silver Expert Spotlight</w:t>
            </w:r>
          </w:p>
          <w:p w:rsidR="00243CF4" w:rsidRPr="002A0A5E" w:rsidRDefault="00243CF4" w:rsidP="00BA6759">
            <w:pPr>
              <w:rPr>
                <w:rFonts w:ascii="Arial" w:hAnsi="Arial" w:cs="Arial"/>
                <w:lang w:val="en-ZA"/>
              </w:rPr>
            </w:pPr>
          </w:p>
        </w:tc>
        <w:tc>
          <w:tcPr>
            <w:tcW w:w="7498" w:type="dxa"/>
          </w:tcPr>
          <w:p w:rsidR="009712AE" w:rsidRPr="005A0C16" w:rsidRDefault="009712AE" w:rsidP="00C47F82">
            <w:pPr>
              <w:rPr>
                <w:rFonts w:ascii="Arial" w:hAnsi="Arial" w:cs="Arial"/>
                <w:b/>
                <w:sz w:val="18"/>
                <w:szCs w:val="18"/>
                <w:lang w:val="en-ZA"/>
              </w:rPr>
            </w:pPr>
            <w:r w:rsidRPr="0003429C">
              <w:rPr>
                <w:rFonts w:ascii="Arial" w:hAnsi="Arial" w:cs="Arial"/>
                <w:b/>
                <w:sz w:val="18"/>
                <w:szCs w:val="18"/>
                <w:lang w:val="en-ZA"/>
              </w:rPr>
              <w:t>The</w:t>
            </w:r>
            <w:r>
              <w:rPr>
                <w:rFonts w:ascii="Arial" w:hAnsi="Arial" w:cs="Arial"/>
                <w:b/>
                <w:sz w:val="18"/>
                <w:szCs w:val="18"/>
                <w:lang w:val="en-ZA"/>
              </w:rPr>
              <w:t xml:space="preserve"> silver squeeze is over……right?</w:t>
            </w:r>
          </w:p>
          <w:p w:rsidR="009712AE" w:rsidRPr="00AF5625" w:rsidRDefault="009712AE" w:rsidP="00C47F82">
            <w:pPr>
              <w:rPr>
                <w:rFonts w:ascii="Arial" w:hAnsi="Arial" w:cs="Arial"/>
                <w:i/>
                <w:sz w:val="18"/>
                <w:szCs w:val="18"/>
                <w:lang w:val="en-ZA"/>
              </w:rPr>
            </w:pPr>
            <w:r w:rsidRPr="005A0C16">
              <w:rPr>
                <w:rFonts w:ascii="Arial" w:hAnsi="Arial" w:cs="Arial"/>
                <w:i/>
                <w:sz w:val="18"/>
                <w:szCs w:val="18"/>
                <w:lang w:val="en-ZA"/>
              </w:rPr>
              <w:t>Chris Marcus, Arcadia Economics, USA</w:t>
            </w:r>
          </w:p>
        </w:tc>
      </w:tr>
      <w:tr w:rsidR="009712AE" w:rsidRPr="00006F17" w:rsidTr="00C47F82">
        <w:trPr>
          <w:trHeight w:val="632"/>
        </w:trPr>
        <w:tc>
          <w:tcPr>
            <w:tcW w:w="1668" w:type="dxa"/>
            <w:vMerge w:val="restart"/>
          </w:tcPr>
          <w:p w:rsidR="009712AE" w:rsidRDefault="009712AE" w:rsidP="00C47F82">
            <w:pPr>
              <w:jc w:val="center"/>
              <w:rPr>
                <w:rFonts w:ascii="Arial" w:hAnsi="Arial" w:cs="Arial"/>
                <w:b/>
                <w:sz w:val="18"/>
                <w:szCs w:val="18"/>
                <w:lang w:val="en-ZA"/>
              </w:rPr>
            </w:pPr>
            <w:r>
              <w:rPr>
                <w:rFonts w:ascii="Arial" w:hAnsi="Arial" w:cs="Arial"/>
                <w:b/>
                <w:sz w:val="18"/>
                <w:szCs w:val="18"/>
                <w:lang w:val="en-ZA"/>
              </w:rPr>
              <w:t>Part C</w:t>
            </w:r>
          </w:p>
          <w:p w:rsidR="009712AE" w:rsidRDefault="009712AE" w:rsidP="00C47F82">
            <w:pPr>
              <w:jc w:val="center"/>
              <w:rPr>
                <w:rFonts w:ascii="Arial" w:hAnsi="Arial" w:cs="Arial"/>
                <w:b/>
                <w:sz w:val="18"/>
                <w:szCs w:val="18"/>
                <w:lang w:val="en-ZA"/>
              </w:rPr>
            </w:pPr>
          </w:p>
          <w:p w:rsidR="009712AE" w:rsidRDefault="009712AE" w:rsidP="00C47F82">
            <w:pPr>
              <w:jc w:val="center"/>
              <w:rPr>
                <w:rFonts w:ascii="Arial" w:hAnsi="Arial" w:cs="Arial"/>
                <w:b/>
                <w:sz w:val="18"/>
                <w:szCs w:val="18"/>
                <w:lang w:val="en-ZA"/>
              </w:rPr>
            </w:pPr>
            <w:r w:rsidRPr="00965A28">
              <w:rPr>
                <w:rFonts w:ascii="Arial" w:hAnsi="Arial" w:cs="Arial"/>
                <w:b/>
                <w:sz w:val="18"/>
                <w:szCs w:val="18"/>
                <w:highlight w:val="yellow"/>
                <w:lang w:val="en-ZA"/>
              </w:rPr>
              <w:t>1</w:t>
            </w:r>
            <w:r w:rsidR="00D21E11">
              <w:rPr>
                <w:rFonts w:ascii="Arial" w:hAnsi="Arial" w:cs="Arial"/>
                <w:b/>
                <w:sz w:val="18"/>
                <w:szCs w:val="18"/>
                <w:highlight w:val="yellow"/>
                <w:lang w:val="en-ZA"/>
              </w:rPr>
              <w:t>5</w:t>
            </w:r>
            <w:r w:rsidRPr="00965A28">
              <w:rPr>
                <w:rFonts w:ascii="Arial" w:hAnsi="Arial" w:cs="Arial"/>
                <w:b/>
                <w:sz w:val="18"/>
                <w:szCs w:val="18"/>
                <w:highlight w:val="yellow"/>
                <w:lang w:val="en-ZA"/>
              </w:rPr>
              <w:t>h15 – 1</w:t>
            </w:r>
            <w:r w:rsidR="00D21E11">
              <w:rPr>
                <w:rFonts w:ascii="Arial" w:hAnsi="Arial" w:cs="Arial"/>
                <w:b/>
                <w:sz w:val="18"/>
                <w:szCs w:val="18"/>
                <w:highlight w:val="yellow"/>
                <w:lang w:val="en-ZA"/>
              </w:rPr>
              <w:t>6</w:t>
            </w:r>
            <w:r w:rsidRPr="00D21E11">
              <w:rPr>
                <w:rFonts w:ascii="Arial" w:hAnsi="Arial" w:cs="Arial"/>
                <w:b/>
                <w:sz w:val="18"/>
                <w:szCs w:val="18"/>
                <w:highlight w:val="yellow"/>
                <w:lang w:val="en-ZA"/>
              </w:rPr>
              <w:t>h</w:t>
            </w:r>
            <w:r w:rsidR="00D21E11" w:rsidRPr="00D21E11">
              <w:rPr>
                <w:rFonts w:ascii="Arial" w:hAnsi="Arial" w:cs="Arial"/>
                <w:b/>
                <w:sz w:val="18"/>
                <w:szCs w:val="18"/>
                <w:highlight w:val="yellow"/>
                <w:lang w:val="en-ZA"/>
              </w:rPr>
              <w:t>30</w:t>
            </w:r>
          </w:p>
          <w:p w:rsidR="009712AE" w:rsidRDefault="009712AE" w:rsidP="00C47F82">
            <w:pPr>
              <w:jc w:val="center"/>
              <w:rPr>
                <w:rFonts w:ascii="Arial" w:hAnsi="Arial" w:cs="Arial"/>
                <w:b/>
                <w:sz w:val="18"/>
                <w:szCs w:val="18"/>
                <w:lang w:val="en-ZA"/>
              </w:rPr>
            </w:pPr>
          </w:p>
          <w:p w:rsidR="009712AE" w:rsidRPr="00F05BD8" w:rsidRDefault="009712AE" w:rsidP="00C47F82">
            <w:pPr>
              <w:jc w:val="center"/>
              <w:rPr>
                <w:rFonts w:ascii="Arial" w:hAnsi="Arial" w:cs="Arial"/>
                <w:b/>
                <w:sz w:val="18"/>
                <w:szCs w:val="18"/>
                <w:lang w:val="en-ZA"/>
              </w:rPr>
            </w:pPr>
            <w:r w:rsidRPr="00F05BD8">
              <w:rPr>
                <w:rFonts w:ascii="Arial" w:hAnsi="Arial" w:cs="Arial"/>
                <w:b/>
                <w:lang w:val="en-ZA"/>
              </w:rPr>
              <w:t xml:space="preserve">Dialogue on </w:t>
            </w:r>
            <w:r>
              <w:rPr>
                <w:rFonts w:ascii="Arial" w:hAnsi="Arial" w:cs="Arial"/>
                <w:b/>
                <w:lang w:val="en-ZA"/>
              </w:rPr>
              <w:t>g</w:t>
            </w:r>
            <w:r w:rsidRPr="00F05BD8">
              <w:rPr>
                <w:rFonts w:ascii="Arial" w:hAnsi="Arial" w:cs="Arial"/>
                <w:b/>
                <w:lang w:val="en-ZA"/>
              </w:rPr>
              <w:t xml:space="preserve">old &amp; </w:t>
            </w:r>
            <w:r>
              <w:rPr>
                <w:rFonts w:ascii="Arial" w:hAnsi="Arial" w:cs="Arial"/>
                <w:b/>
                <w:lang w:val="en-ZA"/>
              </w:rPr>
              <w:t>s</w:t>
            </w:r>
            <w:r w:rsidRPr="00F05BD8">
              <w:rPr>
                <w:rFonts w:ascii="Arial" w:hAnsi="Arial" w:cs="Arial"/>
                <w:b/>
                <w:lang w:val="en-ZA"/>
              </w:rPr>
              <w:t>ilver</w:t>
            </w:r>
            <w:r>
              <w:rPr>
                <w:rFonts w:ascii="Arial" w:hAnsi="Arial" w:cs="Arial"/>
                <w:b/>
                <w:lang w:val="en-ZA"/>
              </w:rPr>
              <w:t>,</w:t>
            </w:r>
          </w:p>
          <w:p w:rsidR="009712AE" w:rsidRPr="005D6220" w:rsidRDefault="009712AE" w:rsidP="00C47F82">
            <w:pPr>
              <w:jc w:val="center"/>
              <w:rPr>
                <w:rFonts w:ascii="Arial" w:hAnsi="Arial" w:cs="Arial"/>
                <w:b/>
                <w:lang w:val="en-ZA"/>
              </w:rPr>
            </w:pPr>
            <w:r>
              <w:rPr>
                <w:rFonts w:ascii="Arial" w:hAnsi="Arial" w:cs="Arial"/>
                <w:b/>
                <w:lang w:val="en-ZA"/>
              </w:rPr>
              <w:lastRenderedPageBreak/>
              <w:t>f</w:t>
            </w:r>
            <w:r w:rsidRPr="005D6220">
              <w:rPr>
                <w:rFonts w:ascii="Arial" w:hAnsi="Arial" w:cs="Arial"/>
                <w:b/>
                <w:lang w:val="en-ZA"/>
              </w:rPr>
              <w:t>ollowed by local perspectives</w:t>
            </w:r>
          </w:p>
          <w:p w:rsidR="009712AE" w:rsidRDefault="009712AE" w:rsidP="00C47F82">
            <w:pPr>
              <w:rPr>
                <w:rFonts w:ascii="Arial" w:hAnsi="Arial" w:cs="Arial"/>
                <w:b/>
                <w:sz w:val="18"/>
                <w:szCs w:val="18"/>
                <w:lang w:val="en-ZA"/>
              </w:rPr>
            </w:pPr>
          </w:p>
          <w:p w:rsidR="00243CF4" w:rsidRDefault="00243CF4" w:rsidP="00C47F82">
            <w:pPr>
              <w:rPr>
                <w:rFonts w:ascii="Arial" w:hAnsi="Arial" w:cs="Arial"/>
                <w:b/>
                <w:sz w:val="18"/>
                <w:szCs w:val="18"/>
                <w:lang w:val="en-ZA"/>
              </w:rPr>
            </w:pPr>
          </w:p>
          <w:p w:rsidR="00243CF4" w:rsidRPr="00243CF4" w:rsidRDefault="00243CF4" w:rsidP="00243CF4">
            <w:pPr>
              <w:jc w:val="center"/>
              <w:rPr>
                <w:rFonts w:ascii="Arial" w:hAnsi="Arial" w:cs="Arial"/>
                <w:b/>
                <w:lang w:val="en-ZA"/>
              </w:rPr>
            </w:pPr>
          </w:p>
        </w:tc>
        <w:tc>
          <w:tcPr>
            <w:tcW w:w="7498" w:type="dxa"/>
          </w:tcPr>
          <w:p w:rsidR="00D21E11" w:rsidRDefault="00D21E11" w:rsidP="00C47F82">
            <w:pPr>
              <w:rPr>
                <w:rFonts w:ascii="Arial" w:hAnsi="Arial" w:cs="Arial"/>
                <w:sz w:val="18"/>
                <w:szCs w:val="18"/>
                <w:highlight w:val="yellow"/>
                <w:lang w:val="en-ZA"/>
              </w:rPr>
            </w:pPr>
            <w:r>
              <w:rPr>
                <w:rFonts w:ascii="Arial" w:hAnsi="Arial" w:cs="Arial"/>
                <w:sz w:val="18"/>
                <w:szCs w:val="18"/>
                <w:highlight w:val="yellow"/>
                <w:lang w:val="en-ZA"/>
              </w:rPr>
              <w:lastRenderedPageBreak/>
              <w:t>15h15-15h45</w:t>
            </w:r>
          </w:p>
          <w:p w:rsidR="00D21E11" w:rsidRDefault="00D21E11" w:rsidP="00D21E11">
            <w:pPr>
              <w:rPr>
                <w:rFonts w:ascii="Arial" w:hAnsi="Arial" w:cs="Arial"/>
                <w:b/>
                <w:sz w:val="18"/>
                <w:szCs w:val="18"/>
                <w:lang w:val="en-ZA"/>
              </w:rPr>
            </w:pPr>
            <w:r w:rsidRPr="002E2C1B">
              <w:rPr>
                <w:rFonts w:ascii="Arial" w:hAnsi="Arial" w:cs="Arial"/>
                <w:b/>
                <w:sz w:val="18"/>
                <w:szCs w:val="18"/>
                <w:lang w:val="en-ZA"/>
              </w:rPr>
              <w:t xml:space="preserve">Conversation between Chris Powell of GATA and Chris Marcus of </w:t>
            </w:r>
            <w:proofErr w:type="spellStart"/>
            <w:r w:rsidRPr="002E2C1B">
              <w:rPr>
                <w:rFonts w:ascii="Arial" w:hAnsi="Arial" w:cs="Arial"/>
                <w:b/>
                <w:sz w:val="18"/>
                <w:szCs w:val="18"/>
                <w:lang w:val="en-ZA"/>
              </w:rPr>
              <w:t>Aracadia</w:t>
            </w:r>
            <w:proofErr w:type="spellEnd"/>
            <w:r w:rsidRPr="002E2C1B">
              <w:rPr>
                <w:rFonts w:ascii="Arial" w:hAnsi="Arial" w:cs="Arial"/>
                <w:b/>
                <w:sz w:val="18"/>
                <w:szCs w:val="18"/>
                <w:lang w:val="en-ZA"/>
              </w:rPr>
              <w:t xml:space="preserve">, </w:t>
            </w:r>
            <w:proofErr w:type="spellStart"/>
            <w:r w:rsidRPr="002E2C1B">
              <w:rPr>
                <w:rFonts w:ascii="Arial" w:hAnsi="Arial" w:cs="Arial"/>
                <w:b/>
                <w:sz w:val="18"/>
                <w:szCs w:val="18"/>
                <w:lang w:val="en-ZA"/>
              </w:rPr>
              <w:t>moderatred</w:t>
            </w:r>
            <w:proofErr w:type="spellEnd"/>
            <w:r w:rsidRPr="002E2C1B">
              <w:rPr>
                <w:rFonts w:ascii="Arial" w:hAnsi="Arial" w:cs="Arial"/>
                <w:b/>
                <w:sz w:val="18"/>
                <w:szCs w:val="18"/>
                <w:lang w:val="en-ZA"/>
              </w:rPr>
              <w:t xml:space="preserve"> by </w:t>
            </w:r>
            <w:proofErr w:type="spellStart"/>
            <w:r w:rsidRPr="002E2C1B">
              <w:rPr>
                <w:rFonts w:ascii="Arial" w:hAnsi="Arial" w:cs="Arial"/>
                <w:b/>
                <w:sz w:val="18"/>
                <w:szCs w:val="18"/>
                <w:lang w:val="en-ZA"/>
              </w:rPr>
              <w:t>Niyi</w:t>
            </w:r>
            <w:proofErr w:type="spellEnd"/>
            <w:r w:rsidRPr="002E2C1B">
              <w:rPr>
                <w:rFonts w:ascii="Arial" w:hAnsi="Arial" w:cs="Arial"/>
                <w:b/>
                <w:sz w:val="18"/>
                <w:szCs w:val="18"/>
                <w:lang w:val="en-ZA"/>
              </w:rPr>
              <w:t xml:space="preserve"> </w:t>
            </w:r>
            <w:proofErr w:type="spellStart"/>
            <w:r w:rsidRPr="002E2C1B">
              <w:rPr>
                <w:rFonts w:ascii="Arial" w:hAnsi="Arial" w:cs="Arial"/>
                <w:b/>
                <w:sz w:val="18"/>
                <w:szCs w:val="18"/>
                <w:lang w:val="en-ZA"/>
              </w:rPr>
              <w:t>Omojola</w:t>
            </w:r>
            <w:proofErr w:type="spellEnd"/>
            <w:r w:rsidRPr="002E2C1B">
              <w:rPr>
                <w:rFonts w:ascii="Arial" w:hAnsi="Arial" w:cs="Arial"/>
                <w:b/>
                <w:sz w:val="18"/>
                <w:szCs w:val="18"/>
                <w:lang w:val="en-ZA"/>
              </w:rPr>
              <w:t xml:space="preserve"> of Constant Capital, Nigeria</w:t>
            </w:r>
          </w:p>
          <w:p w:rsidR="009712AE" w:rsidRPr="00965A28" w:rsidRDefault="009712AE" w:rsidP="00C47F82">
            <w:pPr>
              <w:rPr>
                <w:rFonts w:ascii="Arial" w:hAnsi="Arial" w:cs="Arial"/>
                <w:i/>
                <w:sz w:val="18"/>
                <w:szCs w:val="18"/>
                <w:lang w:val="en-ZA"/>
              </w:rPr>
            </w:pPr>
          </w:p>
        </w:tc>
      </w:tr>
      <w:tr w:rsidR="009712AE" w:rsidRPr="00D21E11" w:rsidTr="00C47F82">
        <w:tc>
          <w:tcPr>
            <w:tcW w:w="1668" w:type="dxa"/>
            <w:vMerge/>
          </w:tcPr>
          <w:p w:rsidR="009712AE" w:rsidRPr="002A0A5E" w:rsidRDefault="009712AE" w:rsidP="00C47F82">
            <w:pPr>
              <w:jc w:val="center"/>
              <w:rPr>
                <w:rFonts w:ascii="Arial" w:hAnsi="Arial" w:cs="Arial"/>
                <w:lang w:val="en-ZA"/>
              </w:rPr>
            </w:pPr>
          </w:p>
        </w:tc>
        <w:tc>
          <w:tcPr>
            <w:tcW w:w="7498" w:type="dxa"/>
          </w:tcPr>
          <w:p w:rsidR="00D21E11" w:rsidRPr="00965A28" w:rsidRDefault="00D21E11" w:rsidP="00D21E11">
            <w:pPr>
              <w:rPr>
                <w:rFonts w:ascii="Arial" w:hAnsi="Arial" w:cs="Arial"/>
                <w:sz w:val="18"/>
                <w:szCs w:val="18"/>
                <w:lang w:val="en-ZA"/>
              </w:rPr>
            </w:pPr>
            <w:r w:rsidRPr="00965A28">
              <w:rPr>
                <w:rFonts w:ascii="Arial" w:hAnsi="Arial" w:cs="Arial"/>
                <w:sz w:val="18"/>
                <w:szCs w:val="18"/>
                <w:highlight w:val="yellow"/>
                <w:lang w:val="en-ZA"/>
              </w:rPr>
              <w:t>16h</w:t>
            </w:r>
            <w:r>
              <w:rPr>
                <w:rFonts w:ascii="Arial" w:hAnsi="Arial" w:cs="Arial"/>
                <w:sz w:val="18"/>
                <w:szCs w:val="18"/>
                <w:highlight w:val="yellow"/>
                <w:lang w:val="en-ZA"/>
              </w:rPr>
              <w:t>00</w:t>
            </w:r>
            <w:r w:rsidRPr="00965A28">
              <w:rPr>
                <w:rFonts w:ascii="Arial" w:hAnsi="Arial" w:cs="Arial"/>
                <w:sz w:val="18"/>
                <w:szCs w:val="18"/>
                <w:highlight w:val="yellow"/>
                <w:lang w:val="en-ZA"/>
              </w:rPr>
              <w:t xml:space="preserve">  </w:t>
            </w:r>
            <w:r>
              <w:rPr>
                <w:rFonts w:ascii="Arial" w:hAnsi="Arial" w:cs="Arial"/>
                <w:sz w:val="18"/>
                <w:szCs w:val="18"/>
                <w:highlight w:val="yellow"/>
                <w:lang w:val="en-ZA"/>
              </w:rPr>
              <w:t>1</w:t>
            </w:r>
            <w:r w:rsidRPr="00965A28">
              <w:rPr>
                <w:rFonts w:ascii="Arial" w:hAnsi="Arial" w:cs="Arial"/>
                <w:sz w:val="18"/>
                <w:szCs w:val="18"/>
                <w:highlight w:val="yellow"/>
                <w:lang w:val="en-ZA"/>
              </w:rPr>
              <w:t>6</w:t>
            </w:r>
            <w:r w:rsidRPr="00D21E11">
              <w:rPr>
                <w:rFonts w:ascii="Arial" w:hAnsi="Arial" w:cs="Arial"/>
                <w:sz w:val="18"/>
                <w:szCs w:val="18"/>
                <w:highlight w:val="yellow"/>
                <w:lang w:val="en-ZA"/>
              </w:rPr>
              <w:t>h30</w:t>
            </w:r>
          </w:p>
          <w:p w:rsidR="00D21E11" w:rsidRDefault="00D21E11" w:rsidP="00D21E11">
            <w:pPr>
              <w:rPr>
                <w:rFonts w:ascii="Arial" w:hAnsi="Arial" w:cs="Arial"/>
                <w:b/>
                <w:sz w:val="18"/>
                <w:szCs w:val="18"/>
                <w:lang w:val="en-ZA"/>
              </w:rPr>
            </w:pPr>
            <w:r w:rsidRPr="002E2C1B">
              <w:rPr>
                <w:rFonts w:ascii="Arial" w:hAnsi="Arial" w:cs="Arial"/>
                <w:b/>
                <w:sz w:val="18"/>
                <w:szCs w:val="18"/>
                <w:lang w:val="en-ZA"/>
              </w:rPr>
              <w:t>Gold, silver and fiat</w:t>
            </w:r>
          </w:p>
          <w:p w:rsidR="009712AE" w:rsidRPr="00D21E11" w:rsidRDefault="00D21E11" w:rsidP="00D21E11">
            <w:pPr>
              <w:rPr>
                <w:rFonts w:ascii="Arial" w:hAnsi="Arial" w:cs="Arial"/>
                <w:lang w:val="en-ZA"/>
              </w:rPr>
            </w:pPr>
            <w:proofErr w:type="spellStart"/>
            <w:r w:rsidRPr="00965A28">
              <w:rPr>
                <w:rFonts w:ascii="Arial" w:hAnsi="Arial" w:cs="Arial"/>
                <w:i/>
                <w:sz w:val="18"/>
                <w:szCs w:val="18"/>
                <w:lang w:val="en-ZA"/>
              </w:rPr>
              <w:lastRenderedPageBreak/>
              <w:t>Niyi</w:t>
            </w:r>
            <w:proofErr w:type="spellEnd"/>
            <w:r w:rsidRPr="00965A28">
              <w:rPr>
                <w:rFonts w:ascii="Arial" w:hAnsi="Arial" w:cs="Arial"/>
                <w:i/>
                <w:sz w:val="18"/>
                <w:szCs w:val="18"/>
                <w:lang w:val="en-ZA"/>
              </w:rPr>
              <w:t xml:space="preserve"> </w:t>
            </w:r>
            <w:proofErr w:type="spellStart"/>
            <w:r w:rsidRPr="00965A28">
              <w:rPr>
                <w:rFonts w:ascii="Arial" w:hAnsi="Arial" w:cs="Arial"/>
                <w:i/>
                <w:sz w:val="18"/>
                <w:szCs w:val="18"/>
                <w:lang w:val="en-ZA"/>
              </w:rPr>
              <w:t>Omojola</w:t>
            </w:r>
            <w:proofErr w:type="spellEnd"/>
            <w:r w:rsidRPr="00965A28">
              <w:rPr>
                <w:rFonts w:ascii="Arial" w:hAnsi="Arial" w:cs="Arial"/>
                <w:i/>
                <w:sz w:val="18"/>
                <w:szCs w:val="18"/>
                <w:lang w:val="en-ZA"/>
              </w:rPr>
              <w:t>, Partner, Constant Capital, Nigeria</w:t>
            </w:r>
          </w:p>
        </w:tc>
      </w:tr>
    </w:tbl>
    <w:p w:rsidR="009712AE" w:rsidRPr="00294EE3" w:rsidRDefault="009712AE" w:rsidP="009712AE">
      <w:pPr>
        <w:rPr>
          <w:lang w:val="en-ZA"/>
        </w:rPr>
      </w:pPr>
    </w:p>
    <w:tbl>
      <w:tblPr>
        <w:tblStyle w:val="TableGrid"/>
        <w:tblW w:w="0" w:type="auto"/>
        <w:tblLook w:val="04A0" w:firstRow="1" w:lastRow="0" w:firstColumn="1" w:lastColumn="0" w:noHBand="0" w:noVBand="1"/>
      </w:tblPr>
      <w:tblGrid>
        <w:gridCol w:w="1668"/>
        <w:gridCol w:w="7498"/>
      </w:tblGrid>
      <w:tr w:rsidR="009712AE" w:rsidRPr="002A0A5E" w:rsidTr="00C47F82">
        <w:tc>
          <w:tcPr>
            <w:tcW w:w="9166" w:type="dxa"/>
            <w:gridSpan w:val="2"/>
          </w:tcPr>
          <w:p w:rsidR="009712AE" w:rsidRPr="00241CB8" w:rsidRDefault="009712AE" w:rsidP="00C47F82">
            <w:pPr>
              <w:jc w:val="center"/>
              <w:rPr>
                <w:rFonts w:ascii="Arial" w:hAnsi="Arial" w:cs="Arial"/>
                <w:b/>
                <w:lang w:val="en-ZA"/>
              </w:rPr>
            </w:pPr>
            <w:r w:rsidRPr="00241CB8">
              <w:rPr>
                <w:rFonts w:ascii="Arial" w:hAnsi="Arial" w:cs="Arial"/>
                <w:b/>
                <w:highlight w:val="yellow"/>
                <w:lang w:val="en-ZA"/>
              </w:rPr>
              <w:t>Thursday, 18 February 2021</w:t>
            </w:r>
          </w:p>
        </w:tc>
      </w:tr>
      <w:tr w:rsidR="009712AE" w:rsidRPr="00006F17" w:rsidTr="00C47F82">
        <w:trPr>
          <w:trHeight w:val="480"/>
        </w:trPr>
        <w:tc>
          <w:tcPr>
            <w:tcW w:w="9166" w:type="dxa"/>
            <w:gridSpan w:val="2"/>
          </w:tcPr>
          <w:p w:rsidR="009712AE" w:rsidRPr="00723BD1" w:rsidRDefault="009712AE" w:rsidP="00C47F82">
            <w:pPr>
              <w:rPr>
                <w:rFonts w:ascii="Arial" w:hAnsi="Arial" w:cs="Arial"/>
                <w:b/>
                <w:lang w:val="en-ZA"/>
              </w:rPr>
            </w:pPr>
            <w:r w:rsidRPr="00723BD1">
              <w:rPr>
                <w:rFonts w:ascii="Arial" w:hAnsi="Arial" w:cs="Arial"/>
                <w:b/>
                <w:lang w:val="en-ZA"/>
              </w:rPr>
              <w:t>Information Session</w:t>
            </w:r>
            <w:r>
              <w:rPr>
                <w:rFonts w:ascii="Arial" w:hAnsi="Arial" w:cs="Arial"/>
                <w:b/>
                <w:lang w:val="en-ZA"/>
              </w:rPr>
              <w:t xml:space="preserve"> 6</w:t>
            </w:r>
          </w:p>
          <w:p w:rsidR="009712AE" w:rsidRDefault="009712AE" w:rsidP="00C47F82">
            <w:pPr>
              <w:rPr>
                <w:rFonts w:ascii="Arial" w:hAnsi="Arial" w:cs="Arial"/>
                <w:b/>
                <w:lang w:val="en-ZA"/>
              </w:rPr>
            </w:pPr>
            <w:r w:rsidRPr="00F64AD9">
              <w:rPr>
                <w:rFonts w:ascii="Arial" w:hAnsi="Arial" w:cs="Arial"/>
                <w:b/>
                <w:lang w:val="en-ZA"/>
              </w:rPr>
              <w:t xml:space="preserve">Gold in a digital world: </w:t>
            </w:r>
            <w:r>
              <w:rPr>
                <w:rFonts w:ascii="Arial" w:hAnsi="Arial" w:cs="Arial"/>
                <w:b/>
                <w:lang w:val="en-ZA"/>
              </w:rPr>
              <w:t>c</w:t>
            </w:r>
            <w:r w:rsidRPr="00F64AD9">
              <w:rPr>
                <w:rFonts w:ascii="Arial" w:hAnsi="Arial" w:cs="Arial"/>
                <w:b/>
                <w:lang w:val="en-ZA"/>
              </w:rPr>
              <w:t xml:space="preserve">ryptocurrency, </w:t>
            </w:r>
            <w:r>
              <w:rPr>
                <w:rFonts w:ascii="Arial" w:hAnsi="Arial" w:cs="Arial"/>
                <w:b/>
                <w:lang w:val="en-ZA"/>
              </w:rPr>
              <w:t>i</w:t>
            </w:r>
            <w:r w:rsidRPr="00F64AD9">
              <w:rPr>
                <w:rFonts w:ascii="Arial" w:hAnsi="Arial" w:cs="Arial"/>
                <w:b/>
                <w:lang w:val="en-ZA"/>
              </w:rPr>
              <w:t xml:space="preserve">nnovation &amp; </w:t>
            </w:r>
            <w:r>
              <w:rPr>
                <w:rFonts w:ascii="Arial" w:hAnsi="Arial" w:cs="Arial"/>
                <w:b/>
                <w:lang w:val="en-ZA"/>
              </w:rPr>
              <w:t>r</w:t>
            </w:r>
            <w:r w:rsidRPr="00F64AD9">
              <w:rPr>
                <w:rFonts w:ascii="Arial" w:hAnsi="Arial" w:cs="Arial"/>
                <w:b/>
                <w:lang w:val="en-ZA"/>
              </w:rPr>
              <w:t>etail</w:t>
            </w:r>
          </w:p>
          <w:p w:rsidR="009712AE" w:rsidRDefault="009712AE" w:rsidP="00C47F82">
            <w:pPr>
              <w:rPr>
                <w:rFonts w:ascii="Arial" w:hAnsi="Arial" w:cs="Arial"/>
                <w:sz w:val="18"/>
                <w:szCs w:val="18"/>
                <w:lang w:val="en-ZA"/>
              </w:rPr>
            </w:pPr>
            <w:r>
              <w:rPr>
                <w:rFonts w:ascii="Arial" w:hAnsi="Arial" w:cs="Arial"/>
                <w:sz w:val="18"/>
                <w:szCs w:val="18"/>
                <w:lang w:val="en-ZA"/>
              </w:rPr>
              <w:t>A deep dive into gold as a backing for cryptocurrency, exploring how gold trends with Bitcoin. The pros and cons of gold versus cryptocurrency will be explored in this panel as well as breaking down what is a stable coin. An introduction to SANU, a digital gold and silver backed currency and why it’s a good fit for Africa</w:t>
            </w:r>
          </w:p>
          <w:p w:rsidR="009712AE" w:rsidRDefault="009712AE" w:rsidP="00C47F82">
            <w:pPr>
              <w:rPr>
                <w:rFonts w:ascii="Arial" w:hAnsi="Arial" w:cs="Arial"/>
                <w:b/>
                <w:lang w:val="en-ZA"/>
              </w:rPr>
            </w:pPr>
            <w:r>
              <w:rPr>
                <w:rFonts w:ascii="Arial" w:hAnsi="Arial" w:cs="Arial"/>
                <w:b/>
                <w:lang w:val="en-ZA"/>
              </w:rPr>
              <w:t>Chairman:</w:t>
            </w:r>
          </w:p>
          <w:p w:rsidR="009712AE" w:rsidRPr="003D4AAD" w:rsidRDefault="009712AE" w:rsidP="00C47F82">
            <w:pPr>
              <w:rPr>
                <w:rFonts w:ascii="Arial" w:hAnsi="Arial" w:cs="Arial"/>
                <w:i/>
                <w:lang w:val="en-ZA"/>
              </w:rPr>
            </w:pPr>
            <w:proofErr w:type="spellStart"/>
            <w:r w:rsidRPr="003D4AAD">
              <w:rPr>
                <w:rFonts w:ascii="Arial" w:hAnsi="Arial" w:cs="Arial"/>
                <w:i/>
                <w:lang w:val="en-ZA"/>
              </w:rPr>
              <w:t>Bolaji</w:t>
            </w:r>
            <w:proofErr w:type="spellEnd"/>
            <w:r w:rsidRPr="003D4AAD">
              <w:rPr>
                <w:rFonts w:ascii="Arial" w:hAnsi="Arial" w:cs="Arial"/>
                <w:i/>
                <w:lang w:val="en-ZA"/>
              </w:rPr>
              <w:t xml:space="preserve"> </w:t>
            </w:r>
            <w:proofErr w:type="spellStart"/>
            <w:r w:rsidRPr="003D4AAD">
              <w:rPr>
                <w:rFonts w:ascii="Arial" w:hAnsi="Arial" w:cs="Arial"/>
                <w:i/>
                <w:lang w:val="en-ZA"/>
              </w:rPr>
              <w:t>Oyewale</w:t>
            </w:r>
            <w:proofErr w:type="spellEnd"/>
            <w:r w:rsidRPr="003D4AAD">
              <w:rPr>
                <w:rFonts w:ascii="Arial" w:hAnsi="Arial" w:cs="Arial"/>
                <w:i/>
                <w:lang w:val="en-ZA"/>
              </w:rPr>
              <w:t xml:space="preserve">, Senior </w:t>
            </w:r>
            <w:proofErr w:type="spellStart"/>
            <w:r w:rsidRPr="003D4AAD">
              <w:rPr>
                <w:rFonts w:ascii="Arial" w:hAnsi="Arial" w:cs="Arial"/>
                <w:i/>
                <w:lang w:val="en-ZA"/>
              </w:rPr>
              <w:t>Pa</w:t>
            </w:r>
            <w:r>
              <w:rPr>
                <w:rFonts w:ascii="Arial" w:hAnsi="Arial" w:cs="Arial"/>
                <w:i/>
                <w:lang w:val="en-ZA"/>
              </w:rPr>
              <w:t>rter</w:t>
            </w:r>
            <w:proofErr w:type="spellEnd"/>
            <w:r>
              <w:rPr>
                <w:rFonts w:ascii="Arial" w:hAnsi="Arial" w:cs="Arial"/>
                <w:i/>
                <w:lang w:val="en-ZA"/>
              </w:rPr>
              <w:t xml:space="preserve">, </w:t>
            </w:r>
            <w:proofErr w:type="spellStart"/>
            <w:r>
              <w:rPr>
                <w:rFonts w:ascii="Arial" w:hAnsi="Arial" w:cs="Arial"/>
                <w:i/>
                <w:lang w:val="en-ZA"/>
              </w:rPr>
              <w:t>Fengshui</w:t>
            </w:r>
            <w:proofErr w:type="spellEnd"/>
            <w:r>
              <w:rPr>
                <w:rFonts w:ascii="Arial" w:hAnsi="Arial" w:cs="Arial"/>
                <w:i/>
                <w:lang w:val="en-ZA"/>
              </w:rPr>
              <w:t xml:space="preserve"> Capital, Nigeria</w:t>
            </w:r>
          </w:p>
        </w:tc>
      </w:tr>
      <w:tr w:rsidR="009712AE" w:rsidRPr="00006F17" w:rsidTr="00C47F82">
        <w:tc>
          <w:tcPr>
            <w:tcW w:w="1668" w:type="dxa"/>
          </w:tcPr>
          <w:p w:rsidR="009712AE" w:rsidRPr="00047263" w:rsidRDefault="009712AE" w:rsidP="00C47F82">
            <w:pPr>
              <w:jc w:val="center"/>
              <w:rPr>
                <w:rFonts w:ascii="Arial" w:hAnsi="Arial" w:cs="Arial"/>
                <w:b/>
                <w:lang w:val="en-ZA"/>
              </w:rPr>
            </w:pPr>
          </w:p>
        </w:tc>
        <w:tc>
          <w:tcPr>
            <w:tcW w:w="7498" w:type="dxa"/>
          </w:tcPr>
          <w:p w:rsidR="009712AE" w:rsidRDefault="009712AE" w:rsidP="00C47F82">
            <w:pPr>
              <w:rPr>
                <w:rFonts w:ascii="Arial" w:hAnsi="Arial" w:cs="Arial"/>
                <w:sz w:val="18"/>
                <w:szCs w:val="18"/>
                <w:highlight w:val="yellow"/>
                <w:lang w:val="en-ZA"/>
              </w:rPr>
            </w:pPr>
            <w:r>
              <w:rPr>
                <w:rFonts w:ascii="Arial" w:hAnsi="Arial" w:cs="Arial"/>
                <w:sz w:val="18"/>
                <w:szCs w:val="18"/>
                <w:highlight w:val="yellow"/>
                <w:lang w:val="en-ZA"/>
              </w:rPr>
              <w:t>09h00-09h30</w:t>
            </w:r>
          </w:p>
          <w:p w:rsidR="00243CF4" w:rsidRPr="00ED0112" w:rsidRDefault="00243CF4" w:rsidP="00243CF4">
            <w:pPr>
              <w:rPr>
                <w:rFonts w:ascii="Arial" w:hAnsi="Arial" w:cs="Arial"/>
                <w:b/>
                <w:sz w:val="18"/>
                <w:szCs w:val="18"/>
                <w:lang w:val="en-ZA"/>
              </w:rPr>
            </w:pPr>
            <w:r w:rsidRPr="00ED0112">
              <w:rPr>
                <w:rFonts w:ascii="Arial" w:hAnsi="Arial" w:cs="Arial"/>
                <w:b/>
                <w:sz w:val="18"/>
                <w:szCs w:val="18"/>
                <w:lang w:val="en-ZA"/>
              </w:rPr>
              <w:t>Gold in a digital world: cryptocurrency, innovation</w:t>
            </w:r>
          </w:p>
          <w:p w:rsidR="00243CF4" w:rsidRDefault="00243CF4" w:rsidP="00243CF4">
            <w:pPr>
              <w:rPr>
                <w:rFonts w:ascii="Arial" w:hAnsi="Arial" w:cs="Arial"/>
                <w:b/>
                <w:sz w:val="18"/>
                <w:szCs w:val="18"/>
                <w:lang w:val="en-ZA"/>
              </w:rPr>
            </w:pPr>
            <w:r w:rsidRPr="00ED0112">
              <w:rPr>
                <w:rFonts w:ascii="Arial" w:hAnsi="Arial" w:cs="Arial"/>
                <w:b/>
                <w:sz w:val="18"/>
                <w:szCs w:val="18"/>
                <w:lang w:val="en-ZA"/>
              </w:rPr>
              <w:t>and retail</w:t>
            </w:r>
          </w:p>
          <w:p w:rsidR="009712AE" w:rsidRPr="00243CF4" w:rsidRDefault="00243CF4" w:rsidP="00C47F82">
            <w:pPr>
              <w:rPr>
                <w:rFonts w:ascii="Arial" w:hAnsi="Arial" w:cs="Arial"/>
                <w:sz w:val="18"/>
                <w:szCs w:val="18"/>
                <w:highlight w:val="yellow"/>
                <w:lang w:val="en-ZA"/>
              </w:rPr>
            </w:pPr>
            <w:r w:rsidRPr="00ED0112">
              <w:rPr>
                <w:rFonts w:ascii="Arial" w:hAnsi="Arial" w:cs="Arial"/>
                <w:i/>
                <w:sz w:val="18"/>
                <w:szCs w:val="18"/>
                <w:lang w:val="en-ZA"/>
              </w:rPr>
              <w:t>Dion Dalton-Bridges, Head of Strategy &amp; Communication, Mine Digital, Australia</w:t>
            </w:r>
          </w:p>
        </w:tc>
      </w:tr>
      <w:tr w:rsidR="009712AE" w:rsidRPr="00006F17" w:rsidTr="00C47F82">
        <w:tc>
          <w:tcPr>
            <w:tcW w:w="1668" w:type="dxa"/>
            <w:vMerge w:val="restart"/>
          </w:tcPr>
          <w:p w:rsidR="009712AE" w:rsidRPr="00047263" w:rsidRDefault="009712AE" w:rsidP="00C47F82">
            <w:pPr>
              <w:jc w:val="center"/>
              <w:rPr>
                <w:rFonts w:ascii="Arial" w:hAnsi="Arial" w:cs="Arial"/>
                <w:b/>
                <w:lang w:val="en-ZA"/>
              </w:rPr>
            </w:pPr>
          </w:p>
        </w:tc>
        <w:tc>
          <w:tcPr>
            <w:tcW w:w="7498" w:type="dxa"/>
          </w:tcPr>
          <w:p w:rsidR="009712AE" w:rsidRPr="00ED0112" w:rsidRDefault="009712AE" w:rsidP="00C47F82">
            <w:pPr>
              <w:rPr>
                <w:rFonts w:ascii="Arial" w:hAnsi="Arial" w:cs="Arial"/>
                <w:sz w:val="18"/>
                <w:szCs w:val="18"/>
                <w:lang w:val="en-ZA"/>
              </w:rPr>
            </w:pPr>
            <w:r>
              <w:rPr>
                <w:rFonts w:ascii="Arial" w:hAnsi="Arial" w:cs="Arial"/>
                <w:sz w:val="18"/>
                <w:szCs w:val="18"/>
                <w:highlight w:val="yellow"/>
                <w:lang w:val="en-ZA"/>
              </w:rPr>
              <w:t>09h30</w:t>
            </w:r>
            <w:r w:rsidRPr="00ED0112">
              <w:rPr>
                <w:rFonts w:ascii="Arial" w:hAnsi="Arial" w:cs="Arial"/>
                <w:sz w:val="18"/>
                <w:szCs w:val="18"/>
                <w:highlight w:val="yellow"/>
                <w:lang w:val="en-ZA"/>
              </w:rPr>
              <w:t>-</w:t>
            </w:r>
            <w:r w:rsidRPr="00047263">
              <w:rPr>
                <w:rFonts w:ascii="Arial" w:hAnsi="Arial" w:cs="Arial"/>
                <w:sz w:val="18"/>
                <w:szCs w:val="18"/>
                <w:highlight w:val="yellow"/>
                <w:lang w:val="en-ZA"/>
              </w:rPr>
              <w:t>10h</w:t>
            </w:r>
            <w:r w:rsidR="00047263" w:rsidRPr="00047263">
              <w:rPr>
                <w:rFonts w:ascii="Arial" w:hAnsi="Arial" w:cs="Arial"/>
                <w:sz w:val="18"/>
                <w:szCs w:val="18"/>
                <w:highlight w:val="yellow"/>
                <w:lang w:val="en-ZA"/>
              </w:rPr>
              <w:t>00</w:t>
            </w:r>
          </w:p>
          <w:p w:rsidR="00243CF4" w:rsidRPr="002E5AA7" w:rsidRDefault="00243CF4" w:rsidP="00243CF4">
            <w:pPr>
              <w:rPr>
                <w:rFonts w:ascii="Arial" w:hAnsi="Arial" w:cs="Arial"/>
                <w:b/>
                <w:sz w:val="18"/>
                <w:szCs w:val="18"/>
                <w:lang w:val="en-ZA"/>
              </w:rPr>
            </w:pPr>
            <w:r w:rsidRPr="002E5AA7">
              <w:rPr>
                <w:rFonts w:ascii="Arial" w:hAnsi="Arial" w:cs="Arial"/>
                <w:b/>
                <w:sz w:val="18"/>
                <w:szCs w:val="18"/>
                <w:lang w:val="en-ZA"/>
              </w:rPr>
              <w:t>The emerging role of gold in today’s digital economy</w:t>
            </w:r>
          </w:p>
          <w:p w:rsidR="009712AE" w:rsidRPr="00ED0112" w:rsidRDefault="00243CF4" w:rsidP="00243CF4">
            <w:pPr>
              <w:rPr>
                <w:rFonts w:ascii="Arial" w:hAnsi="Arial" w:cs="Arial"/>
                <w:i/>
                <w:sz w:val="18"/>
                <w:szCs w:val="18"/>
                <w:lang w:val="en-ZA"/>
              </w:rPr>
            </w:pPr>
            <w:proofErr w:type="spellStart"/>
            <w:r w:rsidRPr="002E5AA7">
              <w:rPr>
                <w:rFonts w:ascii="Arial" w:hAnsi="Arial" w:cs="Arial"/>
                <w:i/>
                <w:sz w:val="18"/>
                <w:szCs w:val="18"/>
                <w:lang w:val="en-ZA"/>
              </w:rPr>
              <w:t>Nere</w:t>
            </w:r>
            <w:proofErr w:type="spellEnd"/>
            <w:r w:rsidRPr="002E5AA7">
              <w:rPr>
                <w:rFonts w:ascii="Arial" w:hAnsi="Arial" w:cs="Arial"/>
                <w:i/>
                <w:sz w:val="18"/>
                <w:szCs w:val="18"/>
                <w:lang w:val="en-ZA"/>
              </w:rPr>
              <w:t xml:space="preserve"> Emiko, Founder, SANU, Nigeria</w:t>
            </w:r>
          </w:p>
        </w:tc>
      </w:tr>
      <w:tr w:rsidR="009712AE" w:rsidRPr="00006F17" w:rsidTr="00C47F82">
        <w:tc>
          <w:tcPr>
            <w:tcW w:w="1668" w:type="dxa"/>
            <w:vMerge/>
          </w:tcPr>
          <w:p w:rsidR="009712AE" w:rsidRDefault="009712AE" w:rsidP="00C47F82">
            <w:pPr>
              <w:jc w:val="center"/>
              <w:rPr>
                <w:rFonts w:ascii="Arial" w:hAnsi="Arial" w:cs="Arial"/>
                <w:b/>
                <w:sz w:val="18"/>
                <w:szCs w:val="18"/>
                <w:lang w:val="en-ZA"/>
              </w:rPr>
            </w:pPr>
          </w:p>
        </w:tc>
        <w:tc>
          <w:tcPr>
            <w:tcW w:w="7498" w:type="dxa"/>
          </w:tcPr>
          <w:p w:rsidR="009712AE" w:rsidRDefault="009712AE" w:rsidP="00C47F82">
            <w:pPr>
              <w:rPr>
                <w:rFonts w:ascii="Arial" w:hAnsi="Arial" w:cs="Arial"/>
                <w:sz w:val="18"/>
                <w:szCs w:val="18"/>
                <w:lang w:val="en-ZA"/>
              </w:rPr>
            </w:pPr>
            <w:r w:rsidRPr="00ED0112">
              <w:rPr>
                <w:rFonts w:ascii="Arial" w:hAnsi="Arial" w:cs="Arial"/>
                <w:sz w:val="18"/>
                <w:szCs w:val="18"/>
                <w:highlight w:val="yellow"/>
                <w:lang w:val="en-ZA"/>
              </w:rPr>
              <w:t>10h</w:t>
            </w:r>
            <w:r w:rsidR="00047263">
              <w:rPr>
                <w:rFonts w:ascii="Arial" w:hAnsi="Arial" w:cs="Arial"/>
                <w:sz w:val="18"/>
                <w:szCs w:val="18"/>
                <w:highlight w:val="yellow"/>
                <w:lang w:val="en-ZA"/>
              </w:rPr>
              <w:t>00</w:t>
            </w:r>
            <w:r w:rsidRPr="00ED0112">
              <w:rPr>
                <w:rFonts w:ascii="Arial" w:hAnsi="Arial" w:cs="Arial"/>
                <w:sz w:val="18"/>
                <w:szCs w:val="18"/>
                <w:highlight w:val="yellow"/>
                <w:lang w:val="en-ZA"/>
              </w:rPr>
              <w:t>-11h</w:t>
            </w:r>
            <w:r>
              <w:rPr>
                <w:rFonts w:ascii="Arial" w:hAnsi="Arial" w:cs="Arial"/>
                <w:sz w:val="18"/>
                <w:szCs w:val="18"/>
                <w:highlight w:val="yellow"/>
                <w:lang w:val="en-ZA"/>
              </w:rPr>
              <w:t>0</w:t>
            </w:r>
            <w:r w:rsidRPr="00ED0112">
              <w:rPr>
                <w:rFonts w:ascii="Arial" w:hAnsi="Arial" w:cs="Arial"/>
                <w:sz w:val="18"/>
                <w:szCs w:val="18"/>
                <w:highlight w:val="yellow"/>
                <w:lang w:val="en-ZA"/>
              </w:rPr>
              <w:t>0</w:t>
            </w:r>
          </w:p>
          <w:p w:rsidR="009712AE" w:rsidRPr="00ED0112" w:rsidRDefault="009712AE" w:rsidP="00C47F82">
            <w:pPr>
              <w:rPr>
                <w:rFonts w:ascii="Arial" w:hAnsi="Arial" w:cs="Arial"/>
                <w:b/>
                <w:sz w:val="18"/>
                <w:szCs w:val="18"/>
                <w:lang w:val="en-ZA"/>
              </w:rPr>
            </w:pPr>
            <w:r w:rsidRPr="00ED0112">
              <w:rPr>
                <w:rFonts w:ascii="Arial" w:hAnsi="Arial" w:cs="Arial"/>
                <w:b/>
                <w:sz w:val="18"/>
                <w:szCs w:val="18"/>
                <w:lang w:val="en-ZA"/>
              </w:rPr>
              <w:t xml:space="preserve">Discussion moderated by </w:t>
            </w:r>
            <w:proofErr w:type="spellStart"/>
            <w:r w:rsidRPr="00ED0112">
              <w:rPr>
                <w:rFonts w:ascii="Arial" w:hAnsi="Arial" w:cs="Arial"/>
                <w:b/>
                <w:sz w:val="18"/>
                <w:szCs w:val="18"/>
                <w:lang w:val="en-ZA"/>
              </w:rPr>
              <w:t>Bolaji</w:t>
            </w:r>
            <w:proofErr w:type="spellEnd"/>
            <w:r w:rsidRPr="00ED0112">
              <w:rPr>
                <w:rFonts w:ascii="Arial" w:hAnsi="Arial" w:cs="Arial"/>
                <w:b/>
                <w:sz w:val="18"/>
                <w:szCs w:val="18"/>
                <w:lang w:val="en-ZA"/>
              </w:rPr>
              <w:t xml:space="preserve"> </w:t>
            </w:r>
            <w:proofErr w:type="spellStart"/>
            <w:r w:rsidRPr="00ED0112">
              <w:rPr>
                <w:rFonts w:ascii="Arial" w:hAnsi="Arial" w:cs="Arial"/>
                <w:b/>
                <w:sz w:val="18"/>
                <w:szCs w:val="18"/>
                <w:lang w:val="en-ZA"/>
              </w:rPr>
              <w:t>Oyewale</w:t>
            </w:r>
            <w:proofErr w:type="spellEnd"/>
            <w:r w:rsidRPr="00ED0112">
              <w:rPr>
                <w:rFonts w:ascii="Arial" w:hAnsi="Arial" w:cs="Arial"/>
                <w:b/>
                <w:sz w:val="18"/>
                <w:szCs w:val="18"/>
                <w:lang w:val="en-ZA"/>
              </w:rPr>
              <w:t xml:space="preserve">, Senior Partner, </w:t>
            </w:r>
            <w:proofErr w:type="spellStart"/>
            <w:r w:rsidRPr="00ED0112">
              <w:rPr>
                <w:rFonts w:ascii="Arial" w:hAnsi="Arial" w:cs="Arial"/>
                <w:b/>
                <w:sz w:val="18"/>
                <w:szCs w:val="18"/>
                <w:lang w:val="en-ZA"/>
              </w:rPr>
              <w:t>Fengshui</w:t>
            </w:r>
            <w:proofErr w:type="spellEnd"/>
            <w:r w:rsidRPr="00ED0112">
              <w:rPr>
                <w:rFonts w:ascii="Arial" w:hAnsi="Arial" w:cs="Arial"/>
                <w:b/>
                <w:sz w:val="18"/>
                <w:szCs w:val="18"/>
                <w:lang w:val="en-ZA"/>
              </w:rPr>
              <w:t xml:space="preserve"> Capital, Nigeria</w:t>
            </w:r>
          </w:p>
          <w:p w:rsidR="009712AE" w:rsidRPr="00ED0112" w:rsidRDefault="009712AE" w:rsidP="00C47F82">
            <w:pPr>
              <w:rPr>
                <w:rFonts w:ascii="Arial" w:hAnsi="Arial" w:cs="Arial"/>
                <w:b/>
                <w:sz w:val="18"/>
                <w:szCs w:val="18"/>
                <w:lang w:val="en-ZA"/>
              </w:rPr>
            </w:pPr>
            <w:proofErr w:type="spellStart"/>
            <w:r w:rsidRPr="00ED0112">
              <w:rPr>
                <w:rFonts w:ascii="Arial" w:hAnsi="Arial" w:cs="Arial"/>
                <w:b/>
                <w:sz w:val="18"/>
                <w:szCs w:val="18"/>
                <w:lang w:val="en-ZA"/>
              </w:rPr>
              <w:t>Panelists</w:t>
            </w:r>
            <w:proofErr w:type="spellEnd"/>
          </w:p>
          <w:p w:rsidR="009712AE" w:rsidRPr="00402FB5" w:rsidRDefault="009712AE" w:rsidP="009712AE">
            <w:pPr>
              <w:pStyle w:val="ListParagraph"/>
              <w:numPr>
                <w:ilvl w:val="0"/>
                <w:numId w:val="6"/>
              </w:numPr>
              <w:rPr>
                <w:rFonts w:ascii="Arial" w:hAnsi="Arial" w:cs="Arial"/>
                <w:sz w:val="18"/>
                <w:szCs w:val="18"/>
                <w:lang w:val="en-ZA"/>
              </w:rPr>
            </w:pPr>
            <w:r w:rsidRPr="003D4AAD">
              <w:rPr>
                <w:rFonts w:ascii="Arial" w:hAnsi="Arial" w:cs="Arial"/>
                <w:sz w:val="18"/>
                <w:szCs w:val="18"/>
                <w:lang w:val="en-ZA"/>
              </w:rPr>
              <w:t>Dion Dalton-Bridges, Head</w:t>
            </w:r>
            <w:r>
              <w:rPr>
                <w:rFonts w:ascii="Arial" w:hAnsi="Arial" w:cs="Arial"/>
                <w:sz w:val="18"/>
                <w:szCs w:val="18"/>
                <w:lang w:val="en-ZA"/>
              </w:rPr>
              <w:t xml:space="preserve"> of Strategy &amp; Communication, Mine Digital, Australia</w:t>
            </w:r>
          </w:p>
          <w:p w:rsidR="009712AE" w:rsidRDefault="009712AE" w:rsidP="009712AE">
            <w:pPr>
              <w:pStyle w:val="ListParagraph"/>
              <w:numPr>
                <w:ilvl w:val="0"/>
                <w:numId w:val="6"/>
              </w:numPr>
              <w:rPr>
                <w:rFonts w:ascii="Arial" w:hAnsi="Arial" w:cs="Arial"/>
                <w:sz w:val="18"/>
                <w:szCs w:val="18"/>
                <w:lang w:val="en-ZA"/>
              </w:rPr>
            </w:pPr>
            <w:proofErr w:type="spellStart"/>
            <w:r w:rsidRPr="00ED0112">
              <w:rPr>
                <w:rFonts w:ascii="Arial" w:hAnsi="Arial" w:cs="Arial"/>
                <w:sz w:val="18"/>
                <w:szCs w:val="18"/>
                <w:lang w:val="en-ZA"/>
              </w:rPr>
              <w:t>Nere</w:t>
            </w:r>
            <w:proofErr w:type="spellEnd"/>
            <w:r w:rsidRPr="00ED0112">
              <w:rPr>
                <w:rFonts w:ascii="Arial" w:hAnsi="Arial" w:cs="Arial"/>
                <w:sz w:val="18"/>
                <w:szCs w:val="18"/>
                <w:lang w:val="en-ZA"/>
              </w:rPr>
              <w:t xml:space="preserve"> Emiko, Founder, SANU, Nigeria</w:t>
            </w:r>
          </w:p>
          <w:p w:rsidR="009712AE" w:rsidRPr="00ED0112" w:rsidRDefault="009712AE" w:rsidP="009712AE">
            <w:pPr>
              <w:pStyle w:val="ListParagraph"/>
              <w:numPr>
                <w:ilvl w:val="0"/>
                <w:numId w:val="6"/>
              </w:numPr>
              <w:rPr>
                <w:rFonts w:ascii="Arial" w:hAnsi="Arial" w:cs="Arial"/>
                <w:sz w:val="18"/>
                <w:szCs w:val="18"/>
                <w:lang w:val="en-ZA"/>
              </w:rPr>
            </w:pPr>
            <w:r>
              <w:rPr>
                <w:rFonts w:ascii="Arial" w:hAnsi="Arial" w:cs="Arial"/>
                <w:sz w:val="18"/>
                <w:szCs w:val="18"/>
                <w:lang w:val="en-ZA"/>
              </w:rPr>
              <w:t xml:space="preserve">Mohamed </w:t>
            </w:r>
            <w:proofErr w:type="spellStart"/>
            <w:r>
              <w:rPr>
                <w:rFonts w:ascii="Arial" w:hAnsi="Arial" w:cs="Arial"/>
                <w:sz w:val="18"/>
                <w:szCs w:val="18"/>
                <w:lang w:val="en-ZA"/>
              </w:rPr>
              <w:t>Elelu</w:t>
            </w:r>
            <w:proofErr w:type="spellEnd"/>
            <w:r>
              <w:rPr>
                <w:rFonts w:ascii="Arial" w:hAnsi="Arial" w:cs="Arial"/>
                <w:sz w:val="18"/>
                <w:szCs w:val="18"/>
                <w:lang w:val="en-ZA"/>
              </w:rPr>
              <w:t xml:space="preserve">-Bashir, </w:t>
            </w:r>
            <w:proofErr w:type="spellStart"/>
            <w:r>
              <w:rPr>
                <w:rFonts w:ascii="Arial" w:hAnsi="Arial" w:cs="Arial"/>
                <w:sz w:val="18"/>
                <w:szCs w:val="18"/>
                <w:lang w:val="en-ZA"/>
              </w:rPr>
              <w:t>Blockchain</w:t>
            </w:r>
            <w:proofErr w:type="spellEnd"/>
            <w:r>
              <w:rPr>
                <w:rFonts w:ascii="Arial" w:hAnsi="Arial" w:cs="Arial"/>
                <w:sz w:val="18"/>
                <w:szCs w:val="18"/>
                <w:lang w:val="en-ZA"/>
              </w:rPr>
              <w:t xml:space="preserve"> Consultant, Nigeria</w:t>
            </w:r>
          </w:p>
        </w:tc>
      </w:tr>
      <w:tr w:rsidR="00494AF2" w:rsidRPr="00006F17" w:rsidTr="006C460C">
        <w:tc>
          <w:tcPr>
            <w:tcW w:w="9166" w:type="dxa"/>
            <w:gridSpan w:val="2"/>
          </w:tcPr>
          <w:p w:rsidR="00494AF2" w:rsidRPr="002A0A5E" w:rsidRDefault="00494AF2" w:rsidP="00494AF2">
            <w:pPr>
              <w:rPr>
                <w:rFonts w:ascii="Arial" w:hAnsi="Arial" w:cs="Arial"/>
                <w:b/>
                <w:lang w:val="en-ZA"/>
              </w:rPr>
            </w:pPr>
            <w:r w:rsidRPr="002A0A5E">
              <w:rPr>
                <w:rFonts w:ascii="Arial" w:hAnsi="Arial" w:cs="Arial"/>
                <w:b/>
                <w:lang w:val="en-ZA"/>
              </w:rPr>
              <w:t>Information session 4</w:t>
            </w:r>
          </w:p>
          <w:p w:rsidR="00494AF2" w:rsidRPr="002A0A5E" w:rsidRDefault="00494AF2" w:rsidP="00494AF2">
            <w:pPr>
              <w:rPr>
                <w:rFonts w:ascii="Arial" w:hAnsi="Arial" w:cs="Arial"/>
                <w:b/>
                <w:lang w:val="en-ZA"/>
              </w:rPr>
            </w:pPr>
            <w:r w:rsidRPr="002A0A5E">
              <w:rPr>
                <w:rFonts w:ascii="Arial" w:hAnsi="Arial" w:cs="Arial"/>
                <w:b/>
                <w:lang w:val="en-ZA"/>
              </w:rPr>
              <w:t xml:space="preserve">Gold projects: </w:t>
            </w:r>
            <w:r>
              <w:rPr>
                <w:rFonts w:ascii="Arial" w:hAnsi="Arial" w:cs="Arial"/>
                <w:b/>
                <w:lang w:val="en-ZA"/>
              </w:rPr>
              <w:t>u</w:t>
            </w:r>
            <w:r w:rsidRPr="002A0A5E">
              <w:rPr>
                <w:rFonts w:ascii="Arial" w:hAnsi="Arial" w:cs="Arial"/>
                <w:b/>
                <w:lang w:val="en-ZA"/>
              </w:rPr>
              <w:t xml:space="preserve">pdates and </w:t>
            </w:r>
            <w:r>
              <w:rPr>
                <w:rFonts w:ascii="Arial" w:hAnsi="Arial" w:cs="Arial"/>
                <w:b/>
                <w:lang w:val="en-ZA"/>
              </w:rPr>
              <w:t>o</w:t>
            </w:r>
            <w:r w:rsidRPr="002A0A5E">
              <w:rPr>
                <w:rFonts w:ascii="Arial" w:hAnsi="Arial" w:cs="Arial"/>
                <w:b/>
                <w:lang w:val="en-ZA"/>
              </w:rPr>
              <w:t>pportunities</w:t>
            </w:r>
          </w:p>
          <w:p w:rsidR="00494AF2" w:rsidRDefault="00494AF2" w:rsidP="00494AF2">
            <w:pPr>
              <w:rPr>
                <w:rFonts w:ascii="Arial" w:hAnsi="Arial" w:cs="Arial"/>
                <w:i/>
                <w:sz w:val="18"/>
                <w:szCs w:val="18"/>
                <w:lang w:val="en-ZA"/>
              </w:rPr>
            </w:pPr>
            <w:r>
              <w:rPr>
                <w:rFonts w:ascii="Arial" w:hAnsi="Arial" w:cs="Arial"/>
                <w:i/>
                <w:sz w:val="18"/>
                <w:szCs w:val="18"/>
                <w:lang w:val="en-ZA"/>
              </w:rPr>
              <w:t>Gold is Africa’s veins. Gold exploration and mining across the continent is on the rise. This session outlines the hotspots for investing in African gold mining, offering a review of projects, financing models, lessons learned from investors and exchanges on how to facilitate a win-win environment for all stakeholders.  Formalisation of the artisanal and small scale gold mining sector and the impacts are also explored.</w:t>
            </w:r>
          </w:p>
          <w:p w:rsidR="00494AF2" w:rsidRDefault="00494AF2" w:rsidP="00CC2DFB">
            <w:pPr>
              <w:rPr>
                <w:rFonts w:ascii="Arial" w:hAnsi="Arial" w:cs="Arial"/>
                <w:b/>
                <w:lang w:val="en-ZA"/>
              </w:rPr>
            </w:pPr>
          </w:p>
        </w:tc>
      </w:tr>
      <w:tr w:rsidR="00B715BA" w:rsidRPr="00006F17" w:rsidTr="00CC2DFB">
        <w:tc>
          <w:tcPr>
            <w:tcW w:w="1668" w:type="dxa"/>
            <w:vMerge w:val="restart"/>
          </w:tcPr>
          <w:p w:rsidR="00B715BA" w:rsidRDefault="00B715BA" w:rsidP="00CC2DFB">
            <w:pPr>
              <w:jc w:val="center"/>
              <w:rPr>
                <w:rFonts w:ascii="Arial" w:hAnsi="Arial" w:cs="Arial"/>
                <w:b/>
                <w:sz w:val="18"/>
                <w:szCs w:val="18"/>
                <w:highlight w:val="yellow"/>
                <w:lang w:val="en-ZA"/>
              </w:rPr>
            </w:pPr>
            <w:bookmarkStart w:id="0" w:name="_GoBack" w:colFirst="1" w:colLast="1"/>
            <w:r w:rsidRPr="00494AF2">
              <w:rPr>
                <w:rFonts w:ascii="Arial" w:hAnsi="Arial" w:cs="Arial"/>
                <w:b/>
                <w:sz w:val="18"/>
                <w:szCs w:val="18"/>
                <w:highlight w:val="yellow"/>
                <w:lang w:val="en-ZA"/>
              </w:rPr>
              <w:t>12h30 – 14h</w:t>
            </w:r>
            <w:r>
              <w:rPr>
                <w:rFonts w:ascii="Arial" w:hAnsi="Arial" w:cs="Arial"/>
                <w:b/>
                <w:sz w:val="18"/>
                <w:szCs w:val="18"/>
                <w:highlight w:val="yellow"/>
                <w:lang w:val="en-ZA"/>
              </w:rPr>
              <w:t>30</w:t>
            </w:r>
          </w:p>
          <w:p w:rsidR="00B715BA" w:rsidRDefault="00B715BA" w:rsidP="00CC2DFB">
            <w:pPr>
              <w:jc w:val="center"/>
              <w:rPr>
                <w:rFonts w:ascii="Arial" w:hAnsi="Arial" w:cs="Arial"/>
                <w:b/>
                <w:sz w:val="18"/>
                <w:szCs w:val="18"/>
                <w:highlight w:val="yellow"/>
                <w:lang w:val="en-ZA"/>
              </w:rPr>
            </w:pPr>
          </w:p>
          <w:p w:rsidR="00B715BA" w:rsidRDefault="00B715BA" w:rsidP="00CC2DFB">
            <w:pPr>
              <w:jc w:val="center"/>
              <w:rPr>
                <w:rFonts w:ascii="Arial" w:hAnsi="Arial" w:cs="Arial"/>
                <w:b/>
                <w:sz w:val="18"/>
                <w:szCs w:val="18"/>
                <w:highlight w:val="yellow"/>
                <w:lang w:val="en-ZA"/>
              </w:rPr>
            </w:pPr>
          </w:p>
          <w:p w:rsidR="00B715BA" w:rsidRDefault="00B715BA" w:rsidP="00CC2DFB">
            <w:pPr>
              <w:jc w:val="center"/>
              <w:rPr>
                <w:rFonts w:ascii="Arial" w:hAnsi="Arial" w:cs="Arial"/>
                <w:b/>
                <w:lang w:val="en-ZA"/>
              </w:rPr>
            </w:pPr>
            <w:r w:rsidRPr="00494AF2">
              <w:rPr>
                <w:rFonts w:ascii="Arial" w:hAnsi="Arial" w:cs="Arial"/>
                <w:b/>
                <w:lang w:val="en-ZA"/>
              </w:rPr>
              <w:t>Project Updates</w:t>
            </w:r>
          </w:p>
          <w:p w:rsidR="00B715BA" w:rsidRPr="00494AF2" w:rsidRDefault="00B715BA" w:rsidP="00CC2DFB">
            <w:pPr>
              <w:jc w:val="center"/>
              <w:rPr>
                <w:rFonts w:ascii="Arial" w:hAnsi="Arial" w:cs="Arial"/>
                <w:b/>
                <w:highlight w:val="yellow"/>
                <w:lang w:val="en-ZA"/>
              </w:rPr>
            </w:pPr>
          </w:p>
        </w:tc>
        <w:tc>
          <w:tcPr>
            <w:tcW w:w="7498" w:type="dxa"/>
          </w:tcPr>
          <w:p w:rsidR="00B715BA" w:rsidRDefault="00B715BA" w:rsidP="00727DBC">
            <w:pPr>
              <w:rPr>
                <w:rFonts w:ascii="Arial" w:hAnsi="Arial" w:cs="Arial"/>
                <w:sz w:val="18"/>
                <w:szCs w:val="18"/>
                <w:lang w:val="en-ZA"/>
              </w:rPr>
            </w:pPr>
            <w:r w:rsidRPr="00494AF2">
              <w:rPr>
                <w:rFonts w:ascii="Arial" w:hAnsi="Arial" w:cs="Arial"/>
                <w:sz w:val="18"/>
                <w:szCs w:val="18"/>
                <w:highlight w:val="yellow"/>
                <w:lang w:val="en-ZA"/>
              </w:rPr>
              <w:t>12h00-12h30</w:t>
            </w:r>
          </w:p>
          <w:p w:rsidR="00B715BA" w:rsidRPr="00C630AE" w:rsidRDefault="00B715BA" w:rsidP="00727DBC">
            <w:pPr>
              <w:rPr>
                <w:rFonts w:ascii="Arial" w:hAnsi="Arial" w:cs="Arial"/>
                <w:b/>
                <w:sz w:val="18"/>
                <w:szCs w:val="18"/>
                <w:lang w:val="en-ZA"/>
              </w:rPr>
            </w:pPr>
            <w:r w:rsidRPr="00C630AE">
              <w:rPr>
                <w:rFonts w:ascii="Arial" w:hAnsi="Arial" w:cs="Arial"/>
                <w:b/>
                <w:sz w:val="18"/>
                <w:szCs w:val="18"/>
                <w:lang w:val="en-ZA"/>
              </w:rPr>
              <w:t xml:space="preserve">The </w:t>
            </w:r>
            <w:proofErr w:type="spellStart"/>
            <w:r w:rsidRPr="00C630AE">
              <w:rPr>
                <w:rFonts w:ascii="Arial" w:hAnsi="Arial" w:cs="Arial"/>
                <w:b/>
                <w:sz w:val="18"/>
                <w:szCs w:val="18"/>
                <w:lang w:val="en-ZA"/>
              </w:rPr>
              <w:t>Makabingui</w:t>
            </w:r>
            <w:proofErr w:type="spellEnd"/>
            <w:r w:rsidRPr="00C630AE">
              <w:rPr>
                <w:rFonts w:ascii="Arial" w:hAnsi="Arial" w:cs="Arial"/>
                <w:b/>
                <w:sz w:val="18"/>
                <w:szCs w:val="18"/>
                <w:lang w:val="en-ZA"/>
              </w:rPr>
              <w:t xml:space="preserve"> Gold Project</w:t>
            </w:r>
          </w:p>
          <w:p w:rsidR="00B715BA" w:rsidRPr="00C630AE" w:rsidRDefault="00B715BA" w:rsidP="00727DBC">
            <w:pPr>
              <w:rPr>
                <w:rFonts w:ascii="Arial" w:hAnsi="Arial" w:cs="Arial"/>
                <w:i/>
                <w:sz w:val="18"/>
                <w:szCs w:val="18"/>
                <w:lang w:val="en-ZA"/>
              </w:rPr>
            </w:pPr>
            <w:r w:rsidRPr="00C630AE">
              <w:rPr>
                <w:rFonts w:ascii="Arial" w:hAnsi="Arial" w:cs="Arial"/>
                <w:i/>
                <w:sz w:val="18"/>
                <w:szCs w:val="18"/>
                <w:lang w:val="en-ZA"/>
              </w:rPr>
              <w:t xml:space="preserve">Moussa </w:t>
            </w:r>
            <w:proofErr w:type="spellStart"/>
            <w:r w:rsidRPr="00C630AE">
              <w:rPr>
                <w:rFonts w:ascii="Arial" w:hAnsi="Arial" w:cs="Arial"/>
                <w:i/>
                <w:sz w:val="18"/>
                <w:szCs w:val="18"/>
                <w:lang w:val="en-ZA"/>
              </w:rPr>
              <w:t>Diba</w:t>
            </w:r>
            <w:proofErr w:type="spellEnd"/>
            <w:r w:rsidRPr="00C630AE">
              <w:rPr>
                <w:rFonts w:ascii="Arial" w:hAnsi="Arial" w:cs="Arial"/>
                <w:i/>
                <w:sz w:val="18"/>
                <w:szCs w:val="18"/>
                <w:lang w:val="en-ZA"/>
              </w:rPr>
              <w:t xml:space="preserve"> </w:t>
            </w:r>
            <w:proofErr w:type="spellStart"/>
            <w:r w:rsidRPr="00C630AE">
              <w:rPr>
                <w:rFonts w:ascii="Arial" w:hAnsi="Arial" w:cs="Arial"/>
                <w:i/>
                <w:sz w:val="18"/>
                <w:szCs w:val="18"/>
                <w:lang w:val="en-ZA"/>
              </w:rPr>
              <w:t>Bassari</w:t>
            </w:r>
            <w:proofErr w:type="spellEnd"/>
            <w:r w:rsidRPr="00C630AE">
              <w:rPr>
                <w:rFonts w:ascii="Arial" w:hAnsi="Arial" w:cs="Arial"/>
                <w:i/>
                <w:sz w:val="18"/>
                <w:szCs w:val="18"/>
                <w:lang w:val="en-ZA"/>
              </w:rPr>
              <w:t xml:space="preserve">, Exploration Manager, </w:t>
            </w:r>
            <w:proofErr w:type="spellStart"/>
            <w:r w:rsidRPr="00C630AE">
              <w:rPr>
                <w:rFonts w:ascii="Arial" w:hAnsi="Arial" w:cs="Arial"/>
                <w:i/>
                <w:sz w:val="18"/>
                <w:szCs w:val="18"/>
                <w:lang w:val="en-ZA"/>
              </w:rPr>
              <w:t>Makabingui</w:t>
            </w:r>
            <w:proofErr w:type="spellEnd"/>
            <w:r w:rsidRPr="00C630AE">
              <w:rPr>
                <w:rFonts w:ascii="Arial" w:hAnsi="Arial" w:cs="Arial"/>
                <w:i/>
                <w:sz w:val="18"/>
                <w:szCs w:val="18"/>
                <w:lang w:val="en-ZA"/>
              </w:rPr>
              <w:t xml:space="preserve"> Gold Operation </w:t>
            </w:r>
            <w:proofErr w:type="spellStart"/>
            <w:r w:rsidRPr="00C630AE">
              <w:rPr>
                <w:rFonts w:ascii="Arial" w:hAnsi="Arial" w:cs="Arial"/>
                <w:i/>
                <w:sz w:val="18"/>
                <w:szCs w:val="18"/>
                <w:lang w:val="en-ZA"/>
              </w:rPr>
              <w:t>SA</w:t>
            </w:r>
            <w:r>
              <w:rPr>
                <w:rFonts w:ascii="Arial" w:hAnsi="Arial" w:cs="Arial"/>
                <w:i/>
                <w:sz w:val="18"/>
                <w:szCs w:val="18"/>
                <w:lang w:val="en-ZA"/>
              </w:rPr>
              <w:t>,</w:t>
            </w:r>
            <w:r w:rsidRPr="00C630AE">
              <w:rPr>
                <w:rFonts w:ascii="Arial" w:hAnsi="Arial" w:cs="Arial"/>
                <w:i/>
                <w:sz w:val="18"/>
                <w:szCs w:val="18"/>
                <w:lang w:val="en-ZA"/>
              </w:rPr>
              <w:t>Senegal</w:t>
            </w:r>
            <w:proofErr w:type="spellEnd"/>
          </w:p>
        </w:tc>
      </w:tr>
      <w:tr w:rsidR="00B715BA" w:rsidRPr="00006F17" w:rsidTr="00CC2DFB">
        <w:tc>
          <w:tcPr>
            <w:tcW w:w="1668" w:type="dxa"/>
            <w:vMerge/>
          </w:tcPr>
          <w:p w:rsidR="00B715BA" w:rsidRPr="00494AF2" w:rsidRDefault="00B715BA" w:rsidP="00CC2DFB">
            <w:pPr>
              <w:jc w:val="center"/>
              <w:rPr>
                <w:rFonts w:ascii="Arial" w:hAnsi="Arial" w:cs="Arial"/>
                <w:highlight w:val="yellow"/>
                <w:lang w:val="en-ZA"/>
              </w:rPr>
            </w:pPr>
          </w:p>
        </w:tc>
        <w:tc>
          <w:tcPr>
            <w:tcW w:w="7498" w:type="dxa"/>
          </w:tcPr>
          <w:p w:rsidR="00B715BA" w:rsidRDefault="00B715BA" w:rsidP="00727DBC">
            <w:pPr>
              <w:rPr>
                <w:rFonts w:ascii="Arial" w:hAnsi="Arial" w:cs="Arial"/>
                <w:sz w:val="18"/>
                <w:szCs w:val="18"/>
                <w:lang w:val="en-ZA"/>
              </w:rPr>
            </w:pPr>
            <w:r w:rsidRPr="00494AF2">
              <w:rPr>
                <w:rFonts w:ascii="Arial" w:hAnsi="Arial" w:cs="Arial"/>
                <w:sz w:val="18"/>
                <w:szCs w:val="18"/>
                <w:highlight w:val="yellow"/>
                <w:lang w:val="en-ZA"/>
              </w:rPr>
              <w:t>12h30-1</w:t>
            </w:r>
            <w:r w:rsidRPr="00910E6B">
              <w:rPr>
                <w:rFonts w:ascii="Arial" w:hAnsi="Arial" w:cs="Arial"/>
                <w:sz w:val="18"/>
                <w:szCs w:val="18"/>
                <w:highlight w:val="yellow"/>
                <w:lang w:val="en-ZA"/>
              </w:rPr>
              <w:t>3h0</w:t>
            </w:r>
            <w:r w:rsidRPr="00910E6B">
              <w:rPr>
                <w:rFonts w:ascii="Arial" w:hAnsi="Arial" w:cs="Arial"/>
                <w:sz w:val="18"/>
                <w:szCs w:val="18"/>
                <w:highlight w:val="yellow"/>
                <w:lang w:val="en-ZA"/>
              </w:rPr>
              <w:t>0</w:t>
            </w:r>
          </w:p>
          <w:p w:rsidR="00B715BA" w:rsidRPr="00C630AE" w:rsidRDefault="00B715BA" w:rsidP="00727DBC">
            <w:pPr>
              <w:rPr>
                <w:rFonts w:ascii="Arial" w:hAnsi="Arial" w:cs="Arial"/>
                <w:b/>
                <w:sz w:val="18"/>
                <w:szCs w:val="18"/>
                <w:lang w:val="en-ZA"/>
              </w:rPr>
            </w:pPr>
            <w:r w:rsidRPr="00C630AE">
              <w:rPr>
                <w:rFonts w:ascii="Arial" w:hAnsi="Arial" w:cs="Arial"/>
                <w:b/>
                <w:sz w:val="18"/>
                <w:szCs w:val="18"/>
                <w:lang w:val="en-ZA"/>
              </w:rPr>
              <w:t>Gold exploration projects in Ghana</w:t>
            </w:r>
          </w:p>
          <w:p w:rsidR="00B715BA" w:rsidRPr="00C630AE" w:rsidRDefault="00B715BA" w:rsidP="00727DBC">
            <w:pPr>
              <w:rPr>
                <w:rFonts w:ascii="Arial" w:hAnsi="Arial" w:cs="Arial"/>
                <w:i/>
                <w:sz w:val="18"/>
                <w:szCs w:val="18"/>
                <w:lang w:val="en-ZA"/>
              </w:rPr>
            </w:pPr>
            <w:r>
              <w:rPr>
                <w:rFonts w:ascii="Arial" w:hAnsi="Arial" w:cs="Arial"/>
                <w:i/>
                <w:sz w:val="18"/>
                <w:szCs w:val="18"/>
                <w:lang w:val="en-ZA"/>
              </w:rPr>
              <w:t xml:space="preserve">Sam </w:t>
            </w:r>
            <w:proofErr w:type="spellStart"/>
            <w:r>
              <w:rPr>
                <w:rFonts w:ascii="Arial" w:hAnsi="Arial" w:cs="Arial"/>
                <w:i/>
                <w:sz w:val="18"/>
                <w:szCs w:val="18"/>
                <w:lang w:val="en-ZA"/>
              </w:rPr>
              <w:t>Torkonoo</w:t>
            </w:r>
            <w:proofErr w:type="spellEnd"/>
            <w:r>
              <w:rPr>
                <w:rFonts w:ascii="Arial" w:hAnsi="Arial" w:cs="Arial"/>
                <w:i/>
                <w:sz w:val="18"/>
                <w:szCs w:val="18"/>
                <w:lang w:val="en-ZA"/>
              </w:rPr>
              <w:t xml:space="preserve">, </w:t>
            </w:r>
            <w:proofErr w:type="spellStart"/>
            <w:r>
              <w:rPr>
                <w:rFonts w:ascii="Arial" w:hAnsi="Arial" w:cs="Arial"/>
                <w:i/>
                <w:sz w:val="18"/>
                <w:szCs w:val="18"/>
                <w:lang w:val="en-ZA"/>
              </w:rPr>
              <w:t>Palangio</w:t>
            </w:r>
            <w:proofErr w:type="spellEnd"/>
            <w:r>
              <w:rPr>
                <w:rFonts w:ascii="Arial" w:hAnsi="Arial" w:cs="Arial"/>
                <w:i/>
                <w:sz w:val="18"/>
                <w:szCs w:val="18"/>
                <w:lang w:val="en-ZA"/>
              </w:rPr>
              <w:t xml:space="preserve"> Exploration, Canada</w:t>
            </w:r>
          </w:p>
        </w:tc>
      </w:tr>
      <w:tr w:rsidR="00B715BA" w:rsidRPr="00006F17" w:rsidTr="00CC2DFB">
        <w:tc>
          <w:tcPr>
            <w:tcW w:w="1668" w:type="dxa"/>
            <w:vMerge/>
          </w:tcPr>
          <w:p w:rsidR="00B715BA" w:rsidRPr="00494AF2" w:rsidRDefault="00B715BA" w:rsidP="00CC2DFB">
            <w:pPr>
              <w:jc w:val="center"/>
              <w:rPr>
                <w:rFonts w:ascii="Arial" w:hAnsi="Arial" w:cs="Arial"/>
                <w:highlight w:val="yellow"/>
                <w:lang w:val="en-ZA"/>
              </w:rPr>
            </w:pPr>
          </w:p>
        </w:tc>
        <w:tc>
          <w:tcPr>
            <w:tcW w:w="7498" w:type="dxa"/>
          </w:tcPr>
          <w:p w:rsidR="00B715BA" w:rsidRDefault="00B715BA" w:rsidP="00727DBC">
            <w:pPr>
              <w:rPr>
                <w:rFonts w:ascii="Arial" w:hAnsi="Arial" w:cs="Arial"/>
                <w:sz w:val="18"/>
                <w:szCs w:val="18"/>
                <w:highlight w:val="yellow"/>
                <w:lang w:val="en-ZA"/>
              </w:rPr>
            </w:pPr>
            <w:r w:rsidRPr="00494AF2">
              <w:rPr>
                <w:rFonts w:ascii="Arial" w:hAnsi="Arial" w:cs="Arial"/>
                <w:sz w:val="18"/>
                <w:szCs w:val="18"/>
                <w:highlight w:val="yellow"/>
                <w:lang w:val="en-ZA"/>
              </w:rPr>
              <w:t>13h00-13h30</w:t>
            </w:r>
          </w:p>
          <w:p w:rsidR="00B715BA" w:rsidRPr="00494AF2" w:rsidRDefault="00B715BA" w:rsidP="00727DBC">
            <w:pPr>
              <w:rPr>
                <w:rFonts w:ascii="Arial" w:hAnsi="Arial" w:cs="Arial"/>
                <w:b/>
                <w:sz w:val="18"/>
                <w:szCs w:val="18"/>
                <w:lang w:val="en-ZA"/>
              </w:rPr>
            </w:pPr>
            <w:proofErr w:type="spellStart"/>
            <w:r w:rsidRPr="00494AF2">
              <w:rPr>
                <w:rFonts w:ascii="Arial" w:hAnsi="Arial" w:cs="Arial"/>
                <w:b/>
                <w:sz w:val="18"/>
                <w:szCs w:val="18"/>
                <w:lang w:val="en-ZA"/>
              </w:rPr>
              <w:t>Roxgold</w:t>
            </w:r>
            <w:proofErr w:type="spellEnd"/>
            <w:r>
              <w:rPr>
                <w:rFonts w:ascii="Arial" w:hAnsi="Arial" w:cs="Arial"/>
                <w:b/>
                <w:sz w:val="18"/>
                <w:szCs w:val="18"/>
                <w:lang w:val="en-ZA"/>
              </w:rPr>
              <w:t>: The next multi-asset gold producer in West Africa</w:t>
            </w:r>
          </w:p>
          <w:p w:rsidR="00B715BA" w:rsidRPr="00910E6B" w:rsidRDefault="00B715BA" w:rsidP="00727DBC">
            <w:pPr>
              <w:rPr>
                <w:rFonts w:ascii="Arial" w:hAnsi="Arial" w:cs="Arial"/>
                <w:sz w:val="18"/>
                <w:szCs w:val="18"/>
                <w:highlight w:val="yellow"/>
                <w:lang w:val="en-ZA"/>
              </w:rPr>
            </w:pPr>
            <w:r w:rsidRPr="00494AF2">
              <w:rPr>
                <w:rFonts w:ascii="Arial" w:hAnsi="Arial" w:cs="Arial"/>
                <w:i/>
                <w:sz w:val="18"/>
                <w:szCs w:val="18"/>
                <w:lang w:val="en-ZA"/>
              </w:rPr>
              <w:t xml:space="preserve">Eric </w:t>
            </w:r>
            <w:proofErr w:type="spellStart"/>
            <w:r w:rsidRPr="00494AF2">
              <w:rPr>
                <w:rFonts w:ascii="Arial" w:hAnsi="Arial" w:cs="Arial"/>
                <w:i/>
                <w:sz w:val="18"/>
                <w:szCs w:val="18"/>
                <w:lang w:val="en-ZA"/>
              </w:rPr>
              <w:t>Gratton</w:t>
            </w:r>
            <w:proofErr w:type="spellEnd"/>
            <w:r w:rsidRPr="00494AF2">
              <w:rPr>
                <w:rFonts w:ascii="Arial" w:hAnsi="Arial" w:cs="Arial"/>
                <w:i/>
                <w:sz w:val="18"/>
                <w:szCs w:val="18"/>
                <w:lang w:val="en-ZA"/>
              </w:rPr>
              <w:t xml:space="preserve">, Regional Manager, </w:t>
            </w:r>
            <w:proofErr w:type="spellStart"/>
            <w:r w:rsidRPr="00494AF2">
              <w:rPr>
                <w:rFonts w:ascii="Arial" w:hAnsi="Arial" w:cs="Arial"/>
                <w:i/>
                <w:sz w:val="18"/>
                <w:szCs w:val="18"/>
                <w:lang w:val="en-ZA"/>
              </w:rPr>
              <w:t>Roxgold</w:t>
            </w:r>
            <w:proofErr w:type="spellEnd"/>
            <w:r w:rsidRPr="00494AF2">
              <w:rPr>
                <w:rFonts w:ascii="Arial" w:hAnsi="Arial" w:cs="Arial"/>
                <w:i/>
                <w:sz w:val="18"/>
                <w:szCs w:val="18"/>
                <w:lang w:val="en-ZA"/>
              </w:rPr>
              <w:t>, Cote d’Ivoire</w:t>
            </w:r>
          </w:p>
        </w:tc>
      </w:tr>
      <w:tr w:rsidR="00B715BA" w:rsidRPr="00006F17" w:rsidTr="00494AF2">
        <w:trPr>
          <w:trHeight w:val="487"/>
        </w:trPr>
        <w:tc>
          <w:tcPr>
            <w:tcW w:w="1668" w:type="dxa"/>
            <w:vMerge/>
          </w:tcPr>
          <w:p w:rsidR="00B715BA" w:rsidRPr="00494AF2" w:rsidRDefault="00B715BA" w:rsidP="00CC2DFB">
            <w:pPr>
              <w:jc w:val="center"/>
              <w:rPr>
                <w:rFonts w:ascii="Arial" w:hAnsi="Arial" w:cs="Arial"/>
                <w:highlight w:val="yellow"/>
                <w:lang w:val="en-ZA"/>
              </w:rPr>
            </w:pPr>
          </w:p>
        </w:tc>
        <w:tc>
          <w:tcPr>
            <w:tcW w:w="7498" w:type="dxa"/>
          </w:tcPr>
          <w:p w:rsidR="00B715BA" w:rsidRPr="00494AF2" w:rsidRDefault="00B715BA" w:rsidP="00727DBC">
            <w:pPr>
              <w:rPr>
                <w:rFonts w:ascii="Arial" w:hAnsi="Arial" w:cs="Arial"/>
                <w:sz w:val="18"/>
                <w:szCs w:val="18"/>
                <w:lang w:val="en-ZA"/>
              </w:rPr>
            </w:pPr>
            <w:r w:rsidRPr="00494AF2">
              <w:rPr>
                <w:rFonts w:ascii="Arial" w:hAnsi="Arial" w:cs="Arial"/>
                <w:sz w:val="18"/>
                <w:szCs w:val="18"/>
                <w:highlight w:val="yellow"/>
                <w:lang w:val="en-ZA"/>
              </w:rPr>
              <w:t>13h00-1</w:t>
            </w:r>
            <w:r>
              <w:rPr>
                <w:rFonts w:ascii="Arial" w:hAnsi="Arial" w:cs="Arial"/>
                <w:sz w:val="18"/>
                <w:szCs w:val="18"/>
                <w:highlight w:val="yellow"/>
                <w:lang w:val="en-ZA"/>
              </w:rPr>
              <w:t>3</w:t>
            </w:r>
            <w:r w:rsidRPr="00494AF2">
              <w:rPr>
                <w:rFonts w:ascii="Arial" w:hAnsi="Arial" w:cs="Arial"/>
                <w:sz w:val="18"/>
                <w:szCs w:val="18"/>
                <w:highlight w:val="yellow"/>
                <w:lang w:val="en-ZA"/>
              </w:rPr>
              <w:t>h</w:t>
            </w:r>
            <w:r>
              <w:rPr>
                <w:rFonts w:ascii="Arial" w:hAnsi="Arial" w:cs="Arial"/>
                <w:sz w:val="18"/>
                <w:szCs w:val="18"/>
                <w:highlight w:val="yellow"/>
                <w:lang w:val="en-ZA"/>
              </w:rPr>
              <w:t>3</w:t>
            </w:r>
            <w:r w:rsidRPr="00494AF2">
              <w:rPr>
                <w:rFonts w:ascii="Arial" w:hAnsi="Arial" w:cs="Arial"/>
                <w:sz w:val="18"/>
                <w:szCs w:val="18"/>
                <w:highlight w:val="yellow"/>
                <w:lang w:val="en-ZA"/>
              </w:rPr>
              <w:t>0</w:t>
            </w:r>
          </w:p>
          <w:p w:rsidR="00B715BA" w:rsidRPr="00EB0984" w:rsidRDefault="00B715BA" w:rsidP="00727DBC">
            <w:pPr>
              <w:rPr>
                <w:rFonts w:ascii="Arial" w:hAnsi="Arial" w:cs="Arial"/>
                <w:b/>
                <w:sz w:val="18"/>
                <w:szCs w:val="18"/>
                <w:lang w:val="en-ZA"/>
              </w:rPr>
            </w:pPr>
            <w:r w:rsidRPr="00EB0984">
              <w:rPr>
                <w:rFonts w:ascii="Arial" w:hAnsi="Arial" w:cs="Arial"/>
                <w:b/>
                <w:sz w:val="18"/>
                <w:szCs w:val="18"/>
                <w:lang w:val="en-ZA"/>
              </w:rPr>
              <w:t xml:space="preserve">The </w:t>
            </w:r>
            <w:proofErr w:type="spellStart"/>
            <w:r w:rsidRPr="00EB0984">
              <w:rPr>
                <w:rFonts w:ascii="Arial" w:hAnsi="Arial" w:cs="Arial"/>
                <w:b/>
                <w:sz w:val="18"/>
                <w:szCs w:val="18"/>
                <w:lang w:val="en-ZA"/>
              </w:rPr>
              <w:t>Didi</w:t>
            </w:r>
            <w:proofErr w:type="spellEnd"/>
            <w:r w:rsidRPr="00EB0984">
              <w:rPr>
                <w:rFonts w:ascii="Arial" w:hAnsi="Arial" w:cs="Arial"/>
                <w:b/>
                <w:sz w:val="18"/>
                <w:szCs w:val="18"/>
                <w:lang w:val="en-ZA"/>
              </w:rPr>
              <w:t xml:space="preserve"> Gold Project</w:t>
            </w:r>
            <w:r>
              <w:rPr>
                <w:rFonts w:ascii="Arial" w:hAnsi="Arial" w:cs="Arial"/>
                <w:b/>
                <w:sz w:val="18"/>
                <w:szCs w:val="18"/>
                <w:lang w:val="en-ZA"/>
              </w:rPr>
              <w:t xml:space="preserve"> in Guinea</w:t>
            </w:r>
          </w:p>
          <w:p w:rsidR="00B715BA" w:rsidRPr="00494AF2" w:rsidRDefault="00B715BA" w:rsidP="00727DBC">
            <w:pPr>
              <w:rPr>
                <w:rFonts w:ascii="Arial" w:hAnsi="Arial" w:cs="Arial"/>
                <w:i/>
                <w:sz w:val="18"/>
                <w:szCs w:val="18"/>
                <w:lang w:val="en-ZA"/>
              </w:rPr>
            </w:pPr>
            <w:r w:rsidRPr="00EB0984">
              <w:rPr>
                <w:rFonts w:ascii="Arial" w:hAnsi="Arial" w:cs="Arial"/>
                <w:i/>
                <w:sz w:val="18"/>
                <w:szCs w:val="18"/>
                <w:lang w:val="en-ZA"/>
              </w:rPr>
              <w:t xml:space="preserve">Dr </w:t>
            </w:r>
            <w:proofErr w:type="spellStart"/>
            <w:r w:rsidRPr="00EB0984">
              <w:rPr>
                <w:rFonts w:ascii="Arial" w:hAnsi="Arial" w:cs="Arial"/>
                <w:i/>
                <w:sz w:val="18"/>
                <w:szCs w:val="18"/>
                <w:lang w:val="en-ZA"/>
              </w:rPr>
              <w:t>Serigne</w:t>
            </w:r>
            <w:proofErr w:type="spellEnd"/>
            <w:r w:rsidRPr="00EB0984">
              <w:rPr>
                <w:rFonts w:ascii="Arial" w:hAnsi="Arial" w:cs="Arial"/>
                <w:i/>
                <w:sz w:val="18"/>
                <w:szCs w:val="18"/>
                <w:lang w:val="en-ZA"/>
              </w:rPr>
              <w:t xml:space="preserve"> </w:t>
            </w:r>
            <w:proofErr w:type="spellStart"/>
            <w:r w:rsidRPr="00EB0984">
              <w:rPr>
                <w:rFonts w:ascii="Arial" w:hAnsi="Arial" w:cs="Arial"/>
                <w:i/>
                <w:sz w:val="18"/>
                <w:szCs w:val="18"/>
                <w:lang w:val="en-ZA"/>
              </w:rPr>
              <w:t>Dieng</w:t>
            </w:r>
            <w:proofErr w:type="spellEnd"/>
            <w:r w:rsidRPr="00EB0984">
              <w:rPr>
                <w:rFonts w:ascii="Arial" w:hAnsi="Arial" w:cs="Arial"/>
                <w:i/>
                <w:sz w:val="18"/>
                <w:szCs w:val="18"/>
                <w:lang w:val="en-ZA"/>
              </w:rPr>
              <w:t xml:space="preserve">, General Manager </w:t>
            </w:r>
            <w:proofErr w:type="spellStart"/>
            <w:r w:rsidRPr="00EB0984">
              <w:rPr>
                <w:rFonts w:ascii="Arial" w:hAnsi="Arial" w:cs="Arial"/>
                <w:i/>
                <w:sz w:val="18"/>
                <w:szCs w:val="18"/>
                <w:lang w:val="en-ZA"/>
              </w:rPr>
              <w:t>Birima</w:t>
            </w:r>
            <w:proofErr w:type="spellEnd"/>
            <w:r w:rsidRPr="00EB0984">
              <w:rPr>
                <w:rFonts w:ascii="Arial" w:hAnsi="Arial" w:cs="Arial"/>
                <w:i/>
                <w:sz w:val="18"/>
                <w:szCs w:val="18"/>
                <w:lang w:val="en-ZA"/>
              </w:rPr>
              <w:t xml:space="preserve"> Gold Resources Consulting</w:t>
            </w:r>
          </w:p>
        </w:tc>
      </w:tr>
      <w:tr w:rsidR="00B715BA" w:rsidRPr="00494AF2" w:rsidTr="00494AF2">
        <w:trPr>
          <w:trHeight w:val="297"/>
        </w:trPr>
        <w:tc>
          <w:tcPr>
            <w:tcW w:w="1668" w:type="dxa"/>
            <w:vMerge/>
          </w:tcPr>
          <w:p w:rsidR="00B715BA" w:rsidRPr="00494AF2" w:rsidRDefault="00B715BA" w:rsidP="00494AF2">
            <w:pPr>
              <w:rPr>
                <w:rFonts w:ascii="Arial" w:hAnsi="Arial" w:cs="Arial"/>
                <w:highlight w:val="yellow"/>
                <w:lang w:val="en-ZA"/>
              </w:rPr>
            </w:pPr>
          </w:p>
        </w:tc>
        <w:tc>
          <w:tcPr>
            <w:tcW w:w="7498" w:type="dxa"/>
          </w:tcPr>
          <w:p w:rsidR="00B715BA" w:rsidRPr="00494AF2" w:rsidRDefault="00B715BA" w:rsidP="00727DBC">
            <w:pPr>
              <w:rPr>
                <w:rFonts w:ascii="Arial" w:hAnsi="Arial" w:cs="Arial"/>
                <w:sz w:val="18"/>
                <w:szCs w:val="18"/>
                <w:lang w:val="en-ZA"/>
              </w:rPr>
            </w:pPr>
            <w:r w:rsidRPr="00494AF2">
              <w:rPr>
                <w:rFonts w:ascii="Arial" w:hAnsi="Arial" w:cs="Arial"/>
                <w:sz w:val="18"/>
                <w:szCs w:val="18"/>
                <w:highlight w:val="yellow"/>
                <w:lang w:val="en-ZA"/>
              </w:rPr>
              <w:t>1</w:t>
            </w:r>
            <w:r>
              <w:rPr>
                <w:rFonts w:ascii="Arial" w:hAnsi="Arial" w:cs="Arial"/>
                <w:sz w:val="18"/>
                <w:szCs w:val="18"/>
                <w:highlight w:val="yellow"/>
                <w:lang w:val="en-ZA"/>
              </w:rPr>
              <w:t>3</w:t>
            </w:r>
            <w:r w:rsidRPr="00494AF2">
              <w:rPr>
                <w:rFonts w:ascii="Arial" w:hAnsi="Arial" w:cs="Arial"/>
                <w:sz w:val="18"/>
                <w:szCs w:val="18"/>
                <w:highlight w:val="yellow"/>
                <w:lang w:val="en-ZA"/>
              </w:rPr>
              <w:t>h</w:t>
            </w:r>
            <w:r>
              <w:rPr>
                <w:rFonts w:ascii="Arial" w:hAnsi="Arial" w:cs="Arial"/>
                <w:sz w:val="18"/>
                <w:szCs w:val="18"/>
                <w:highlight w:val="yellow"/>
                <w:lang w:val="en-ZA"/>
              </w:rPr>
              <w:t>3</w:t>
            </w:r>
            <w:r w:rsidRPr="00494AF2">
              <w:rPr>
                <w:rFonts w:ascii="Arial" w:hAnsi="Arial" w:cs="Arial"/>
                <w:sz w:val="18"/>
                <w:szCs w:val="18"/>
                <w:highlight w:val="yellow"/>
                <w:lang w:val="en-ZA"/>
              </w:rPr>
              <w:t>0-14h</w:t>
            </w:r>
            <w:r>
              <w:rPr>
                <w:rFonts w:ascii="Arial" w:hAnsi="Arial" w:cs="Arial"/>
                <w:sz w:val="18"/>
                <w:szCs w:val="18"/>
                <w:highlight w:val="yellow"/>
                <w:lang w:val="en-ZA"/>
              </w:rPr>
              <w:t>0</w:t>
            </w:r>
            <w:r w:rsidRPr="00494AF2">
              <w:rPr>
                <w:rFonts w:ascii="Arial" w:hAnsi="Arial" w:cs="Arial"/>
                <w:sz w:val="18"/>
                <w:szCs w:val="18"/>
                <w:highlight w:val="yellow"/>
                <w:lang w:val="en-ZA"/>
              </w:rPr>
              <w:t>0</w:t>
            </w:r>
          </w:p>
          <w:p w:rsidR="00B715BA" w:rsidRPr="00494AF2" w:rsidRDefault="00B715BA" w:rsidP="00727DBC">
            <w:pPr>
              <w:rPr>
                <w:rFonts w:ascii="Arial" w:hAnsi="Arial" w:cs="Arial"/>
                <w:b/>
                <w:sz w:val="18"/>
                <w:szCs w:val="18"/>
                <w:lang w:val="en-ZA"/>
              </w:rPr>
            </w:pPr>
            <w:r w:rsidRPr="00494AF2">
              <w:rPr>
                <w:rFonts w:ascii="Arial" w:hAnsi="Arial" w:cs="Arial"/>
                <w:b/>
                <w:sz w:val="18"/>
                <w:szCs w:val="18"/>
                <w:lang w:val="en-ZA"/>
              </w:rPr>
              <w:t>Q&amp;A</w:t>
            </w:r>
          </w:p>
        </w:tc>
      </w:tr>
      <w:bookmarkEnd w:id="0"/>
      <w:tr w:rsidR="009712AE" w:rsidRPr="00006F17" w:rsidTr="00C47F82">
        <w:tc>
          <w:tcPr>
            <w:tcW w:w="9166" w:type="dxa"/>
            <w:gridSpan w:val="2"/>
          </w:tcPr>
          <w:p w:rsidR="009712AE" w:rsidRDefault="009712AE" w:rsidP="00C47F82">
            <w:pPr>
              <w:rPr>
                <w:rFonts w:ascii="Arial" w:hAnsi="Arial" w:cs="Arial"/>
                <w:b/>
                <w:lang w:val="en-ZA"/>
              </w:rPr>
            </w:pPr>
            <w:r w:rsidRPr="00746285">
              <w:rPr>
                <w:rFonts w:ascii="Arial" w:hAnsi="Arial" w:cs="Arial"/>
                <w:b/>
                <w:lang w:val="en-ZA"/>
              </w:rPr>
              <w:t>Bonus Session</w:t>
            </w:r>
          </w:p>
          <w:p w:rsidR="009712AE" w:rsidRDefault="009712AE" w:rsidP="00C47F82">
            <w:pPr>
              <w:rPr>
                <w:rFonts w:ascii="Arial" w:hAnsi="Arial" w:cs="Arial"/>
                <w:b/>
                <w:lang w:val="en-ZA"/>
              </w:rPr>
            </w:pPr>
            <w:r>
              <w:rPr>
                <w:rFonts w:ascii="Arial" w:hAnsi="Arial" w:cs="Arial"/>
                <w:b/>
                <w:lang w:val="en-ZA"/>
              </w:rPr>
              <w:t xml:space="preserve">Gold and girls: discussions with Millennials and Gen Z about gold and </w:t>
            </w:r>
            <w:proofErr w:type="spellStart"/>
            <w:r>
              <w:rPr>
                <w:rFonts w:ascii="Arial" w:hAnsi="Arial" w:cs="Arial"/>
                <w:b/>
                <w:lang w:val="en-ZA"/>
              </w:rPr>
              <w:t>jewelry</w:t>
            </w:r>
            <w:proofErr w:type="spellEnd"/>
          </w:p>
          <w:p w:rsidR="009712AE" w:rsidRDefault="009712AE" w:rsidP="00C47F82">
            <w:pPr>
              <w:rPr>
                <w:rFonts w:ascii="Arial" w:hAnsi="Arial" w:cs="Arial"/>
                <w:b/>
                <w:lang w:val="en-ZA"/>
              </w:rPr>
            </w:pPr>
            <w:r>
              <w:rPr>
                <w:rFonts w:ascii="Arial" w:hAnsi="Arial" w:cs="Arial"/>
                <w:b/>
                <w:lang w:val="en-ZA"/>
              </w:rPr>
              <w:t>Moderator:</w:t>
            </w:r>
          </w:p>
          <w:p w:rsidR="009712AE" w:rsidRPr="00746285" w:rsidRDefault="009712AE" w:rsidP="00C47F82">
            <w:pPr>
              <w:rPr>
                <w:rFonts w:ascii="Arial" w:hAnsi="Arial" w:cs="Arial"/>
                <w:i/>
                <w:lang w:val="en-ZA"/>
              </w:rPr>
            </w:pPr>
            <w:r w:rsidRPr="00746285">
              <w:rPr>
                <w:rFonts w:ascii="Arial" w:hAnsi="Arial" w:cs="Arial"/>
                <w:i/>
                <w:lang w:val="en-ZA"/>
              </w:rPr>
              <w:t>Catherine Sutherland, Founder, Lead Consultant, Envision-Hub, Nigeria</w:t>
            </w:r>
          </w:p>
        </w:tc>
      </w:tr>
      <w:tr w:rsidR="009712AE" w:rsidRPr="00006F17" w:rsidTr="00C47F82">
        <w:tc>
          <w:tcPr>
            <w:tcW w:w="1668" w:type="dxa"/>
          </w:tcPr>
          <w:p w:rsidR="009712AE" w:rsidRDefault="009712AE" w:rsidP="00047263">
            <w:pPr>
              <w:jc w:val="center"/>
              <w:rPr>
                <w:rFonts w:ascii="Arial" w:hAnsi="Arial" w:cs="Arial"/>
                <w:b/>
                <w:sz w:val="18"/>
                <w:szCs w:val="18"/>
                <w:lang w:val="en-ZA"/>
              </w:rPr>
            </w:pPr>
            <w:r w:rsidRPr="00746285">
              <w:rPr>
                <w:rFonts w:ascii="Arial" w:hAnsi="Arial" w:cs="Arial"/>
                <w:b/>
                <w:sz w:val="18"/>
                <w:szCs w:val="18"/>
                <w:highlight w:val="yellow"/>
                <w:lang w:val="en-ZA"/>
              </w:rPr>
              <w:t>1</w:t>
            </w:r>
            <w:r>
              <w:rPr>
                <w:rFonts w:ascii="Arial" w:hAnsi="Arial" w:cs="Arial"/>
                <w:b/>
                <w:sz w:val="18"/>
                <w:szCs w:val="18"/>
                <w:highlight w:val="yellow"/>
                <w:lang w:val="en-ZA"/>
              </w:rPr>
              <w:t>9</w:t>
            </w:r>
            <w:r w:rsidRPr="00746285">
              <w:rPr>
                <w:rFonts w:ascii="Arial" w:hAnsi="Arial" w:cs="Arial"/>
                <w:b/>
                <w:sz w:val="18"/>
                <w:szCs w:val="18"/>
                <w:highlight w:val="yellow"/>
                <w:lang w:val="en-ZA"/>
              </w:rPr>
              <w:t xml:space="preserve">h00 – </w:t>
            </w:r>
            <w:r>
              <w:rPr>
                <w:rFonts w:ascii="Arial" w:hAnsi="Arial" w:cs="Arial"/>
                <w:b/>
                <w:sz w:val="18"/>
                <w:szCs w:val="18"/>
                <w:highlight w:val="yellow"/>
                <w:lang w:val="en-ZA"/>
              </w:rPr>
              <w:t>20</w:t>
            </w:r>
            <w:r w:rsidRPr="00746285">
              <w:rPr>
                <w:rFonts w:ascii="Arial" w:hAnsi="Arial" w:cs="Arial"/>
                <w:b/>
                <w:sz w:val="18"/>
                <w:szCs w:val="18"/>
                <w:highlight w:val="yellow"/>
                <w:lang w:val="en-ZA"/>
              </w:rPr>
              <w:t>h00</w:t>
            </w:r>
          </w:p>
          <w:p w:rsidR="009712AE" w:rsidRDefault="009712AE" w:rsidP="00C47F82">
            <w:pPr>
              <w:rPr>
                <w:rFonts w:ascii="Arial" w:hAnsi="Arial" w:cs="Arial"/>
                <w:b/>
                <w:sz w:val="18"/>
                <w:szCs w:val="18"/>
                <w:lang w:val="en-ZA"/>
              </w:rPr>
            </w:pPr>
          </w:p>
          <w:p w:rsidR="009712AE" w:rsidRDefault="009712AE" w:rsidP="00C47F82">
            <w:pPr>
              <w:jc w:val="center"/>
              <w:rPr>
                <w:rFonts w:ascii="Arial" w:hAnsi="Arial" w:cs="Arial"/>
                <w:b/>
                <w:lang w:val="en-ZA"/>
              </w:rPr>
            </w:pPr>
            <w:r>
              <w:rPr>
                <w:rFonts w:ascii="Arial" w:hAnsi="Arial" w:cs="Arial"/>
                <w:b/>
                <w:lang w:val="en-ZA"/>
              </w:rPr>
              <w:t>In conversation</w:t>
            </w:r>
          </w:p>
          <w:p w:rsidR="009712AE" w:rsidRDefault="009712AE" w:rsidP="00C47F82">
            <w:pPr>
              <w:jc w:val="center"/>
              <w:rPr>
                <w:rFonts w:ascii="Arial" w:hAnsi="Arial" w:cs="Arial"/>
                <w:b/>
                <w:lang w:val="en-ZA"/>
              </w:rPr>
            </w:pPr>
          </w:p>
          <w:p w:rsidR="00047263" w:rsidRPr="00746285" w:rsidRDefault="00047263" w:rsidP="00C47F82">
            <w:pPr>
              <w:jc w:val="center"/>
              <w:rPr>
                <w:rFonts w:ascii="Arial" w:hAnsi="Arial" w:cs="Arial"/>
                <w:b/>
                <w:lang w:val="en-ZA"/>
              </w:rPr>
            </w:pPr>
          </w:p>
        </w:tc>
        <w:tc>
          <w:tcPr>
            <w:tcW w:w="7498" w:type="dxa"/>
          </w:tcPr>
          <w:p w:rsidR="009712AE" w:rsidRPr="00746285" w:rsidRDefault="009712AE" w:rsidP="00C47F82">
            <w:pPr>
              <w:jc w:val="center"/>
              <w:rPr>
                <w:rFonts w:ascii="Arial" w:hAnsi="Arial" w:cs="Arial"/>
                <w:b/>
                <w:sz w:val="18"/>
                <w:szCs w:val="18"/>
                <w:lang w:val="en-ZA"/>
              </w:rPr>
            </w:pPr>
            <w:r w:rsidRPr="00746285">
              <w:rPr>
                <w:rFonts w:ascii="Arial" w:hAnsi="Arial" w:cs="Arial"/>
                <w:b/>
                <w:sz w:val="18"/>
                <w:szCs w:val="18"/>
                <w:lang w:val="en-ZA"/>
              </w:rPr>
              <w:t>Catherine Sutherland and</w:t>
            </w:r>
          </w:p>
          <w:p w:rsidR="009712AE" w:rsidRPr="00746285" w:rsidRDefault="009712AE" w:rsidP="009712AE">
            <w:pPr>
              <w:pStyle w:val="ListParagraph"/>
              <w:numPr>
                <w:ilvl w:val="0"/>
                <w:numId w:val="9"/>
              </w:numPr>
              <w:rPr>
                <w:rFonts w:ascii="Arial" w:hAnsi="Arial" w:cs="Arial"/>
                <w:sz w:val="18"/>
                <w:szCs w:val="18"/>
                <w:lang w:val="en-ZA"/>
              </w:rPr>
            </w:pPr>
            <w:proofErr w:type="spellStart"/>
            <w:r>
              <w:rPr>
                <w:rFonts w:ascii="Arial" w:hAnsi="Arial" w:cs="Arial"/>
                <w:sz w:val="18"/>
                <w:szCs w:val="18"/>
                <w:lang w:val="en-ZA"/>
              </w:rPr>
              <w:t>Zehra</w:t>
            </w:r>
            <w:proofErr w:type="spellEnd"/>
            <w:r>
              <w:rPr>
                <w:rFonts w:ascii="Arial" w:hAnsi="Arial" w:cs="Arial"/>
                <w:sz w:val="18"/>
                <w:szCs w:val="18"/>
                <w:lang w:val="en-ZA"/>
              </w:rPr>
              <w:t xml:space="preserve"> </w:t>
            </w:r>
            <w:proofErr w:type="spellStart"/>
            <w:r>
              <w:rPr>
                <w:rFonts w:ascii="Arial" w:hAnsi="Arial" w:cs="Arial"/>
                <w:sz w:val="18"/>
                <w:szCs w:val="18"/>
                <w:lang w:val="en-ZA"/>
              </w:rPr>
              <w:t>Talib</w:t>
            </w:r>
            <w:proofErr w:type="spellEnd"/>
            <w:r>
              <w:rPr>
                <w:rFonts w:ascii="Arial" w:hAnsi="Arial" w:cs="Arial"/>
                <w:sz w:val="18"/>
                <w:szCs w:val="18"/>
                <w:lang w:val="en-ZA"/>
              </w:rPr>
              <w:t xml:space="preserve">, Founder, Lead Consultant, </w:t>
            </w:r>
            <w:proofErr w:type="spellStart"/>
            <w:r>
              <w:rPr>
                <w:rFonts w:ascii="Arial" w:hAnsi="Arial" w:cs="Arial"/>
                <w:sz w:val="18"/>
                <w:szCs w:val="18"/>
                <w:lang w:val="en-ZA"/>
              </w:rPr>
              <w:t>Allec</w:t>
            </w:r>
            <w:proofErr w:type="spellEnd"/>
            <w:r>
              <w:rPr>
                <w:rFonts w:ascii="Arial" w:hAnsi="Arial" w:cs="Arial"/>
                <w:sz w:val="18"/>
                <w:szCs w:val="18"/>
                <w:lang w:val="en-ZA"/>
              </w:rPr>
              <w:t xml:space="preserve"> Collective, Nigeria</w:t>
            </w:r>
          </w:p>
          <w:p w:rsidR="009712AE" w:rsidRPr="00746285" w:rsidRDefault="009712AE" w:rsidP="009712AE">
            <w:pPr>
              <w:pStyle w:val="ListParagraph"/>
              <w:numPr>
                <w:ilvl w:val="0"/>
                <w:numId w:val="9"/>
              </w:numPr>
              <w:rPr>
                <w:rFonts w:ascii="Arial" w:hAnsi="Arial" w:cs="Arial"/>
                <w:sz w:val="18"/>
                <w:szCs w:val="18"/>
                <w:lang w:val="en-ZA"/>
              </w:rPr>
            </w:pPr>
            <w:r>
              <w:rPr>
                <w:rFonts w:ascii="Arial" w:hAnsi="Arial" w:cs="Arial"/>
                <w:sz w:val="18"/>
                <w:szCs w:val="18"/>
                <w:lang w:val="en-ZA"/>
              </w:rPr>
              <w:t xml:space="preserve">Anita </w:t>
            </w:r>
            <w:proofErr w:type="spellStart"/>
            <w:r>
              <w:rPr>
                <w:rFonts w:ascii="Arial" w:hAnsi="Arial" w:cs="Arial"/>
                <w:sz w:val="18"/>
                <w:szCs w:val="18"/>
                <w:lang w:val="en-ZA"/>
              </w:rPr>
              <w:t>Udegbue</w:t>
            </w:r>
            <w:proofErr w:type="spellEnd"/>
            <w:r>
              <w:rPr>
                <w:rFonts w:ascii="Arial" w:hAnsi="Arial" w:cs="Arial"/>
                <w:sz w:val="18"/>
                <w:szCs w:val="18"/>
                <w:lang w:val="en-ZA"/>
              </w:rPr>
              <w:t>, Freelance Brand Communications Specialist, Nigeria</w:t>
            </w:r>
          </w:p>
          <w:p w:rsidR="009712AE" w:rsidRDefault="00243CF4" w:rsidP="009712AE">
            <w:pPr>
              <w:pStyle w:val="ListParagraph"/>
              <w:numPr>
                <w:ilvl w:val="0"/>
                <w:numId w:val="9"/>
              </w:numPr>
              <w:rPr>
                <w:rFonts w:ascii="Arial" w:hAnsi="Arial" w:cs="Arial"/>
                <w:sz w:val="18"/>
                <w:szCs w:val="18"/>
                <w:lang w:val="en-ZA"/>
              </w:rPr>
            </w:pPr>
            <w:proofErr w:type="spellStart"/>
            <w:r>
              <w:rPr>
                <w:rFonts w:ascii="Arial" w:hAnsi="Arial" w:cs="Arial"/>
                <w:sz w:val="18"/>
                <w:szCs w:val="18"/>
                <w:lang w:val="en-ZA"/>
              </w:rPr>
              <w:t>Lolade</w:t>
            </w:r>
            <w:proofErr w:type="spellEnd"/>
            <w:r>
              <w:rPr>
                <w:rFonts w:ascii="Arial" w:hAnsi="Arial" w:cs="Arial"/>
                <w:sz w:val="18"/>
                <w:szCs w:val="18"/>
                <w:lang w:val="en-ZA"/>
              </w:rPr>
              <w:t xml:space="preserve"> </w:t>
            </w:r>
            <w:proofErr w:type="spellStart"/>
            <w:r>
              <w:rPr>
                <w:rFonts w:ascii="Arial" w:hAnsi="Arial" w:cs="Arial"/>
                <w:sz w:val="18"/>
                <w:szCs w:val="18"/>
                <w:lang w:val="en-ZA"/>
              </w:rPr>
              <w:t>Olubi</w:t>
            </w:r>
            <w:proofErr w:type="spellEnd"/>
            <w:r>
              <w:rPr>
                <w:rFonts w:ascii="Arial" w:hAnsi="Arial" w:cs="Arial"/>
                <w:sz w:val="18"/>
                <w:szCs w:val="18"/>
                <w:lang w:val="en-ZA"/>
              </w:rPr>
              <w:t xml:space="preserve">, </w:t>
            </w:r>
            <w:r w:rsidR="00420317">
              <w:rPr>
                <w:rFonts w:ascii="Arial" w:hAnsi="Arial" w:cs="Arial"/>
                <w:sz w:val="18"/>
                <w:szCs w:val="18"/>
                <w:lang w:val="en-ZA"/>
              </w:rPr>
              <w:t xml:space="preserve">Wealth Creation Enthusiast, </w:t>
            </w:r>
            <w:r w:rsidR="009712AE">
              <w:rPr>
                <w:rFonts w:ascii="Arial" w:hAnsi="Arial" w:cs="Arial"/>
                <w:sz w:val="18"/>
                <w:szCs w:val="18"/>
                <w:lang w:val="en-ZA"/>
              </w:rPr>
              <w:t>Nigeria</w:t>
            </w:r>
          </w:p>
          <w:p w:rsidR="009712AE" w:rsidRPr="00746285" w:rsidRDefault="009712AE" w:rsidP="00C47F82">
            <w:pPr>
              <w:jc w:val="center"/>
              <w:rPr>
                <w:rFonts w:ascii="Arial" w:hAnsi="Arial" w:cs="Arial"/>
                <w:b/>
                <w:sz w:val="18"/>
                <w:szCs w:val="18"/>
                <w:lang w:val="en-ZA"/>
              </w:rPr>
            </w:pPr>
            <w:r>
              <w:rPr>
                <w:rFonts w:ascii="Arial" w:hAnsi="Arial" w:cs="Arial"/>
                <w:b/>
                <w:sz w:val="18"/>
                <w:szCs w:val="18"/>
                <w:lang w:val="en-ZA"/>
              </w:rPr>
              <w:t>engage in a</w:t>
            </w:r>
            <w:r w:rsidRPr="00746285">
              <w:rPr>
                <w:rFonts w:ascii="Arial" w:hAnsi="Arial" w:cs="Arial"/>
                <w:b/>
                <w:sz w:val="18"/>
                <w:szCs w:val="18"/>
                <w:lang w:val="en-ZA"/>
              </w:rPr>
              <w:t xml:space="preserve"> conversation in the Gold Week Africa studio about all things gold that the next generation of gold consumers need to know</w:t>
            </w:r>
          </w:p>
        </w:tc>
      </w:tr>
    </w:tbl>
    <w:p w:rsidR="009712AE" w:rsidRPr="002A0A5E" w:rsidRDefault="009712AE" w:rsidP="009712AE">
      <w:pPr>
        <w:spacing w:after="0"/>
        <w:rPr>
          <w:rFonts w:ascii="Arial" w:hAnsi="Arial" w:cs="Arial"/>
          <w:lang w:val="en-ZA"/>
        </w:rPr>
      </w:pPr>
    </w:p>
    <w:p w:rsidR="008C5A2F" w:rsidRPr="009712AE" w:rsidRDefault="008C5A2F">
      <w:pPr>
        <w:rPr>
          <w:lang w:val="en-ZA"/>
        </w:rPr>
      </w:pPr>
    </w:p>
    <w:sectPr w:rsidR="008C5A2F" w:rsidRPr="00971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BD7"/>
    <w:multiLevelType w:val="hybridMultilevel"/>
    <w:tmpl w:val="334A1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9A2823"/>
    <w:multiLevelType w:val="hybridMultilevel"/>
    <w:tmpl w:val="20F4A7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AD37829"/>
    <w:multiLevelType w:val="hybridMultilevel"/>
    <w:tmpl w:val="B226E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1E5D10"/>
    <w:multiLevelType w:val="hybridMultilevel"/>
    <w:tmpl w:val="CEFC4A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3651C56"/>
    <w:multiLevelType w:val="hybridMultilevel"/>
    <w:tmpl w:val="A5869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1E746D"/>
    <w:multiLevelType w:val="hybridMultilevel"/>
    <w:tmpl w:val="A6B26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ABD3D46"/>
    <w:multiLevelType w:val="hybridMultilevel"/>
    <w:tmpl w:val="C6B6BB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DF5589A"/>
    <w:multiLevelType w:val="hybridMultilevel"/>
    <w:tmpl w:val="9674500A"/>
    <w:lvl w:ilvl="0" w:tplc="82080FA6">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
    <w:nsid w:val="3BF55E86"/>
    <w:multiLevelType w:val="hybridMultilevel"/>
    <w:tmpl w:val="22C401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ECE271E"/>
    <w:multiLevelType w:val="hybridMultilevel"/>
    <w:tmpl w:val="E13082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2E052DE"/>
    <w:multiLevelType w:val="hybridMultilevel"/>
    <w:tmpl w:val="9482A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3D7581"/>
    <w:multiLevelType w:val="hybridMultilevel"/>
    <w:tmpl w:val="8A2A0C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97967B6"/>
    <w:multiLevelType w:val="hybridMultilevel"/>
    <w:tmpl w:val="08608D4C"/>
    <w:lvl w:ilvl="0" w:tplc="82080FA6">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E391812"/>
    <w:multiLevelType w:val="hybridMultilevel"/>
    <w:tmpl w:val="F202CB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7B331C4"/>
    <w:multiLevelType w:val="hybridMultilevel"/>
    <w:tmpl w:val="F4D2C3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21E6DFA"/>
    <w:multiLevelType w:val="hybridMultilevel"/>
    <w:tmpl w:val="23D4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6A30B30"/>
    <w:multiLevelType w:val="hybridMultilevel"/>
    <w:tmpl w:val="C8B69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11"/>
  </w:num>
  <w:num w:numId="5">
    <w:abstractNumId w:val="6"/>
  </w:num>
  <w:num w:numId="6">
    <w:abstractNumId w:val="3"/>
  </w:num>
  <w:num w:numId="7">
    <w:abstractNumId w:val="1"/>
  </w:num>
  <w:num w:numId="8">
    <w:abstractNumId w:val="14"/>
  </w:num>
  <w:num w:numId="9">
    <w:abstractNumId w:val="9"/>
  </w:num>
  <w:num w:numId="10">
    <w:abstractNumId w:val="2"/>
  </w:num>
  <w:num w:numId="11">
    <w:abstractNumId w:val="0"/>
  </w:num>
  <w:num w:numId="12">
    <w:abstractNumId w:val="4"/>
  </w:num>
  <w:num w:numId="13">
    <w:abstractNumId w:val="7"/>
  </w:num>
  <w:num w:numId="14">
    <w:abstractNumId w:val="12"/>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AE"/>
    <w:rsid w:val="00006F17"/>
    <w:rsid w:val="00047263"/>
    <w:rsid w:val="000E41DD"/>
    <w:rsid w:val="00114BDF"/>
    <w:rsid w:val="00160F8C"/>
    <w:rsid w:val="00181024"/>
    <w:rsid w:val="0018521E"/>
    <w:rsid w:val="00191FDC"/>
    <w:rsid w:val="001D7C33"/>
    <w:rsid w:val="00243CF4"/>
    <w:rsid w:val="002E2C1B"/>
    <w:rsid w:val="00420317"/>
    <w:rsid w:val="004876A5"/>
    <w:rsid w:val="00494AF2"/>
    <w:rsid w:val="004E20CC"/>
    <w:rsid w:val="005530BB"/>
    <w:rsid w:val="005816BE"/>
    <w:rsid w:val="00587E53"/>
    <w:rsid w:val="005D12EC"/>
    <w:rsid w:val="00636D5A"/>
    <w:rsid w:val="00720EAB"/>
    <w:rsid w:val="007A56C2"/>
    <w:rsid w:val="007D4CB4"/>
    <w:rsid w:val="00820DB1"/>
    <w:rsid w:val="008C5A2F"/>
    <w:rsid w:val="009712AE"/>
    <w:rsid w:val="009E7129"/>
    <w:rsid w:val="009F03E3"/>
    <w:rsid w:val="009F5317"/>
    <w:rsid w:val="00B20C1E"/>
    <w:rsid w:val="00B21927"/>
    <w:rsid w:val="00B715BA"/>
    <w:rsid w:val="00B94B3B"/>
    <w:rsid w:val="00BA6759"/>
    <w:rsid w:val="00C630AE"/>
    <w:rsid w:val="00C91BFF"/>
    <w:rsid w:val="00CB3936"/>
    <w:rsid w:val="00CC2DFB"/>
    <w:rsid w:val="00CF5D3F"/>
    <w:rsid w:val="00D21E11"/>
    <w:rsid w:val="00D52A91"/>
    <w:rsid w:val="00D654A0"/>
    <w:rsid w:val="00DA37C6"/>
    <w:rsid w:val="00E16E3D"/>
    <w:rsid w:val="00E2782E"/>
    <w:rsid w:val="00E8034C"/>
    <w:rsid w:val="00E8188C"/>
    <w:rsid w:val="00E82AFD"/>
    <w:rsid w:val="00EA41D4"/>
    <w:rsid w:val="00F33905"/>
    <w:rsid w:val="00F528D3"/>
    <w:rsid w:val="00F801A9"/>
    <w:rsid w:val="00FD75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AE"/>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2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AE"/>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1659</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Ballon</dc:creator>
  <cp:lastModifiedBy>Carly Ballon</cp:lastModifiedBy>
  <cp:revision>5</cp:revision>
  <cp:lastPrinted>2021-02-14T08:36:00Z</cp:lastPrinted>
  <dcterms:created xsi:type="dcterms:W3CDTF">2021-02-16T06:46:00Z</dcterms:created>
  <dcterms:modified xsi:type="dcterms:W3CDTF">2021-02-17T11:05:00Z</dcterms:modified>
</cp:coreProperties>
</file>